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11E7" w14:textId="77777777" w:rsidR="00007D50" w:rsidRPr="0021271E" w:rsidRDefault="00FA5921" w:rsidP="00007D50">
      <w:pPr>
        <w:pStyle w:val="a5"/>
        <w:rPr>
          <w:sz w:val="24"/>
          <w:szCs w:val="24"/>
        </w:rPr>
      </w:pPr>
      <w:r>
        <w:rPr>
          <w:noProof/>
          <w:sz w:val="24"/>
          <w:szCs w:val="24"/>
        </w:rPr>
        <w:pict w14:anchorId="43DA0E08">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w14:anchorId="1F591350">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64ED6D54" w14:textId="77777777" w:rsidR="00FA5921" w:rsidRPr="009C3A33" w:rsidRDefault="00FA5921" w:rsidP="00007D50">
                  <w:pPr>
                    <w:jc w:val="center"/>
                    <w:rPr>
                      <w:rFonts w:ascii="Times New Roman" w:hAnsi="Times New Roman" w:cs="Times New Roman"/>
                      <w:caps/>
                      <w:sz w:val="28"/>
                    </w:rPr>
                  </w:pPr>
                </w:p>
                <w:p w14:paraId="03881400" w14:textId="77777777" w:rsidR="00FA5921" w:rsidRPr="009C3A33" w:rsidRDefault="00FA5921" w:rsidP="00007D50">
                  <w:pPr>
                    <w:jc w:val="center"/>
                    <w:rPr>
                      <w:rFonts w:ascii="Times New Roman" w:hAnsi="Times New Roman" w:cs="Times New Roman"/>
                      <w:caps/>
                      <w:sz w:val="28"/>
                    </w:rPr>
                  </w:pPr>
                </w:p>
                <w:p w14:paraId="1673E75E" w14:textId="77777777" w:rsidR="00FA5921" w:rsidRDefault="00FA5921"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777FD0CB" w14:textId="77777777" w:rsidR="00FA5921" w:rsidRPr="009C3A33" w:rsidRDefault="00FA5921" w:rsidP="00007D50">
                  <w:pPr>
                    <w:jc w:val="center"/>
                    <w:rPr>
                      <w:rFonts w:ascii="Times New Roman" w:hAnsi="Times New Roman" w:cs="Times New Roman"/>
                      <w:caps/>
                      <w:sz w:val="28"/>
                    </w:rPr>
                  </w:pPr>
                </w:p>
                <w:p w14:paraId="7D79FF2B" w14:textId="77777777" w:rsidR="00FA5921" w:rsidRDefault="00FA5921"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4C3F058A" w14:textId="77777777" w:rsidR="00FA5921" w:rsidRPr="00A549DF" w:rsidRDefault="00FA5921"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28C44EC9" w14:textId="77777777" w:rsidR="00FA5921" w:rsidRPr="009C3A33" w:rsidRDefault="00FA5921" w:rsidP="00007D50">
                  <w:pPr>
                    <w:jc w:val="center"/>
                    <w:rPr>
                      <w:rFonts w:ascii="Times New Roman" w:hAnsi="Times New Roman" w:cs="Times New Roman"/>
                      <w:caps/>
                      <w:sz w:val="28"/>
                    </w:rPr>
                  </w:pPr>
                </w:p>
                <w:p w14:paraId="0E0F2BB8" w14:textId="77777777" w:rsidR="00FA5921" w:rsidRPr="009C3A33" w:rsidRDefault="00FA5921" w:rsidP="00007D50">
                  <w:pPr>
                    <w:jc w:val="center"/>
                    <w:rPr>
                      <w:rFonts w:ascii="Times New Roman" w:hAnsi="Times New Roman" w:cs="Times New Roman"/>
                      <w:caps/>
                      <w:sz w:val="28"/>
                    </w:rPr>
                  </w:pPr>
                </w:p>
                <w:p w14:paraId="770CFC3F" w14:textId="77777777" w:rsidR="00FA5921" w:rsidRPr="009C3A33" w:rsidRDefault="00FA5921" w:rsidP="00007D50">
                  <w:pPr>
                    <w:jc w:val="center"/>
                    <w:rPr>
                      <w:rFonts w:ascii="Times New Roman" w:hAnsi="Times New Roman" w:cs="Times New Roman"/>
                      <w:caps/>
                      <w:sz w:val="28"/>
                    </w:rPr>
                  </w:pPr>
                </w:p>
                <w:p w14:paraId="4835E4E3" w14:textId="77777777" w:rsidR="00FA5921" w:rsidRPr="009C3A33" w:rsidRDefault="00FA5921" w:rsidP="00007D50">
                  <w:pPr>
                    <w:jc w:val="center"/>
                    <w:rPr>
                      <w:rFonts w:ascii="Times New Roman" w:hAnsi="Times New Roman" w:cs="Times New Roman"/>
                      <w:caps/>
                      <w:sz w:val="28"/>
                    </w:rPr>
                  </w:pPr>
                </w:p>
                <w:p w14:paraId="569AB6CC" w14:textId="77777777" w:rsidR="00FA5921" w:rsidRPr="00A549DF" w:rsidRDefault="00FA5921"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0863A440" w14:textId="77777777" w:rsidR="00FA5921" w:rsidRPr="009C3A33" w:rsidRDefault="00FA5921" w:rsidP="00007D50">
                  <w:pPr>
                    <w:jc w:val="center"/>
                    <w:rPr>
                      <w:rFonts w:ascii="Times New Roman" w:hAnsi="Times New Roman" w:cs="Times New Roman"/>
                      <w:sz w:val="28"/>
                    </w:rPr>
                  </w:pPr>
                </w:p>
                <w:p w14:paraId="71A0F38E" w14:textId="77777777" w:rsidR="00FA5921" w:rsidRPr="0038732C" w:rsidRDefault="00FA5921"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Pr>
                      <w:rFonts w:ascii="Times New Roman" w:hAnsi="Times New Roman" w:cs="Times New Roman"/>
                      <w:sz w:val="28"/>
                      <w:lang w:val="tg-Cyrl-TJ"/>
                    </w:rPr>
                    <w:t>Тоҷкистон-2</w:t>
                  </w:r>
                </w:p>
                <w:p w14:paraId="46AC734A" w14:textId="77777777" w:rsidR="00FA5921" w:rsidRPr="00C34DF3" w:rsidRDefault="00FA5921"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Хуросон</w:t>
                  </w:r>
                </w:p>
                <w:p w14:paraId="60CFBC84" w14:textId="77777777" w:rsidR="00FA5921" w:rsidRPr="00C34DF3" w:rsidRDefault="00FA5921"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1C7FFD9B" w14:textId="77777777" w:rsidR="00FA5921" w:rsidRPr="00C34DF3" w:rsidRDefault="00FA5921"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7530DB21" w14:textId="77777777" w:rsidR="00FA5921" w:rsidRPr="00C34DF3" w:rsidRDefault="00FA5921" w:rsidP="00007D50">
                  <w:pPr>
                    <w:jc w:val="center"/>
                    <w:rPr>
                      <w:rFonts w:ascii="Times New Roman" w:hAnsi="Times New Roman" w:cs="Times New Roman"/>
                      <w:sz w:val="28"/>
                      <w:lang w:val="tg-Cyrl-TJ"/>
                    </w:rPr>
                  </w:pPr>
                </w:p>
                <w:p w14:paraId="6E536730" w14:textId="77777777" w:rsidR="00FA5921" w:rsidRPr="00C34DF3" w:rsidRDefault="00FA5921" w:rsidP="00007D50">
                  <w:pPr>
                    <w:jc w:val="center"/>
                    <w:rPr>
                      <w:rFonts w:ascii="Times New Roman" w:hAnsi="Times New Roman" w:cs="Times New Roman"/>
                      <w:sz w:val="28"/>
                      <w:lang w:val="tg-Cyrl-TJ"/>
                    </w:rPr>
                  </w:pPr>
                </w:p>
                <w:p w14:paraId="10AA935A" w14:textId="77777777" w:rsidR="00FA5921" w:rsidRPr="00C34DF3" w:rsidRDefault="00FA5921" w:rsidP="00007D50">
                  <w:pPr>
                    <w:jc w:val="center"/>
                    <w:rPr>
                      <w:rFonts w:ascii="Times New Roman" w:hAnsi="Times New Roman" w:cs="Times New Roman"/>
                      <w:sz w:val="28"/>
                      <w:lang w:val="tg-Cyrl-TJ"/>
                    </w:rPr>
                  </w:pPr>
                </w:p>
                <w:p w14:paraId="7AE3A15C" w14:textId="77777777" w:rsidR="00FA5921" w:rsidRPr="00C34DF3" w:rsidRDefault="00FA5921" w:rsidP="00007D50">
                  <w:pPr>
                    <w:jc w:val="center"/>
                    <w:rPr>
                      <w:rFonts w:ascii="Times New Roman" w:hAnsi="Times New Roman" w:cs="Times New Roman"/>
                      <w:sz w:val="28"/>
                      <w:lang w:val="tg-Cyrl-TJ"/>
                    </w:rPr>
                  </w:pPr>
                </w:p>
                <w:p w14:paraId="09B23312" w14:textId="77777777" w:rsidR="00FA5921" w:rsidRPr="00C34DF3" w:rsidRDefault="00FA5921" w:rsidP="00007D50">
                  <w:pPr>
                    <w:jc w:val="center"/>
                    <w:rPr>
                      <w:rFonts w:ascii="Times New Roman" w:hAnsi="Times New Roman" w:cs="Times New Roman"/>
                      <w:sz w:val="28"/>
                      <w:lang w:val="tg-Cyrl-TJ"/>
                    </w:rPr>
                  </w:pPr>
                </w:p>
                <w:p w14:paraId="145DFBB4" w14:textId="77777777" w:rsidR="00FA5921" w:rsidRPr="00C34DF3" w:rsidRDefault="00FA5921" w:rsidP="00007D50">
                  <w:pPr>
                    <w:rPr>
                      <w:rFonts w:ascii="Times New Roman" w:hAnsi="Times New Roman" w:cs="Times New Roman"/>
                      <w:sz w:val="28"/>
                      <w:lang w:val="tg-Cyrl-TJ"/>
                    </w:rPr>
                  </w:pPr>
                </w:p>
                <w:p w14:paraId="748DEAC6" w14:textId="77777777" w:rsidR="00FA5921" w:rsidRPr="00C34DF3" w:rsidRDefault="00FA5921" w:rsidP="00007D50">
                  <w:pPr>
                    <w:jc w:val="center"/>
                    <w:rPr>
                      <w:rFonts w:ascii="Times New Roman" w:hAnsi="Times New Roman" w:cs="Times New Roman"/>
                      <w:sz w:val="28"/>
                      <w:lang w:val="tg-Cyrl-TJ"/>
                    </w:rPr>
                  </w:pPr>
                </w:p>
                <w:p w14:paraId="0374AB97" w14:textId="77777777" w:rsidR="00FA5921" w:rsidRPr="00C34DF3" w:rsidRDefault="00FA5921" w:rsidP="00007D50">
                  <w:pPr>
                    <w:jc w:val="center"/>
                    <w:rPr>
                      <w:rFonts w:ascii="Times New Roman" w:hAnsi="Times New Roman" w:cs="Times New Roman"/>
                      <w:sz w:val="28"/>
                      <w:lang w:val="tg-Cyrl-TJ"/>
                    </w:rPr>
                  </w:pPr>
                </w:p>
                <w:p w14:paraId="2DE7647F" w14:textId="77777777" w:rsidR="00FA5921" w:rsidRPr="00C34DF3" w:rsidRDefault="00FA5921" w:rsidP="00007D50">
                  <w:pPr>
                    <w:rPr>
                      <w:rFonts w:ascii="Times New Roman" w:hAnsi="Times New Roman" w:cs="Times New Roman"/>
                      <w:sz w:val="28"/>
                      <w:lang w:val="tg-Cyrl-TJ"/>
                    </w:rPr>
                  </w:pPr>
                </w:p>
                <w:p w14:paraId="21072F29" w14:textId="77777777" w:rsidR="00FA5921" w:rsidRPr="00C34DF3" w:rsidRDefault="00FA5921" w:rsidP="00007D50">
                  <w:pPr>
                    <w:rPr>
                      <w:rFonts w:ascii="Times New Roman" w:hAnsi="Times New Roman" w:cs="Times New Roman"/>
                      <w:sz w:val="28"/>
                      <w:lang w:val="tg-Cyrl-TJ"/>
                    </w:rPr>
                  </w:pPr>
                </w:p>
                <w:p w14:paraId="2BA8F543" w14:textId="77777777" w:rsidR="00FA5921" w:rsidRPr="00C34DF3" w:rsidRDefault="00FA5921" w:rsidP="00007D50">
                  <w:pPr>
                    <w:jc w:val="center"/>
                    <w:rPr>
                      <w:rFonts w:ascii="Times New Roman" w:hAnsi="Times New Roman" w:cs="Times New Roman"/>
                      <w:sz w:val="28"/>
                      <w:lang w:val="tg-Cyrl-TJ"/>
                    </w:rPr>
                  </w:pPr>
                </w:p>
                <w:p w14:paraId="0BD5DC1E" w14:textId="77777777" w:rsidR="00FA5921" w:rsidRPr="00C34DF3" w:rsidRDefault="00FA5921" w:rsidP="00007D50">
                  <w:pPr>
                    <w:rPr>
                      <w:rFonts w:ascii="Times New Roman" w:hAnsi="Times New Roman" w:cs="Times New Roman"/>
                      <w:sz w:val="28"/>
                      <w:lang w:val="tg-Cyrl-TJ"/>
                    </w:rPr>
                  </w:pPr>
                </w:p>
                <w:p w14:paraId="266A1708" w14:textId="77777777" w:rsidR="00FA5921" w:rsidRPr="004F7880" w:rsidRDefault="00FA5921"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4F026738" w14:textId="77777777" w:rsidR="00FA5921" w:rsidRPr="004F7880" w:rsidRDefault="00FA5921" w:rsidP="00007D50">
                  <w:pPr>
                    <w:jc w:val="center"/>
                    <w:rPr>
                      <w:rFonts w:ascii="Times New Roman" w:hAnsi="Times New Roman" w:cs="Times New Roman"/>
                      <w:caps/>
                      <w:sz w:val="28"/>
                      <w:lang w:val="tg-Cyrl-TJ"/>
                    </w:rPr>
                  </w:pPr>
                </w:p>
                <w:p w14:paraId="2A3EBCF7" w14:textId="77777777" w:rsidR="00FA5921" w:rsidRPr="004F7880" w:rsidRDefault="00FA5921" w:rsidP="00007D50">
                  <w:pPr>
                    <w:jc w:val="center"/>
                    <w:rPr>
                      <w:rFonts w:ascii="Times New Roman" w:hAnsi="Times New Roman" w:cs="Times New Roman"/>
                      <w:caps/>
                      <w:sz w:val="28"/>
                      <w:lang w:val="tg-Cyrl-TJ"/>
                    </w:rPr>
                  </w:pPr>
                </w:p>
                <w:p w14:paraId="43E41F9B" w14:textId="77777777" w:rsidR="00FA5921" w:rsidRPr="004F7880" w:rsidRDefault="00FA5921" w:rsidP="00007D50">
                  <w:pPr>
                    <w:rPr>
                      <w:rFonts w:ascii="Times New Roman" w:hAnsi="Times New Roman" w:cs="Times New Roman"/>
                      <w:lang w:val="tg-Cyrl-TJ"/>
                    </w:rPr>
                  </w:pPr>
                </w:p>
              </w:txbxContent>
            </v:textbox>
          </v:rect>
        </w:pict>
      </w:r>
      <w:r w:rsidR="00007D50" w:rsidRPr="0021271E">
        <w:rPr>
          <w:sz w:val="24"/>
          <w:szCs w:val="24"/>
        </w:rPr>
        <w:br w:type="page"/>
      </w:r>
    </w:p>
    <w:p w14:paraId="12F5A403"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w:t>
      </w:r>
      <w:proofErr w:type="spellStart"/>
      <w:r w:rsidR="00CF7E18">
        <w:rPr>
          <w:b/>
          <w:sz w:val="24"/>
          <w:szCs w:val="24"/>
        </w:rPr>
        <w:t>Давраи</w:t>
      </w:r>
      <w:proofErr w:type="spellEnd"/>
      <w:r w:rsidR="00CF7E18">
        <w:rPr>
          <w:b/>
          <w:sz w:val="24"/>
          <w:szCs w:val="24"/>
        </w:rPr>
        <w:t xml:space="preserve">  </w:t>
      </w:r>
      <w:proofErr w:type="spellStart"/>
      <w:r w:rsidR="00CF7E18">
        <w:rPr>
          <w:b/>
          <w:sz w:val="24"/>
          <w:szCs w:val="24"/>
        </w:rPr>
        <w:t>та</w:t>
      </w:r>
      <w:r w:rsidR="00CF7E18">
        <w:rPr>
          <w:rFonts w:ascii="Times New Roman Tj" w:hAnsi="Times New Roman Tj"/>
          <w:b/>
          <w:sz w:val="24"/>
          <w:szCs w:val="24"/>
        </w:rPr>
        <w:t>њ</w:t>
      </w:r>
      <w:r w:rsidR="00CF7E18">
        <w:rPr>
          <w:b/>
          <w:sz w:val="24"/>
          <w:szCs w:val="24"/>
        </w:rPr>
        <w:t>ияи</w:t>
      </w:r>
      <w:proofErr w:type="spellEnd"/>
      <w:r w:rsidR="00CF7E18">
        <w:rPr>
          <w:b/>
          <w:sz w:val="24"/>
          <w:szCs w:val="24"/>
        </w:rPr>
        <w:t xml:space="preserve"> профили </w:t>
      </w:r>
      <w:proofErr w:type="spellStart"/>
      <w:r w:rsidR="00CF7E18">
        <w:rPr>
          <w:b/>
          <w:sz w:val="24"/>
          <w:szCs w:val="24"/>
        </w:rPr>
        <w:t>де</w:t>
      </w:r>
      <w:r w:rsidR="00CF7E18">
        <w:rPr>
          <w:rFonts w:ascii="Times New Roman Tj" w:hAnsi="Times New Roman Tj"/>
          <w:b/>
          <w:sz w:val="24"/>
          <w:szCs w:val="24"/>
        </w:rPr>
        <w:t>њ</w:t>
      </w:r>
      <w:r w:rsidR="00CF7E18">
        <w:rPr>
          <w:b/>
          <w:sz w:val="24"/>
          <w:szCs w:val="24"/>
        </w:rPr>
        <w:t>а</w:t>
      </w:r>
      <w:proofErr w:type="spellEnd"/>
      <w:r w:rsidR="00CF7E18">
        <w:rPr>
          <w:b/>
          <w:sz w:val="24"/>
          <w:szCs w:val="24"/>
        </w:rPr>
        <w:t xml:space="preserve"> ( </w:t>
      </w:r>
      <w:r w:rsidR="0038732C">
        <w:rPr>
          <w:b/>
          <w:sz w:val="24"/>
          <w:szCs w:val="24"/>
        </w:rPr>
        <w:t xml:space="preserve"> 24</w:t>
      </w:r>
      <w:r w:rsidR="004E519A">
        <w:rPr>
          <w:b/>
          <w:sz w:val="24"/>
          <w:szCs w:val="24"/>
        </w:rPr>
        <w:t>.03</w:t>
      </w:r>
      <w:r w:rsidR="0038732C">
        <w:rPr>
          <w:b/>
          <w:sz w:val="24"/>
          <w:szCs w:val="24"/>
        </w:rPr>
        <w:t xml:space="preserve"> то 25</w:t>
      </w:r>
      <w:r w:rsidR="004E519A">
        <w:rPr>
          <w:b/>
          <w:sz w:val="24"/>
          <w:szCs w:val="24"/>
        </w:rPr>
        <w:t>.03</w:t>
      </w:r>
      <w:r w:rsidR="001559B2">
        <w:rPr>
          <w:b/>
          <w:sz w:val="24"/>
          <w:szCs w:val="24"/>
        </w:rPr>
        <w:t>.2022)</w:t>
      </w:r>
    </w:p>
    <w:p w14:paraId="74A1B970" w14:textId="77777777" w:rsidR="00007D50" w:rsidRPr="00401025" w:rsidRDefault="005D11EE" w:rsidP="00007D50">
      <w:pPr>
        <w:pStyle w:val="a5"/>
        <w:rPr>
          <w:b/>
          <w:sz w:val="24"/>
          <w:szCs w:val="24"/>
          <w:lang w:val="tg-Cyrl-TJ"/>
        </w:rPr>
      </w:pPr>
      <w:proofErr w:type="spellStart"/>
      <w:proofErr w:type="gramStart"/>
      <w:r>
        <w:rPr>
          <w:b/>
          <w:sz w:val="24"/>
          <w:szCs w:val="24"/>
        </w:rPr>
        <w:t>Тад</w:t>
      </w:r>
      <w:proofErr w:type="spellEnd"/>
      <w:r>
        <w:rPr>
          <w:b/>
          <w:sz w:val="24"/>
          <w:szCs w:val="24"/>
          <w:lang w:val="tg-Cyrl-TJ"/>
        </w:rPr>
        <w:t xml:space="preserve">қиқотчиён: </w:t>
      </w:r>
      <w:r w:rsidR="008A12D1">
        <w:rPr>
          <w:b/>
          <w:sz w:val="24"/>
          <w:szCs w:val="24"/>
        </w:rPr>
        <w:t xml:space="preserve"> </w:t>
      </w:r>
      <w:proofErr w:type="spellStart"/>
      <w:r w:rsidR="008A12D1">
        <w:rPr>
          <w:b/>
          <w:sz w:val="24"/>
          <w:szCs w:val="24"/>
        </w:rPr>
        <w:t>Ма</w:t>
      </w:r>
      <w:proofErr w:type="spellEnd"/>
      <w:r w:rsidR="008A12D1">
        <w:rPr>
          <w:b/>
          <w:sz w:val="24"/>
          <w:szCs w:val="24"/>
          <w:lang w:val="tg-Cyrl-TJ"/>
        </w:rPr>
        <w:t>ҳмадшозода</w:t>
      </w:r>
      <w:proofErr w:type="gramEnd"/>
      <w:r w:rsidR="008A12D1">
        <w:rPr>
          <w:b/>
          <w:sz w:val="24"/>
          <w:szCs w:val="24"/>
          <w:lang w:val="tg-Cyrl-TJ"/>
        </w:rPr>
        <w:t xml:space="preserve"> Меҳрона, Намозов Маҳмадшариф</w:t>
      </w:r>
    </w:p>
    <w:p w14:paraId="7B540049" w14:textId="77777777" w:rsidR="00007D50" w:rsidRPr="005D11EE" w:rsidRDefault="005D11EE" w:rsidP="00007D50">
      <w:pPr>
        <w:pStyle w:val="a5"/>
        <w:spacing w:line="240" w:lineRule="auto"/>
        <w:jc w:val="both"/>
        <w:rPr>
          <w:b/>
          <w:bCs/>
          <w:i/>
          <w:iCs/>
          <w:sz w:val="24"/>
          <w:szCs w:val="24"/>
        </w:rPr>
      </w:pPr>
      <w:proofErr w:type="spellStart"/>
      <w:r w:rsidRPr="005D11EE">
        <w:rPr>
          <w:b/>
          <w:bCs/>
          <w:sz w:val="24"/>
          <w:szCs w:val="24"/>
        </w:rPr>
        <w:t>Асос</w:t>
      </w:r>
      <w:proofErr w:type="spellEnd"/>
      <w:r w:rsidRPr="005D11EE">
        <w:rPr>
          <w:b/>
          <w:bCs/>
          <w:sz w:val="24"/>
          <w:szCs w:val="24"/>
        </w:rPr>
        <w:t xml:space="preserve"> </w:t>
      </w:r>
      <w:proofErr w:type="spellStart"/>
      <w:r w:rsidRPr="005D11EE">
        <w:rPr>
          <w:b/>
          <w:bCs/>
          <w:sz w:val="24"/>
          <w:szCs w:val="24"/>
        </w:rPr>
        <w:t>интихоби</w:t>
      </w:r>
      <w:proofErr w:type="spellEnd"/>
      <w:r w:rsidRPr="005D11EE">
        <w:rPr>
          <w:b/>
          <w:bCs/>
          <w:sz w:val="24"/>
          <w:szCs w:val="24"/>
        </w:rPr>
        <w:t xml:space="preserve"> </w:t>
      </w:r>
      <w:proofErr w:type="spellStart"/>
      <w:r w:rsidRPr="005D11EE">
        <w:rPr>
          <w:b/>
          <w:bCs/>
          <w:sz w:val="24"/>
          <w:szCs w:val="24"/>
        </w:rPr>
        <w:t>ҷомеа</w:t>
      </w:r>
      <w:proofErr w:type="spellEnd"/>
      <w:r w:rsidRPr="005D11EE">
        <w:rPr>
          <w:b/>
          <w:bCs/>
          <w:sz w:val="24"/>
          <w:szCs w:val="24"/>
        </w:rPr>
        <w:t xml:space="preserve"> </w:t>
      </w:r>
      <w:proofErr w:type="spellStart"/>
      <w:r w:rsidRPr="005D11EE">
        <w:rPr>
          <w:b/>
          <w:bCs/>
          <w:sz w:val="24"/>
          <w:szCs w:val="24"/>
        </w:rPr>
        <w:t>барои</w:t>
      </w:r>
      <w:proofErr w:type="spellEnd"/>
      <w:r w:rsidRPr="005D11EE">
        <w:rPr>
          <w:b/>
          <w:bCs/>
          <w:sz w:val="24"/>
          <w:szCs w:val="24"/>
        </w:rPr>
        <w:t xml:space="preserve"> </w:t>
      </w:r>
      <w:proofErr w:type="spellStart"/>
      <w:r w:rsidRPr="005D11EE">
        <w:rPr>
          <w:b/>
          <w:bCs/>
          <w:sz w:val="24"/>
          <w:szCs w:val="24"/>
        </w:rPr>
        <w:t>арзёбии</w:t>
      </w:r>
      <w:proofErr w:type="spellEnd"/>
      <w:r w:rsidRPr="005D11EE">
        <w:rPr>
          <w:b/>
          <w:bCs/>
          <w:sz w:val="24"/>
          <w:szCs w:val="24"/>
        </w:rPr>
        <w:t xml:space="preserve"> </w:t>
      </w:r>
      <w:proofErr w:type="spellStart"/>
      <w:r w:rsidRPr="005D11EE">
        <w:rPr>
          <w:b/>
          <w:bCs/>
          <w:sz w:val="24"/>
          <w:szCs w:val="24"/>
        </w:rPr>
        <w:t>муштараки</w:t>
      </w:r>
      <w:proofErr w:type="spellEnd"/>
      <w:r w:rsidRPr="005D11EE">
        <w:rPr>
          <w:b/>
          <w:bCs/>
          <w:sz w:val="24"/>
          <w:szCs w:val="24"/>
        </w:rPr>
        <w:t xml:space="preserve"> </w:t>
      </w:r>
      <w:proofErr w:type="spellStart"/>
      <w:r w:rsidRPr="005D11EE">
        <w:rPr>
          <w:b/>
          <w:bCs/>
          <w:sz w:val="24"/>
          <w:szCs w:val="24"/>
        </w:rPr>
        <w:t>минтақаҳои</w:t>
      </w:r>
      <w:proofErr w:type="spellEnd"/>
      <w:r w:rsidRPr="005D11EE">
        <w:rPr>
          <w:b/>
          <w:bCs/>
          <w:sz w:val="24"/>
          <w:szCs w:val="24"/>
        </w:rPr>
        <w:t xml:space="preserve"> </w:t>
      </w:r>
      <w:proofErr w:type="spellStart"/>
      <w:r w:rsidRPr="005D11EE">
        <w:rPr>
          <w:b/>
          <w:bCs/>
          <w:sz w:val="24"/>
          <w:szCs w:val="24"/>
        </w:rPr>
        <w:t>деҳот</w:t>
      </w:r>
      <w:proofErr w:type="spellEnd"/>
      <w:r w:rsidRPr="005D11EE">
        <w:rPr>
          <w:b/>
          <w:bCs/>
          <w:sz w:val="24"/>
          <w:szCs w:val="24"/>
        </w:rPr>
        <w:t>.</w:t>
      </w:r>
    </w:p>
    <w:p w14:paraId="609BE16F" w14:textId="77777777" w:rsidR="00007D50" w:rsidRPr="0021271E" w:rsidRDefault="00007D50" w:rsidP="00007D50">
      <w:pPr>
        <w:pStyle w:val="a5"/>
        <w:spacing w:line="240" w:lineRule="auto"/>
        <w:rPr>
          <w:i/>
          <w:iCs/>
          <w:sz w:val="24"/>
          <w:szCs w:val="24"/>
        </w:rPr>
      </w:pPr>
    </w:p>
    <w:p w14:paraId="57245556" w14:textId="77777777"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proofErr w:type="spellStart"/>
      <w:proofErr w:type="gramStart"/>
      <w:r w:rsidRPr="005D11EE">
        <w:rPr>
          <w:rFonts w:ascii="Times New Roman" w:hAnsi="Times New Roman" w:cs="Times New Roman"/>
          <w:b/>
          <w:sz w:val="24"/>
          <w:szCs w:val="24"/>
        </w:rPr>
        <w:t>Ма</w:t>
      </w:r>
      <w:proofErr w:type="spellEnd"/>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proofErr w:type="spellStart"/>
      <w:r w:rsidRPr="005D11EE">
        <w:rPr>
          <w:rFonts w:ascii="Times New Roman" w:eastAsia="Times New Roman" w:hAnsi="Times New Roman" w:cs="Times New Roman"/>
          <w:sz w:val="24"/>
          <w:szCs w:val="24"/>
        </w:rPr>
        <w:t>Гузаронидани</w:t>
      </w:r>
      <w:proofErr w:type="spellEnd"/>
      <w:proofErr w:type="gram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тадқиқот</w:t>
      </w:r>
      <w:proofErr w:type="spellEnd"/>
      <w:r w:rsidRPr="005D11EE">
        <w:rPr>
          <w:rFonts w:ascii="Times New Roman" w:eastAsia="Times New Roman" w:hAnsi="Times New Roman" w:cs="Times New Roman"/>
          <w:sz w:val="24"/>
          <w:szCs w:val="24"/>
        </w:rPr>
        <w:t xml:space="preserve"> дар </w:t>
      </w:r>
      <w:proofErr w:type="spellStart"/>
      <w:r w:rsidRPr="005D11EE">
        <w:rPr>
          <w:rFonts w:ascii="Times New Roman" w:eastAsia="Times New Roman" w:hAnsi="Times New Roman" w:cs="Times New Roman"/>
          <w:sz w:val="24"/>
          <w:szCs w:val="24"/>
        </w:rPr>
        <w:t>сатҳи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хусусиятҳои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иҷтимоӣ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иқтисодӣ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институтсионалии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таҳлил</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сабабҳои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камбизоатӣ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интихоб</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афзалият</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додани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роҳҳои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ҳалли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мушкилоти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онҳо</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татбиқи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минбаъдаи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зерлоиҳа</w:t>
      </w:r>
      <w:proofErr w:type="spellEnd"/>
      <w:r w:rsidRPr="005D11EE">
        <w:rPr>
          <w:rFonts w:ascii="Times New Roman" w:eastAsia="Times New Roman" w:hAnsi="Times New Roman" w:cs="Times New Roman"/>
          <w:sz w:val="24"/>
          <w:szCs w:val="24"/>
        </w:rPr>
        <w:t>.</w:t>
      </w:r>
    </w:p>
    <w:p w14:paraId="27EAA14E"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6F3AF7BD"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443EF5A9"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3E6332BB" w14:textId="77777777" w:rsidR="00F218B6" w:rsidRPr="00FA5921" w:rsidRDefault="00F218B6" w:rsidP="00FA5921">
      <w:pPr>
        <w:pStyle w:val="a5"/>
        <w:numPr>
          <w:ilvl w:val="0"/>
          <w:numId w:val="21"/>
        </w:numPr>
        <w:spacing w:line="240" w:lineRule="auto"/>
        <w:jc w:val="both"/>
        <w:rPr>
          <w:i/>
          <w:iCs/>
          <w:sz w:val="24"/>
          <w:szCs w:val="24"/>
        </w:rPr>
      </w:pPr>
      <w:proofErr w:type="spellStart"/>
      <w:r w:rsidRPr="00FA5921">
        <w:rPr>
          <w:i/>
          <w:iCs/>
          <w:sz w:val="24"/>
          <w:szCs w:val="24"/>
        </w:rPr>
        <w:t>Мавҷудияти</w:t>
      </w:r>
      <w:proofErr w:type="spellEnd"/>
      <w:r w:rsidRPr="00FA5921">
        <w:rPr>
          <w:i/>
          <w:iCs/>
          <w:sz w:val="24"/>
          <w:szCs w:val="24"/>
        </w:rPr>
        <w:t xml:space="preserve"> </w:t>
      </w:r>
      <w:proofErr w:type="spellStart"/>
      <w:r w:rsidRPr="00FA5921">
        <w:rPr>
          <w:i/>
          <w:iCs/>
          <w:sz w:val="24"/>
          <w:szCs w:val="24"/>
        </w:rPr>
        <w:t>инфрасохтори</w:t>
      </w:r>
      <w:proofErr w:type="spellEnd"/>
      <w:r w:rsidRPr="00FA5921">
        <w:rPr>
          <w:i/>
          <w:iCs/>
          <w:sz w:val="24"/>
          <w:szCs w:val="24"/>
        </w:rPr>
        <w:t xml:space="preserve"> </w:t>
      </w:r>
      <w:proofErr w:type="spellStart"/>
      <w:r w:rsidRPr="00FA5921">
        <w:rPr>
          <w:i/>
          <w:iCs/>
          <w:sz w:val="24"/>
          <w:szCs w:val="24"/>
        </w:rPr>
        <w:t>иҷтимоӣ-иқтисодӣ</w:t>
      </w:r>
      <w:proofErr w:type="spellEnd"/>
      <w:r w:rsidRPr="00FA5921">
        <w:rPr>
          <w:i/>
          <w:iCs/>
          <w:sz w:val="24"/>
          <w:szCs w:val="24"/>
        </w:rPr>
        <w:t>;</w:t>
      </w:r>
    </w:p>
    <w:p w14:paraId="7E9DFDB5" w14:textId="77777777" w:rsidR="00F218B6" w:rsidRPr="00FA5921" w:rsidRDefault="00F218B6" w:rsidP="00007D50">
      <w:pPr>
        <w:pStyle w:val="a5"/>
        <w:numPr>
          <w:ilvl w:val="0"/>
          <w:numId w:val="5"/>
        </w:numPr>
        <w:spacing w:line="240" w:lineRule="auto"/>
        <w:jc w:val="both"/>
        <w:rPr>
          <w:i/>
          <w:iCs/>
          <w:sz w:val="24"/>
          <w:szCs w:val="24"/>
        </w:rPr>
      </w:pPr>
      <w:r w:rsidRPr="00FA5921">
        <w:rPr>
          <w:i/>
          <w:iCs/>
          <w:sz w:val="24"/>
          <w:szCs w:val="24"/>
          <w:lang w:val="tg-Cyrl-TJ"/>
        </w:rPr>
        <w:t>Ф</w:t>
      </w:r>
      <w:proofErr w:type="spellStart"/>
      <w:r w:rsidRPr="00FA5921">
        <w:rPr>
          <w:i/>
          <w:iCs/>
          <w:sz w:val="24"/>
          <w:szCs w:val="24"/>
        </w:rPr>
        <w:t>авти</w:t>
      </w:r>
      <w:proofErr w:type="spellEnd"/>
      <w:r w:rsidRPr="00FA5921">
        <w:rPr>
          <w:i/>
          <w:iCs/>
          <w:sz w:val="24"/>
          <w:szCs w:val="24"/>
        </w:rPr>
        <w:t xml:space="preserve"> </w:t>
      </w:r>
      <w:proofErr w:type="spellStart"/>
      <w:r w:rsidRPr="00FA5921">
        <w:rPr>
          <w:i/>
          <w:iCs/>
          <w:sz w:val="24"/>
          <w:szCs w:val="24"/>
        </w:rPr>
        <w:t>кӯдакон</w:t>
      </w:r>
      <w:proofErr w:type="spellEnd"/>
      <w:r w:rsidRPr="00FA5921">
        <w:rPr>
          <w:i/>
          <w:iCs/>
          <w:sz w:val="24"/>
          <w:szCs w:val="24"/>
        </w:rPr>
        <w:t xml:space="preserve"> </w:t>
      </w:r>
      <w:proofErr w:type="spellStart"/>
      <w:r w:rsidRPr="00FA5921">
        <w:rPr>
          <w:i/>
          <w:iCs/>
          <w:sz w:val="24"/>
          <w:szCs w:val="24"/>
        </w:rPr>
        <w:t>ва</w:t>
      </w:r>
      <w:proofErr w:type="spellEnd"/>
      <w:r w:rsidRPr="00FA5921">
        <w:rPr>
          <w:i/>
          <w:iCs/>
          <w:sz w:val="24"/>
          <w:szCs w:val="24"/>
        </w:rPr>
        <w:t xml:space="preserve"> </w:t>
      </w:r>
      <w:proofErr w:type="spellStart"/>
      <w:r w:rsidRPr="00FA5921">
        <w:rPr>
          <w:i/>
          <w:iCs/>
          <w:sz w:val="24"/>
          <w:szCs w:val="24"/>
        </w:rPr>
        <w:t>сатҳи</w:t>
      </w:r>
      <w:proofErr w:type="spellEnd"/>
      <w:r w:rsidRPr="00FA5921">
        <w:rPr>
          <w:i/>
          <w:iCs/>
          <w:sz w:val="24"/>
          <w:szCs w:val="24"/>
        </w:rPr>
        <w:t xml:space="preserve"> </w:t>
      </w:r>
      <w:proofErr w:type="spellStart"/>
      <w:r w:rsidRPr="00FA5921">
        <w:rPr>
          <w:i/>
          <w:iCs/>
          <w:sz w:val="24"/>
          <w:szCs w:val="24"/>
        </w:rPr>
        <w:t>бемориҳои</w:t>
      </w:r>
      <w:proofErr w:type="spellEnd"/>
      <w:r w:rsidRPr="00FA5921">
        <w:rPr>
          <w:i/>
          <w:iCs/>
          <w:sz w:val="24"/>
          <w:szCs w:val="24"/>
        </w:rPr>
        <w:t xml:space="preserve"> </w:t>
      </w:r>
      <w:proofErr w:type="spellStart"/>
      <w:r w:rsidRPr="00FA5921">
        <w:rPr>
          <w:i/>
          <w:iCs/>
          <w:sz w:val="24"/>
          <w:szCs w:val="24"/>
        </w:rPr>
        <w:t>сироятӣ</w:t>
      </w:r>
      <w:proofErr w:type="spellEnd"/>
      <w:r w:rsidRPr="00FA5921">
        <w:rPr>
          <w:i/>
          <w:iCs/>
          <w:sz w:val="24"/>
          <w:szCs w:val="24"/>
        </w:rPr>
        <w:t>;</w:t>
      </w:r>
    </w:p>
    <w:p w14:paraId="0E1AF76D" w14:textId="77777777" w:rsidR="00F218B6" w:rsidRPr="00FA5921" w:rsidRDefault="00F218B6" w:rsidP="00007D50">
      <w:pPr>
        <w:pStyle w:val="a5"/>
        <w:numPr>
          <w:ilvl w:val="0"/>
          <w:numId w:val="5"/>
        </w:numPr>
        <w:spacing w:line="240" w:lineRule="auto"/>
        <w:jc w:val="both"/>
        <w:rPr>
          <w:i/>
          <w:iCs/>
          <w:sz w:val="24"/>
          <w:szCs w:val="24"/>
        </w:rPr>
      </w:pPr>
      <w:proofErr w:type="spellStart"/>
      <w:r w:rsidRPr="00FA5921">
        <w:rPr>
          <w:i/>
          <w:iCs/>
          <w:sz w:val="24"/>
          <w:szCs w:val="24"/>
        </w:rPr>
        <w:t>Мавҷудияти</w:t>
      </w:r>
      <w:proofErr w:type="spellEnd"/>
      <w:r w:rsidRPr="00FA5921">
        <w:rPr>
          <w:i/>
          <w:iCs/>
          <w:sz w:val="24"/>
          <w:szCs w:val="24"/>
        </w:rPr>
        <w:t xml:space="preserve"> </w:t>
      </w:r>
      <w:proofErr w:type="spellStart"/>
      <w:r w:rsidRPr="00FA5921">
        <w:rPr>
          <w:i/>
          <w:iCs/>
          <w:sz w:val="24"/>
          <w:szCs w:val="24"/>
        </w:rPr>
        <w:t>табақаи</w:t>
      </w:r>
      <w:proofErr w:type="spellEnd"/>
      <w:r w:rsidRPr="00FA5921">
        <w:rPr>
          <w:i/>
          <w:iCs/>
          <w:sz w:val="24"/>
          <w:szCs w:val="24"/>
        </w:rPr>
        <w:t xml:space="preserve"> </w:t>
      </w:r>
      <w:proofErr w:type="spellStart"/>
      <w:r w:rsidRPr="00FA5921">
        <w:rPr>
          <w:i/>
          <w:iCs/>
          <w:sz w:val="24"/>
          <w:szCs w:val="24"/>
        </w:rPr>
        <w:t>осебпазири</w:t>
      </w:r>
      <w:proofErr w:type="spellEnd"/>
      <w:r w:rsidRPr="00FA5921">
        <w:rPr>
          <w:i/>
          <w:iCs/>
          <w:sz w:val="24"/>
          <w:szCs w:val="24"/>
        </w:rPr>
        <w:t xml:space="preserve"> </w:t>
      </w:r>
      <w:proofErr w:type="spellStart"/>
      <w:r w:rsidRPr="00FA5921">
        <w:rPr>
          <w:i/>
          <w:iCs/>
          <w:sz w:val="24"/>
          <w:szCs w:val="24"/>
        </w:rPr>
        <w:t>аҳолӣ</w:t>
      </w:r>
      <w:proofErr w:type="spellEnd"/>
      <w:r w:rsidRPr="00FA5921">
        <w:rPr>
          <w:i/>
          <w:iCs/>
          <w:sz w:val="24"/>
          <w:szCs w:val="24"/>
        </w:rPr>
        <w:t xml:space="preserve"> дар </w:t>
      </w:r>
      <w:proofErr w:type="spellStart"/>
      <w:r w:rsidRPr="00FA5921">
        <w:rPr>
          <w:i/>
          <w:iCs/>
          <w:sz w:val="24"/>
          <w:szCs w:val="24"/>
        </w:rPr>
        <w:t>ҷомеа</w:t>
      </w:r>
      <w:proofErr w:type="spellEnd"/>
      <w:r w:rsidRPr="00FA5921">
        <w:rPr>
          <w:i/>
          <w:iCs/>
          <w:sz w:val="24"/>
          <w:szCs w:val="24"/>
        </w:rPr>
        <w:t xml:space="preserve">: </w:t>
      </w:r>
      <w:proofErr w:type="spellStart"/>
      <w:r w:rsidRPr="00FA5921">
        <w:rPr>
          <w:i/>
          <w:iCs/>
          <w:sz w:val="24"/>
          <w:szCs w:val="24"/>
        </w:rPr>
        <w:t>хонаводаҳое</w:t>
      </w:r>
      <w:proofErr w:type="spellEnd"/>
      <w:r w:rsidRPr="00FA5921">
        <w:rPr>
          <w:i/>
          <w:iCs/>
          <w:sz w:val="24"/>
          <w:szCs w:val="24"/>
        </w:rPr>
        <w:t xml:space="preserve">, </w:t>
      </w:r>
      <w:proofErr w:type="spellStart"/>
      <w:r w:rsidRPr="00FA5921">
        <w:rPr>
          <w:i/>
          <w:iCs/>
          <w:sz w:val="24"/>
          <w:szCs w:val="24"/>
        </w:rPr>
        <w:t>ки</w:t>
      </w:r>
      <w:proofErr w:type="spellEnd"/>
      <w:r w:rsidRPr="00FA5921">
        <w:rPr>
          <w:i/>
          <w:iCs/>
          <w:sz w:val="24"/>
          <w:szCs w:val="24"/>
        </w:rPr>
        <w:t xml:space="preserve"> ба </w:t>
      </w:r>
      <w:proofErr w:type="spellStart"/>
      <w:r w:rsidRPr="00FA5921">
        <w:rPr>
          <w:i/>
          <w:iCs/>
          <w:sz w:val="24"/>
          <w:szCs w:val="24"/>
        </w:rPr>
        <w:t>онҳо</w:t>
      </w:r>
      <w:proofErr w:type="spellEnd"/>
      <w:r w:rsidRPr="00FA5921">
        <w:rPr>
          <w:i/>
          <w:iCs/>
          <w:sz w:val="24"/>
          <w:szCs w:val="24"/>
        </w:rPr>
        <w:t xml:space="preserve"> </w:t>
      </w:r>
      <w:proofErr w:type="spellStart"/>
      <w:r w:rsidRPr="00FA5921">
        <w:rPr>
          <w:i/>
          <w:iCs/>
          <w:sz w:val="24"/>
          <w:szCs w:val="24"/>
        </w:rPr>
        <w:t>занон</w:t>
      </w:r>
      <w:proofErr w:type="spellEnd"/>
      <w:r w:rsidRPr="00FA5921">
        <w:rPr>
          <w:i/>
          <w:iCs/>
          <w:sz w:val="24"/>
          <w:szCs w:val="24"/>
        </w:rPr>
        <w:t xml:space="preserve"> </w:t>
      </w:r>
      <w:proofErr w:type="spellStart"/>
      <w:r w:rsidRPr="00FA5921">
        <w:rPr>
          <w:i/>
          <w:iCs/>
          <w:sz w:val="24"/>
          <w:szCs w:val="24"/>
        </w:rPr>
        <w:t>сарварӣ</w:t>
      </w:r>
      <w:proofErr w:type="spellEnd"/>
      <w:r w:rsidRPr="00FA5921">
        <w:rPr>
          <w:i/>
          <w:iCs/>
          <w:sz w:val="24"/>
          <w:szCs w:val="24"/>
        </w:rPr>
        <w:t xml:space="preserve"> </w:t>
      </w:r>
      <w:proofErr w:type="spellStart"/>
      <w:r w:rsidRPr="00FA5921">
        <w:rPr>
          <w:i/>
          <w:iCs/>
          <w:sz w:val="24"/>
          <w:szCs w:val="24"/>
        </w:rPr>
        <w:t>мекунанд</w:t>
      </w:r>
      <w:proofErr w:type="spellEnd"/>
      <w:r w:rsidRPr="00FA5921">
        <w:rPr>
          <w:i/>
          <w:iCs/>
          <w:sz w:val="24"/>
          <w:szCs w:val="24"/>
        </w:rPr>
        <w:t xml:space="preserve">, </w:t>
      </w:r>
      <w:proofErr w:type="spellStart"/>
      <w:r w:rsidRPr="00FA5921">
        <w:rPr>
          <w:i/>
          <w:iCs/>
          <w:sz w:val="24"/>
          <w:szCs w:val="24"/>
        </w:rPr>
        <w:t>оилаҳои</w:t>
      </w:r>
      <w:proofErr w:type="spellEnd"/>
      <w:r w:rsidRPr="00FA5921">
        <w:rPr>
          <w:i/>
          <w:iCs/>
          <w:sz w:val="24"/>
          <w:szCs w:val="24"/>
        </w:rPr>
        <w:t xml:space="preserve"> </w:t>
      </w:r>
      <w:proofErr w:type="spellStart"/>
      <w:r w:rsidRPr="00FA5921">
        <w:rPr>
          <w:i/>
          <w:iCs/>
          <w:sz w:val="24"/>
          <w:szCs w:val="24"/>
        </w:rPr>
        <w:t>серфарзанд</w:t>
      </w:r>
      <w:proofErr w:type="spellEnd"/>
      <w:r w:rsidRPr="00FA5921">
        <w:rPr>
          <w:i/>
          <w:iCs/>
          <w:sz w:val="24"/>
          <w:szCs w:val="24"/>
        </w:rPr>
        <w:t xml:space="preserve">, </w:t>
      </w:r>
      <w:proofErr w:type="spellStart"/>
      <w:r w:rsidRPr="00FA5921">
        <w:rPr>
          <w:i/>
          <w:iCs/>
          <w:sz w:val="24"/>
          <w:szCs w:val="24"/>
        </w:rPr>
        <w:t>ки</w:t>
      </w:r>
      <w:proofErr w:type="spellEnd"/>
      <w:r w:rsidRPr="00FA5921">
        <w:rPr>
          <w:i/>
          <w:iCs/>
          <w:sz w:val="24"/>
          <w:szCs w:val="24"/>
        </w:rPr>
        <w:t xml:space="preserve"> </w:t>
      </w:r>
      <w:proofErr w:type="spellStart"/>
      <w:r w:rsidRPr="00FA5921">
        <w:rPr>
          <w:i/>
          <w:iCs/>
          <w:sz w:val="24"/>
          <w:szCs w:val="24"/>
        </w:rPr>
        <w:t>кӯдакони</w:t>
      </w:r>
      <w:proofErr w:type="spellEnd"/>
      <w:r w:rsidRPr="00FA5921">
        <w:rPr>
          <w:i/>
          <w:iCs/>
          <w:sz w:val="24"/>
          <w:szCs w:val="24"/>
        </w:rPr>
        <w:t xml:space="preserve"> то 14-соларо </w:t>
      </w:r>
      <w:proofErr w:type="spellStart"/>
      <w:r w:rsidRPr="00FA5921">
        <w:rPr>
          <w:i/>
          <w:iCs/>
          <w:sz w:val="24"/>
          <w:szCs w:val="24"/>
        </w:rPr>
        <w:t>тарбия</w:t>
      </w:r>
      <w:proofErr w:type="spellEnd"/>
      <w:r w:rsidRPr="00FA5921">
        <w:rPr>
          <w:i/>
          <w:iCs/>
          <w:sz w:val="24"/>
          <w:szCs w:val="24"/>
        </w:rPr>
        <w:t xml:space="preserve"> </w:t>
      </w:r>
      <w:proofErr w:type="spellStart"/>
      <w:r w:rsidRPr="00FA5921">
        <w:rPr>
          <w:i/>
          <w:iCs/>
          <w:sz w:val="24"/>
          <w:szCs w:val="24"/>
        </w:rPr>
        <w:t>мекунанд</w:t>
      </w:r>
      <w:proofErr w:type="spellEnd"/>
      <w:r w:rsidRPr="00FA5921">
        <w:rPr>
          <w:i/>
          <w:iCs/>
          <w:sz w:val="24"/>
          <w:szCs w:val="24"/>
        </w:rPr>
        <w:t>;</w:t>
      </w:r>
    </w:p>
    <w:p w14:paraId="3B92CF03" w14:textId="77777777" w:rsidR="00F218B6" w:rsidRPr="00FA5921" w:rsidRDefault="00F218B6" w:rsidP="00007D50">
      <w:pPr>
        <w:pStyle w:val="a5"/>
        <w:numPr>
          <w:ilvl w:val="0"/>
          <w:numId w:val="5"/>
        </w:numPr>
        <w:spacing w:line="240" w:lineRule="auto"/>
        <w:jc w:val="both"/>
        <w:rPr>
          <w:i/>
          <w:iCs/>
          <w:sz w:val="24"/>
          <w:szCs w:val="24"/>
        </w:rPr>
      </w:pPr>
      <w:r w:rsidRPr="00FA5921">
        <w:rPr>
          <w:i/>
          <w:iCs/>
          <w:sz w:val="24"/>
          <w:szCs w:val="24"/>
        </w:rPr>
        <w:t>Дара</w:t>
      </w:r>
      <w:r w:rsidRPr="00FA5921">
        <w:rPr>
          <w:i/>
          <w:iCs/>
          <w:sz w:val="24"/>
          <w:szCs w:val="24"/>
          <w:lang w:val="tg-Cyrl-TJ"/>
        </w:rPr>
        <w:t>ҷ</w:t>
      </w:r>
      <w:r w:rsidRPr="00FA5921">
        <w:rPr>
          <w:i/>
          <w:iCs/>
          <w:sz w:val="24"/>
          <w:szCs w:val="24"/>
        </w:rPr>
        <w:t>аи шу</w:t>
      </w:r>
      <w:r w:rsidRPr="00FA5921">
        <w:rPr>
          <w:i/>
          <w:iCs/>
          <w:sz w:val="24"/>
          <w:szCs w:val="24"/>
          <w:lang w:val="tg-Cyrl-TJ"/>
        </w:rPr>
        <w:t>ғ</w:t>
      </w:r>
      <w:r w:rsidRPr="00FA5921">
        <w:rPr>
          <w:i/>
          <w:iCs/>
          <w:sz w:val="24"/>
          <w:szCs w:val="24"/>
        </w:rPr>
        <w:t xml:space="preserve">л, </w:t>
      </w:r>
      <w:proofErr w:type="spellStart"/>
      <w:r w:rsidRPr="00FA5921">
        <w:rPr>
          <w:i/>
          <w:iCs/>
          <w:sz w:val="24"/>
          <w:szCs w:val="24"/>
        </w:rPr>
        <w:t>манбаъ</w:t>
      </w:r>
      <w:proofErr w:type="spellEnd"/>
      <w:r w:rsidRPr="00FA5921">
        <w:rPr>
          <w:i/>
          <w:iCs/>
          <w:sz w:val="24"/>
          <w:szCs w:val="24"/>
          <w:lang w:val="tg-Cyrl-TJ"/>
        </w:rPr>
        <w:t>ҳ</w:t>
      </w:r>
      <w:r w:rsidRPr="00FA5921">
        <w:rPr>
          <w:i/>
          <w:iCs/>
          <w:sz w:val="24"/>
          <w:szCs w:val="24"/>
        </w:rPr>
        <w:t xml:space="preserve">о </w:t>
      </w:r>
      <w:proofErr w:type="spellStart"/>
      <w:r w:rsidRPr="00FA5921">
        <w:rPr>
          <w:i/>
          <w:iCs/>
          <w:sz w:val="24"/>
          <w:szCs w:val="24"/>
        </w:rPr>
        <w:t>ва</w:t>
      </w:r>
      <w:proofErr w:type="spellEnd"/>
      <w:r w:rsidRPr="00FA5921">
        <w:rPr>
          <w:i/>
          <w:iCs/>
          <w:sz w:val="24"/>
          <w:szCs w:val="24"/>
        </w:rPr>
        <w:t xml:space="preserve"> сат</w:t>
      </w:r>
      <w:r w:rsidRPr="00FA5921">
        <w:rPr>
          <w:i/>
          <w:iCs/>
          <w:sz w:val="24"/>
          <w:szCs w:val="24"/>
          <w:lang w:val="tg-Cyrl-TJ"/>
        </w:rPr>
        <w:t>ҳ</w:t>
      </w:r>
      <w:r w:rsidRPr="00FA5921">
        <w:rPr>
          <w:i/>
          <w:iCs/>
          <w:sz w:val="24"/>
          <w:szCs w:val="24"/>
        </w:rPr>
        <w:t xml:space="preserve">и </w:t>
      </w:r>
      <w:proofErr w:type="spellStart"/>
      <w:r w:rsidRPr="00FA5921">
        <w:rPr>
          <w:i/>
          <w:iCs/>
          <w:sz w:val="24"/>
          <w:szCs w:val="24"/>
        </w:rPr>
        <w:t>даромад</w:t>
      </w:r>
      <w:proofErr w:type="spellEnd"/>
      <w:r w:rsidRPr="00FA5921">
        <w:rPr>
          <w:i/>
          <w:iCs/>
          <w:sz w:val="24"/>
          <w:szCs w:val="24"/>
        </w:rPr>
        <w:t>;</w:t>
      </w:r>
    </w:p>
    <w:p w14:paraId="0A1C8BB2" w14:textId="77777777" w:rsidR="00F44BAE" w:rsidRPr="00FA5921" w:rsidRDefault="00F44BAE" w:rsidP="00007D50">
      <w:pPr>
        <w:pStyle w:val="a5"/>
        <w:numPr>
          <w:ilvl w:val="0"/>
          <w:numId w:val="5"/>
        </w:numPr>
        <w:spacing w:line="240" w:lineRule="auto"/>
        <w:jc w:val="both"/>
        <w:rPr>
          <w:i/>
          <w:iCs/>
          <w:sz w:val="24"/>
          <w:szCs w:val="24"/>
        </w:rPr>
      </w:pPr>
      <w:proofErr w:type="spellStart"/>
      <w:r w:rsidRPr="00FA5921">
        <w:rPr>
          <w:i/>
          <w:iCs/>
          <w:sz w:val="24"/>
          <w:szCs w:val="24"/>
        </w:rPr>
        <w:t>Сабабҳо</w:t>
      </w:r>
      <w:proofErr w:type="spellEnd"/>
      <w:r w:rsidRPr="00FA5921">
        <w:rPr>
          <w:i/>
          <w:iCs/>
          <w:sz w:val="24"/>
          <w:szCs w:val="24"/>
        </w:rPr>
        <w:t xml:space="preserve"> </w:t>
      </w:r>
      <w:proofErr w:type="spellStart"/>
      <w:r w:rsidRPr="00FA5921">
        <w:rPr>
          <w:i/>
          <w:iCs/>
          <w:sz w:val="24"/>
          <w:szCs w:val="24"/>
        </w:rPr>
        <w:t>ва</w:t>
      </w:r>
      <w:proofErr w:type="spellEnd"/>
      <w:r w:rsidRPr="00FA5921">
        <w:rPr>
          <w:i/>
          <w:iCs/>
          <w:sz w:val="24"/>
          <w:szCs w:val="24"/>
        </w:rPr>
        <w:t xml:space="preserve"> </w:t>
      </w:r>
      <w:proofErr w:type="spellStart"/>
      <w:r w:rsidRPr="00FA5921">
        <w:rPr>
          <w:i/>
          <w:iCs/>
          <w:sz w:val="24"/>
          <w:szCs w:val="24"/>
        </w:rPr>
        <w:t>сатҳи</w:t>
      </w:r>
      <w:proofErr w:type="spellEnd"/>
      <w:r w:rsidRPr="00FA5921">
        <w:rPr>
          <w:i/>
          <w:iCs/>
          <w:sz w:val="24"/>
          <w:szCs w:val="24"/>
        </w:rPr>
        <w:t xml:space="preserve"> </w:t>
      </w:r>
      <w:proofErr w:type="spellStart"/>
      <w:r w:rsidRPr="00FA5921">
        <w:rPr>
          <w:i/>
          <w:iCs/>
          <w:sz w:val="24"/>
          <w:szCs w:val="24"/>
        </w:rPr>
        <w:t>бекорӣ</w:t>
      </w:r>
      <w:proofErr w:type="spellEnd"/>
      <w:r w:rsidRPr="00FA5921">
        <w:rPr>
          <w:i/>
          <w:iCs/>
          <w:sz w:val="24"/>
          <w:szCs w:val="24"/>
        </w:rPr>
        <w:t xml:space="preserve"> дар </w:t>
      </w:r>
      <w:proofErr w:type="spellStart"/>
      <w:r w:rsidRPr="00FA5921">
        <w:rPr>
          <w:i/>
          <w:iCs/>
          <w:sz w:val="24"/>
          <w:szCs w:val="24"/>
        </w:rPr>
        <w:t>ҷомеа</w:t>
      </w:r>
      <w:proofErr w:type="spellEnd"/>
      <w:r w:rsidRPr="00FA5921">
        <w:rPr>
          <w:i/>
          <w:iCs/>
          <w:sz w:val="24"/>
          <w:szCs w:val="24"/>
        </w:rPr>
        <w:t>;</w:t>
      </w:r>
    </w:p>
    <w:p w14:paraId="0427EAD5" w14:textId="77777777" w:rsidR="00F44BAE" w:rsidRPr="00FA5921" w:rsidRDefault="00F44BAE" w:rsidP="00007D50">
      <w:pPr>
        <w:pStyle w:val="a5"/>
        <w:numPr>
          <w:ilvl w:val="0"/>
          <w:numId w:val="5"/>
        </w:numPr>
        <w:tabs>
          <w:tab w:val="clear" w:pos="-720"/>
        </w:tabs>
        <w:suppressAutoHyphens w:val="0"/>
        <w:spacing w:line="240" w:lineRule="auto"/>
        <w:jc w:val="both"/>
        <w:rPr>
          <w:i/>
          <w:iCs/>
          <w:sz w:val="24"/>
          <w:szCs w:val="24"/>
        </w:rPr>
      </w:pPr>
      <w:proofErr w:type="spellStart"/>
      <w:r w:rsidRPr="00FA5921">
        <w:rPr>
          <w:i/>
          <w:iCs/>
          <w:sz w:val="24"/>
          <w:szCs w:val="24"/>
        </w:rPr>
        <w:t>Самтҳои</w:t>
      </w:r>
      <w:proofErr w:type="spellEnd"/>
      <w:r w:rsidRPr="00FA5921">
        <w:rPr>
          <w:i/>
          <w:iCs/>
          <w:sz w:val="24"/>
          <w:szCs w:val="24"/>
        </w:rPr>
        <w:t xml:space="preserve"> </w:t>
      </w:r>
      <w:proofErr w:type="spellStart"/>
      <w:r w:rsidRPr="00FA5921">
        <w:rPr>
          <w:i/>
          <w:iCs/>
          <w:sz w:val="24"/>
          <w:szCs w:val="24"/>
        </w:rPr>
        <w:t>асосии</w:t>
      </w:r>
      <w:proofErr w:type="spellEnd"/>
      <w:r w:rsidRPr="00FA5921">
        <w:rPr>
          <w:i/>
          <w:iCs/>
          <w:sz w:val="24"/>
          <w:szCs w:val="24"/>
        </w:rPr>
        <w:t xml:space="preserve"> </w:t>
      </w:r>
      <w:proofErr w:type="spellStart"/>
      <w:r w:rsidRPr="00FA5921">
        <w:rPr>
          <w:i/>
          <w:iCs/>
          <w:sz w:val="24"/>
          <w:szCs w:val="24"/>
        </w:rPr>
        <w:t>хароҷот</w:t>
      </w:r>
      <w:proofErr w:type="spellEnd"/>
      <w:r w:rsidRPr="00FA5921">
        <w:rPr>
          <w:i/>
          <w:iCs/>
          <w:sz w:val="24"/>
          <w:szCs w:val="24"/>
        </w:rPr>
        <w:t xml:space="preserve"> дар </w:t>
      </w:r>
      <w:proofErr w:type="spellStart"/>
      <w:r w:rsidRPr="00FA5921">
        <w:rPr>
          <w:i/>
          <w:iCs/>
          <w:sz w:val="24"/>
          <w:szCs w:val="24"/>
        </w:rPr>
        <w:t>асоси</w:t>
      </w:r>
      <w:proofErr w:type="spellEnd"/>
      <w:r w:rsidRPr="00FA5921">
        <w:rPr>
          <w:i/>
          <w:iCs/>
          <w:sz w:val="24"/>
          <w:szCs w:val="24"/>
        </w:rPr>
        <w:t xml:space="preserve"> </w:t>
      </w:r>
      <w:proofErr w:type="spellStart"/>
      <w:r w:rsidRPr="00FA5921">
        <w:rPr>
          <w:i/>
          <w:iCs/>
          <w:sz w:val="24"/>
          <w:szCs w:val="24"/>
        </w:rPr>
        <w:t>буҷети</w:t>
      </w:r>
      <w:proofErr w:type="spellEnd"/>
      <w:r w:rsidRPr="00FA5921">
        <w:rPr>
          <w:i/>
          <w:iCs/>
          <w:sz w:val="24"/>
          <w:szCs w:val="24"/>
        </w:rPr>
        <w:t xml:space="preserve"> </w:t>
      </w:r>
      <w:proofErr w:type="spellStart"/>
      <w:r w:rsidRPr="00FA5921">
        <w:rPr>
          <w:i/>
          <w:iCs/>
          <w:sz w:val="24"/>
          <w:szCs w:val="24"/>
        </w:rPr>
        <w:t>солонаи</w:t>
      </w:r>
      <w:proofErr w:type="spellEnd"/>
      <w:r w:rsidRPr="00FA5921">
        <w:rPr>
          <w:i/>
          <w:iCs/>
          <w:sz w:val="24"/>
          <w:szCs w:val="24"/>
        </w:rPr>
        <w:t xml:space="preserve"> </w:t>
      </w:r>
      <w:proofErr w:type="spellStart"/>
      <w:r w:rsidRPr="00FA5921">
        <w:rPr>
          <w:i/>
          <w:iCs/>
          <w:sz w:val="24"/>
          <w:szCs w:val="24"/>
        </w:rPr>
        <w:t>оила</w:t>
      </w:r>
      <w:proofErr w:type="spellEnd"/>
      <w:r w:rsidRPr="00FA5921">
        <w:rPr>
          <w:i/>
          <w:iCs/>
          <w:sz w:val="24"/>
          <w:szCs w:val="24"/>
        </w:rPr>
        <w:t>;</w:t>
      </w:r>
    </w:p>
    <w:p w14:paraId="0A68A594" w14:textId="77777777" w:rsidR="00F44BAE" w:rsidRPr="00FA5921" w:rsidRDefault="00F44BAE" w:rsidP="00F44BAE">
      <w:pPr>
        <w:pStyle w:val="a5"/>
        <w:numPr>
          <w:ilvl w:val="0"/>
          <w:numId w:val="5"/>
        </w:numPr>
        <w:tabs>
          <w:tab w:val="clear" w:pos="-720"/>
        </w:tabs>
        <w:suppressAutoHyphens w:val="0"/>
        <w:spacing w:line="240" w:lineRule="auto"/>
        <w:jc w:val="both"/>
        <w:rPr>
          <w:i/>
          <w:iCs/>
          <w:sz w:val="24"/>
          <w:szCs w:val="24"/>
        </w:rPr>
      </w:pPr>
      <w:proofErr w:type="spellStart"/>
      <w:r w:rsidRPr="00FA5921">
        <w:rPr>
          <w:i/>
          <w:iCs/>
          <w:sz w:val="24"/>
          <w:szCs w:val="24"/>
        </w:rPr>
        <w:t>Нишондиҳандаҳои</w:t>
      </w:r>
      <w:proofErr w:type="spellEnd"/>
      <w:r w:rsidRPr="00FA5921">
        <w:rPr>
          <w:i/>
          <w:iCs/>
          <w:sz w:val="24"/>
          <w:szCs w:val="24"/>
        </w:rPr>
        <w:t xml:space="preserve"> </w:t>
      </w:r>
      <w:proofErr w:type="spellStart"/>
      <w:r w:rsidRPr="00FA5921">
        <w:rPr>
          <w:i/>
          <w:iCs/>
          <w:sz w:val="24"/>
          <w:szCs w:val="24"/>
        </w:rPr>
        <w:t>камбизоатӣ</w:t>
      </w:r>
      <w:proofErr w:type="spellEnd"/>
      <w:r w:rsidRPr="00FA5921">
        <w:rPr>
          <w:i/>
          <w:iCs/>
          <w:sz w:val="24"/>
          <w:szCs w:val="24"/>
        </w:rPr>
        <w:t xml:space="preserve"> </w:t>
      </w:r>
      <w:proofErr w:type="spellStart"/>
      <w:r w:rsidRPr="00FA5921">
        <w:rPr>
          <w:i/>
          <w:iCs/>
          <w:sz w:val="24"/>
          <w:szCs w:val="24"/>
        </w:rPr>
        <w:t>ва</w:t>
      </w:r>
      <w:proofErr w:type="spellEnd"/>
      <w:r w:rsidRPr="00FA5921">
        <w:rPr>
          <w:i/>
          <w:iCs/>
          <w:sz w:val="24"/>
          <w:szCs w:val="24"/>
        </w:rPr>
        <w:t xml:space="preserve"> </w:t>
      </w:r>
      <w:proofErr w:type="spellStart"/>
      <w:r w:rsidRPr="00FA5921">
        <w:rPr>
          <w:i/>
          <w:iCs/>
          <w:sz w:val="24"/>
          <w:szCs w:val="24"/>
        </w:rPr>
        <w:t>гурӯҳбандии</w:t>
      </w:r>
      <w:proofErr w:type="spellEnd"/>
      <w:r w:rsidRPr="00FA5921">
        <w:rPr>
          <w:i/>
          <w:iCs/>
          <w:sz w:val="24"/>
          <w:szCs w:val="24"/>
        </w:rPr>
        <w:t xml:space="preserve"> ҷ</w:t>
      </w:r>
      <w:r w:rsidRPr="00FA5921">
        <w:rPr>
          <w:i/>
          <w:iCs/>
          <w:sz w:val="24"/>
          <w:szCs w:val="24"/>
          <w:lang w:val="tg-Cyrl-TJ"/>
        </w:rPr>
        <w:t>омеа</w:t>
      </w:r>
      <w:proofErr w:type="spellStart"/>
      <w:r w:rsidRPr="00FA5921">
        <w:rPr>
          <w:i/>
          <w:iCs/>
          <w:sz w:val="24"/>
          <w:szCs w:val="24"/>
        </w:rPr>
        <w:t>ҳо</w:t>
      </w:r>
      <w:proofErr w:type="spellEnd"/>
      <w:r w:rsidRPr="00FA5921">
        <w:rPr>
          <w:i/>
          <w:iCs/>
          <w:sz w:val="24"/>
          <w:szCs w:val="24"/>
        </w:rPr>
        <w:t xml:space="preserve"> аз </w:t>
      </w:r>
      <w:proofErr w:type="spellStart"/>
      <w:r w:rsidRPr="00FA5921">
        <w:rPr>
          <w:i/>
          <w:iCs/>
          <w:sz w:val="24"/>
          <w:szCs w:val="24"/>
        </w:rPr>
        <w:t>рӯи</w:t>
      </w:r>
      <w:proofErr w:type="spellEnd"/>
      <w:r w:rsidRPr="00FA5921">
        <w:rPr>
          <w:i/>
          <w:iCs/>
          <w:sz w:val="24"/>
          <w:szCs w:val="24"/>
        </w:rPr>
        <w:t xml:space="preserve"> </w:t>
      </w:r>
      <w:proofErr w:type="spellStart"/>
      <w:r w:rsidRPr="00FA5921">
        <w:rPr>
          <w:i/>
          <w:iCs/>
          <w:sz w:val="24"/>
          <w:szCs w:val="24"/>
        </w:rPr>
        <w:t>сатҳи</w:t>
      </w:r>
      <w:proofErr w:type="spellEnd"/>
      <w:r w:rsidRPr="00FA5921">
        <w:rPr>
          <w:i/>
          <w:iCs/>
          <w:sz w:val="24"/>
          <w:szCs w:val="24"/>
        </w:rPr>
        <w:t xml:space="preserve"> </w:t>
      </w:r>
      <w:proofErr w:type="spellStart"/>
      <w:r w:rsidRPr="00FA5921">
        <w:rPr>
          <w:i/>
          <w:iCs/>
          <w:sz w:val="24"/>
          <w:szCs w:val="24"/>
        </w:rPr>
        <w:t>зиндагӣ</w:t>
      </w:r>
      <w:proofErr w:type="spellEnd"/>
      <w:r w:rsidRPr="00FA5921">
        <w:rPr>
          <w:i/>
          <w:iCs/>
          <w:sz w:val="24"/>
          <w:szCs w:val="24"/>
        </w:rPr>
        <w:t>;</w:t>
      </w:r>
    </w:p>
    <w:p w14:paraId="6BA4DB15" w14:textId="77777777" w:rsidR="00F44BAE" w:rsidRDefault="00F44BAE" w:rsidP="00F44BAE">
      <w:pPr>
        <w:pStyle w:val="a5"/>
        <w:spacing w:line="240" w:lineRule="auto"/>
        <w:jc w:val="both"/>
        <w:rPr>
          <w:sz w:val="24"/>
          <w:szCs w:val="24"/>
          <w:lang w:val="tg-Cyrl-TJ"/>
        </w:rPr>
      </w:pPr>
      <w:r>
        <w:rPr>
          <w:sz w:val="24"/>
          <w:szCs w:val="24"/>
          <w:lang w:val="tg-Cyrl-TJ"/>
        </w:rPr>
        <w:t>2.</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2E7596F0"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proofErr w:type="spellStart"/>
      <w:r w:rsidR="00F44BAE" w:rsidRPr="00F44BAE">
        <w:rPr>
          <w:sz w:val="24"/>
          <w:szCs w:val="24"/>
        </w:rPr>
        <w:t>Муайян</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w:t>
      </w:r>
      <w:proofErr w:type="spellStart"/>
      <w:r w:rsidR="00F44BAE" w:rsidRPr="00F44BAE">
        <w:rPr>
          <w:sz w:val="24"/>
          <w:szCs w:val="24"/>
        </w:rPr>
        <w:t>масъалаҳои</w:t>
      </w:r>
      <w:proofErr w:type="spellEnd"/>
      <w:r w:rsidR="00F44BAE" w:rsidRPr="00F44BAE">
        <w:rPr>
          <w:sz w:val="24"/>
          <w:szCs w:val="24"/>
        </w:rPr>
        <w:t xml:space="preserve"> </w:t>
      </w:r>
      <w:proofErr w:type="spellStart"/>
      <w:r w:rsidR="00F44BAE" w:rsidRPr="00F44BAE">
        <w:rPr>
          <w:sz w:val="24"/>
          <w:szCs w:val="24"/>
        </w:rPr>
        <w:t>афзалиятноки</w:t>
      </w:r>
      <w:proofErr w:type="spellEnd"/>
      <w:r w:rsidR="00F44BAE" w:rsidRPr="00F44BAE">
        <w:rPr>
          <w:sz w:val="24"/>
          <w:szCs w:val="24"/>
        </w:rPr>
        <w:t xml:space="preserve"> </w:t>
      </w:r>
      <w:proofErr w:type="spellStart"/>
      <w:r w:rsidR="00F44BAE" w:rsidRPr="00F44BAE">
        <w:rPr>
          <w:sz w:val="24"/>
          <w:szCs w:val="24"/>
        </w:rPr>
        <w:t>ҷомеа</w:t>
      </w:r>
      <w:proofErr w:type="spellEnd"/>
      <w:r w:rsidR="00F44BAE" w:rsidRPr="00F44BAE">
        <w:rPr>
          <w:sz w:val="24"/>
          <w:szCs w:val="24"/>
        </w:rPr>
        <w:t>;</w:t>
      </w:r>
    </w:p>
    <w:p w14:paraId="702C34A6"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 xml:space="preserve">лили </w:t>
      </w:r>
      <w:proofErr w:type="spellStart"/>
      <w:r w:rsidR="00F44BAE" w:rsidRPr="00F44BAE">
        <w:rPr>
          <w:sz w:val="24"/>
          <w:szCs w:val="24"/>
        </w:rPr>
        <w:t>захира</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имконият</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ва</w:t>
      </w:r>
      <w:proofErr w:type="spellEnd"/>
      <w:r w:rsidR="00F44BAE" w:rsidRPr="00F44BAE">
        <w:rPr>
          <w:sz w:val="24"/>
          <w:szCs w:val="24"/>
        </w:rPr>
        <w:t xml:space="preserve"> </w:t>
      </w:r>
      <w:proofErr w:type="spellStart"/>
      <w:r w:rsidR="00F44BAE" w:rsidRPr="00F44BAE">
        <w:rPr>
          <w:sz w:val="24"/>
          <w:szCs w:val="24"/>
        </w:rPr>
        <w:t>тайёрии</w:t>
      </w:r>
      <w:proofErr w:type="spellEnd"/>
      <w:r w:rsidR="00F44BAE" w:rsidRPr="00F44BAE">
        <w:rPr>
          <w:sz w:val="24"/>
          <w:szCs w:val="24"/>
        </w:rPr>
        <w:t xml:space="preserve"> а</w:t>
      </w:r>
      <w:r w:rsidR="00F44BAE">
        <w:rPr>
          <w:sz w:val="24"/>
          <w:szCs w:val="24"/>
          <w:lang w:val="tg-Cyrl-TJ"/>
        </w:rPr>
        <w:t>ҳ</w:t>
      </w:r>
      <w:proofErr w:type="spellStart"/>
      <w:r w:rsidR="00F44BAE" w:rsidRPr="00F44BAE">
        <w:rPr>
          <w:sz w:val="24"/>
          <w:szCs w:val="24"/>
        </w:rPr>
        <w:t>ол</w:t>
      </w:r>
      <w:proofErr w:type="spellEnd"/>
      <w:r w:rsidR="00F44BAE">
        <w:rPr>
          <w:sz w:val="24"/>
          <w:szCs w:val="24"/>
          <w:lang w:val="tg-Cyrl-TJ"/>
        </w:rPr>
        <w:t>ӣ</w:t>
      </w:r>
      <w:r w:rsidR="00F44BAE" w:rsidRPr="00F44BAE">
        <w:rPr>
          <w:sz w:val="24"/>
          <w:szCs w:val="24"/>
        </w:rPr>
        <w:t xml:space="preserve"> дар </w:t>
      </w:r>
      <w:proofErr w:type="spellStart"/>
      <w:r w:rsidR="00F44BAE" w:rsidRPr="00F44BAE">
        <w:rPr>
          <w:sz w:val="24"/>
          <w:szCs w:val="24"/>
        </w:rPr>
        <w:t>ма</w:t>
      </w:r>
      <w:proofErr w:type="spellEnd"/>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w:t>
      </w:r>
      <w:proofErr w:type="spellStart"/>
      <w:r w:rsidR="00F44BAE" w:rsidRPr="00F44BAE">
        <w:rPr>
          <w:sz w:val="24"/>
          <w:szCs w:val="24"/>
        </w:rPr>
        <w:t>барои</w:t>
      </w:r>
      <w:proofErr w:type="spellEnd"/>
      <w:r w:rsidR="00F44BAE" w:rsidRPr="00F44BAE">
        <w:rPr>
          <w:sz w:val="24"/>
          <w:szCs w:val="24"/>
        </w:rPr>
        <w:t xml:space="preserve"> ба </w:t>
      </w:r>
      <w:r w:rsidR="00F44BAE">
        <w:rPr>
          <w:sz w:val="24"/>
          <w:szCs w:val="24"/>
          <w:lang w:val="tg-Cyrl-TJ"/>
        </w:rPr>
        <w:t>ҳ</w:t>
      </w:r>
      <w:proofErr w:type="spellStart"/>
      <w:r w:rsidR="00F44BAE" w:rsidRPr="00F44BAE">
        <w:rPr>
          <w:sz w:val="24"/>
          <w:szCs w:val="24"/>
        </w:rPr>
        <w:t>алли</w:t>
      </w:r>
      <w:proofErr w:type="spellEnd"/>
      <w:r w:rsidR="00F44BAE" w:rsidRPr="00F44BAE">
        <w:rPr>
          <w:sz w:val="24"/>
          <w:szCs w:val="24"/>
        </w:rPr>
        <w:t xml:space="preserve"> </w:t>
      </w:r>
      <w:proofErr w:type="spellStart"/>
      <w:r w:rsidR="00F44BAE" w:rsidRPr="00F44BAE">
        <w:rPr>
          <w:sz w:val="24"/>
          <w:szCs w:val="24"/>
        </w:rPr>
        <w:t>масъала</w:t>
      </w:r>
      <w:proofErr w:type="spellEnd"/>
      <w:r w:rsidR="00F44BAE">
        <w:rPr>
          <w:sz w:val="24"/>
          <w:szCs w:val="24"/>
          <w:lang w:val="tg-Cyrl-TJ"/>
        </w:rPr>
        <w:t>ҳ</w:t>
      </w:r>
      <w:proofErr w:type="spellStart"/>
      <w:r w:rsidR="00F44BAE" w:rsidRPr="00F44BAE">
        <w:rPr>
          <w:sz w:val="24"/>
          <w:szCs w:val="24"/>
        </w:rPr>
        <w:t>ои</w:t>
      </w:r>
      <w:proofErr w:type="spellEnd"/>
      <w:r w:rsidR="00F44BAE" w:rsidRPr="00F44BAE">
        <w:rPr>
          <w:sz w:val="24"/>
          <w:szCs w:val="24"/>
        </w:rPr>
        <w:t xml:space="preserve"> и</w:t>
      </w:r>
      <w:r w:rsidR="00F44BAE">
        <w:rPr>
          <w:sz w:val="24"/>
          <w:szCs w:val="24"/>
          <w:lang w:val="tg-Cyrl-TJ"/>
        </w:rPr>
        <w:t>ҷ</w:t>
      </w:r>
      <w:proofErr w:type="spellStart"/>
      <w:r w:rsidR="00F44BAE" w:rsidRPr="00F44BAE">
        <w:rPr>
          <w:sz w:val="24"/>
          <w:szCs w:val="24"/>
        </w:rPr>
        <w:t>тимо</w:t>
      </w:r>
      <w:proofErr w:type="spellEnd"/>
      <w:r w:rsidR="00F44BAE">
        <w:rPr>
          <w:sz w:val="24"/>
          <w:szCs w:val="24"/>
          <w:lang w:val="tg-Cyrl-TJ"/>
        </w:rPr>
        <w:t>ӣ</w:t>
      </w:r>
      <w:r w:rsidR="00BB3F5E">
        <w:rPr>
          <w:sz w:val="24"/>
          <w:szCs w:val="24"/>
          <w:lang w:val="tg-Cyrl-TJ"/>
        </w:rPr>
        <w:t xml:space="preserve">ва </w:t>
      </w:r>
      <w:r w:rsidR="00F44BAE">
        <w:rPr>
          <w:sz w:val="24"/>
          <w:szCs w:val="24"/>
          <w:lang w:val="tg-Cyrl-TJ"/>
        </w:rPr>
        <w:t>ҷ</w:t>
      </w:r>
      <w:proofErr w:type="spellStart"/>
      <w:r w:rsidR="00F44BAE" w:rsidRPr="00F44BAE">
        <w:rPr>
          <w:sz w:val="24"/>
          <w:szCs w:val="24"/>
        </w:rPr>
        <w:t>алб</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он</w:t>
      </w:r>
      <w:r w:rsidR="00F44BAE">
        <w:rPr>
          <w:sz w:val="24"/>
          <w:szCs w:val="24"/>
          <w:lang w:val="tg-Cyrl-TJ"/>
        </w:rPr>
        <w:t>ҳ</w:t>
      </w:r>
      <w:r w:rsidR="00F44BAE" w:rsidRPr="00F44BAE">
        <w:rPr>
          <w:sz w:val="24"/>
          <w:szCs w:val="24"/>
        </w:rPr>
        <w:t>о;</w:t>
      </w:r>
    </w:p>
    <w:p w14:paraId="6AECBEBC" w14:textId="77777777" w:rsidR="00007D50" w:rsidRDefault="00BB3F5E" w:rsidP="00F44BAE">
      <w:pPr>
        <w:pStyle w:val="a5"/>
        <w:spacing w:line="240" w:lineRule="auto"/>
        <w:jc w:val="both"/>
        <w:rPr>
          <w:sz w:val="24"/>
          <w:szCs w:val="24"/>
        </w:rPr>
      </w:pPr>
      <w:r>
        <w:rPr>
          <w:sz w:val="24"/>
          <w:szCs w:val="24"/>
          <w:lang w:val="tg-Cyrl-TJ"/>
        </w:rPr>
        <w:t>5.</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175E2B02" w14:textId="77777777" w:rsidR="00007D50" w:rsidRPr="0021271E" w:rsidRDefault="00BB3F5E" w:rsidP="00BB3F5E">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12A4B72F" w14:textId="77777777" w:rsidR="00BB3F5E" w:rsidRDefault="00BB3F5E" w:rsidP="00BB3F5E">
      <w:pPr>
        <w:pStyle w:val="a5"/>
        <w:spacing w:line="240" w:lineRule="auto"/>
        <w:jc w:val="both"/>
        <w:rPr>
          <w:sz w:val="24"/>
          <w:szCs w:val="24"/>
        </w:rPr>
      </w:pPr>
      <w:r>
        <w:rPr>
          <w:sz w:val="24"/>
          <w:szCs w:val="24"/>
          <w:lang w:val="tg-Cyrl-TJ"/>
        </w:rPr>
        <w:t>7.</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5414362D"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 xml:space="preserve">Муайян </w:t>
      </w:r>
      <w:proofErr w:type="spellStart"/>
      <w:r w:rsidR="00EA1F80" w:rsidRPr="00EA1F80">
        <w:rPr>
          <w:sz w:val="24"/>
          <w:szCs w:val="24"/>
        </w:rPr>
        <w:t>намудани</w:t>
      </w:r>
      <w:proofErr w:type="spellEnd"/>
      <w:r w:rsidR="00EA1F80" w:rsidRPr="00EA1F80">
        <w:rPr>
          <w:sz w:val="24"/>
          <w:szCs w:val="24"/>
        </w:rPr>
        <w:t xml:space="preserve"> </w:t>
      </w:r>
      <w:proofErr w:type="spellStart"/>
      <w:r w:rsidR="00EA1F80" w:rsidRPr="00EA1F80">
        <w:rPr>
          <w:sz w:val="24"/>
          <w:szCs w:val="24"/>
        </w:rPr>
        <w:t>нер</w:t>
      </w:r>
      <w:proofErr w:type="spellEnd"/>
      <w:r w:rsidR="00EA1F80">
        <w:rPr>
          <w:sz w:val="24"/>
          <w:szCs w:val="24"/>
          <w:lang w:val="tg-Cyrl-TJ"/>
        </w:rPr>
        <w:t>ӯ</w:t>
      </w:r>
      <w:r w:rsidR="00EA1F80" w:rsidRPr="00EA1F80">
        <w:rPr>
          <w:sz w:val="24"/>
          <w:szCs w:val="24"/>
        </w:rPr>
        <w:t xml:space="preserve"> </w:t>
      </w:r>
      <w:proofErr w:type="spellStart"/>
      <w:r w:rsidR="00EA1F80" w:rsidRPr="00EA1F80">
        <w:rPr>
          <w:sz w:val="24"/>
          <w:szCs w:val="24"/>
        </w:rPr>
        <w:t>ва</w:t>
      </w:r>
      <w:proofErr w:type="spellEnd"/>
      <w:r w:rsidR="00EA1F80" w:rsidRPr="00EA1F80">
        <w:rPr>
          <w:sz w:val="24"/>
          <w:szCs w:val="24"/>
        </w:rPr>
        <w:t xml:space="preserve"> на</w:t>
      </w:r>
      <w:r w:rsidR="00EA1F80">
        <w:rPr>
          <w:sz w:val="24"/>
          <w:szCs w:val="24"/>
          <w:lang w:val="tg-Cyrl-TJ"/>
        </w:rPr>
        <w:t>қ</w:t>
      </w:r>
      <w:r w:rsidR="00EA1F80" w:rsidRPr="00EA1F80">
        <w:rPr>
          <w:sz w:val="24"/>
          <w:szCs w:val="24"/>
        </w:rPr>
        <w:t xml:space="preserve">ши </w:t>
      </w:r>
      <w:proofErr w:type="spellStart"/>
      <w:r w:rsidR="00EA1F80" w:rsidRPr="00EA1F80">
        <w:rPr>
          <w:sz w:val="24"/>
          <w:szCs w:val="24"/>
        </w:rPr>
        <w:t>ма</w:t>
      </w:r>
      <w:proofErr w:type="spellEnd"/>
      <w:r w:rsidR="00EA1F80">
        <w:rPr>
          <w:sz w:val="24"/>
          <w:szCs w:val="24"/>
          <w:lang w:val="tg-Cyrl-TJ"/>
        </w:rPr>
        <w:t>қ</w:t>
      </w:r>
      <w:proofErr w:type="spellStart"/>
      <w:r w:rsidR="00EA1F80" w:rsidRPr="00EA1F80">
        <w:rPr>
          <w:sz w:val="24"/>
          <w:szCs w:val="24"/>
        </w:rPr>
        <w:t>омоти</w:t>
      </w:r>
      <w:proofErr w:type="spellEnd"/>
      <w:r w:rsidR="00EA1F80" w:rsidRPr="00EA1F80">
        <w:rPr>
          <w:sz w:val="24"/>
          <w:szCs w:val="24"/>
        </w:rPr>
        <w:t xml:space="preserve"> </w:t>
      </w:r>
      <w:r w:rsidR="00EA1F80">
        <w:rPr>
          <w:sz w:val="24"/>
          <w:szCs w:val="24"/>
          <w:lang w:val="tg-Cyrl-TJ"/>
        </w:rPr>
        <w:t>ҳ</w:t>
      </w:r>
      <w:proofErr w:type="spellStart"/>
      <w:r w:rsidR="00EA1F80" w:rsidRPr="00EA1F80">
        <w:rPr>
          <w:sz w:val="24"/>
          <w:szCs w:val="24"/>
        </w:rPr>
        <w:t>окимияти</w:t>
      </w:r>
      <w:proofErr w:type="spellEnd"/>
      <w:r w:rsidR="00EA1F80" w:rsidRPr="00EA1F80">
        <w:rPr>
          <w:sz w:val="24"/>
          <w:szCs w:val="24"/>
        </w:rPr>
        <w:t xml:space="preserve"> </w:t>
      </w:r>
      <w:proofErr w:type="spellStart"/>
      <w:r w:rsidR="00EA1F80" w:rsidRPr="00EA1F80">
        <w:rPr>
          <w:sz w:val="24"/>
          <w:szCs w:val="24"/>
        </w:rPr>
        <w:t>ма</w:t>
      </w:r>
      <w:proofErr w:type="spellEnd"/>
      <w:r w:rsidR="00EA1F80">
        <w:rPr>
          <w:sz w:val="24"/>
          <w:szCs w:val="24"/>
          <w:lang w:val="tg-Cyrl-TJ"/>
        </w:rPr>
        <w:t>ҳ</w:t>
      </w:r>
      <w:proofErr w:type="spellStart"/>
      <w:r w:rsidR="00EA1F80" w:rsidRPr="00EA1F80">
        <w:rPr>
          <w:sz w:val="24"/>
          <w:szCs w:val="24"/>
        </w:rPr>
        <w:t>алл</w:t>
      </w:r>
      <w:proofErr w:type="spellEnd"/>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proofErr w:type="spellStart"/>
      <w:r w:rsidR="00EA1F80" w:rsidRPr="00EA1F80">
        <w:rPr>
          <w:sz w:val="24"/>
          <w:szCs w:val="24"/>
        </w:rPr>
        <w:t>алли</w:t>
      </w:r>
      <w:proofErr w:type="spellEnd"/>
      <w:r w:rsidR="00EA1F80" w:rsidRPr="00EA1F80">
        <w:rPr>
          <w:sz w:val="24"/>
          <w:szCs w:val="24"/>
        </w:rPr>
        <w:t xml:space="preserve"> проблема</w:t>
      </w:r>
      <w:r w:rsidR="00EA1F80">
        <w:rPr>
          <w:sz w:val="24"/>
          <w:szCs w:val="24"/>
          <w:lang w:val="tg-Cyrl-TJ"/>
        </w:rPr>
        <w:t>ҳ</w:t>
      </w:r>
      <w:proofErr w:type="spellStart"/>
      <w:r w:rsidR="00EA1F80" w:rsidRPr="00EA1F80">
        <w:rPr>
          <w:sz w:val="24"/>
          <w:szCs w:val="24"/>
        </w:rPr>
        <w:t>ои</w:t>
      </w:r>
      <w:proofErr w:type="spellEnd"/>
      <w:r w:rsidR="00EA1F80" w:rsidRPr="00EA1F80">
        <w:rPr>
          <w:sz w:val="24"/>
          <w:szCs w:val="24"/>
        </w:rPr>
        <w:t xml:space="preserve"> и</w:t>
      </w:r>
      <w:r w:rsidR="00EA1F80">
        <w:rPr>
          <w:sz w:val="24"/>
          <w:szCs w:val="24"/>
          <w:lang w:val="tg-Cyrl-TJ"/>
        </w:rPr>
        <w:t>ҷ</w:t>
      </w:r>
      <w:proofErr w:type="spellStart"/>
      <w:r w:rsidR="00EA1F80" w:rsidRPr="00EA1F80">
        <w:rPr>
          <w:sz w:val="24"/>
          <w:szCs w:val="24"/>
        </w:rPr>
        <w:t>тимо</w:t>
      </w:r>
      <w:proofErr w:type="spellEnd"/>
      <w:r w:rsidR="00EA1F80">
        <w:rPr>
          <w:sz w:val="24"/>
          <w:szCs w:val="24"/>
          <w:lang w:val="tg-Cyrl-TJ"/>
        </w:rPr>
        <w:t>ӣ</w:t>
      </w:r>
      <w:r w:rsidR="00EA1F80" w:rsidRPr="00EA1F80">
        <w:rPr>
          <w:sz w:val="24"/>
          <w:szCs w:val="24"/>
        </w:rPr>
        <w:t>;</w:t>
      </w:r>
    </w:p>
    <w:p w14:paraId="266F4DB7"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 xml:space="preserve">Таҳияи </w:t>
      </w:r>
      <w:proofErr w:type="spellStart"/>
      <w:r w:rsidR="00EA1F80" w:rsidRPr="00EA1F80">
        <w:rPr>
          <w:sz w:val="24"/>
          <w:szCs w:val="24"/>
        </w:rPr>
        <w:t>нақшаи</w:t>
      </w:r>
      <w:proofErr w:type="spellEnd"/>
      <w:r w:rsidR="00EA1F80" w:rsidRPr="00EA1F80">
        <w:rPr>
          <w:sz w:val="24"/>
          <w:szCs w:val="24"/>
        </w:rPr>
        <w:t xml:space="preserve"> </w:t>
      </w:r>
      <w:proofErr w:type="spellStart"/>
      <w:r w:rsidR="00EA1F80" w:rsidRPr="00EA1F80">
        <w:rPr>
          <w:sz w:val="24"/>
          <w:szCs w:val="24"/>
        </w:rPr>
        <w:t>амалии</w:t>
      </w:r>
      <w:proofErr w:type="spellEnd"/>
      <w:r w:rsidR="00EA1F80" w:rsidRPr="00EA1F80">
        <w:rPr>
          <w:sz w:val="24"/>
          <w:szCs w:val="24"/>
        </w:rPr>
        <w:t xml:space="preserve"> </w:t>
      </w:r>
      <w:proofErr w:type="spellStart"/>
      <w:r w:rsidR="00EA1F80" w:rsidRPr="00EA1F80">
        <w:rPr>
          <w:sz w:val="24"/>
          <w:szCs w:val="24"/>
        </w:rPr>
        <w:t>ҷомеа</w:t>
      </w:r>
      <w:proofErr w:type="spellEnd"/>
      <w:r w:rsidR="00EA1F80">
        <w:rPr>
          <w:sz w:val="24"/>
          <w:szCs w:val="24"/>
          <w:lang w:val="tg-Cyrl-TJ"/>
        </w:rPr>
        <w:t>.</w:t>
      </w:r>
      <w:r w:rsidR="00007D50" w:rsidRPr="0021271E">
        <w:rPr>
          <w:b/>
          <w:i/>
          <w:iCs/>
          <w:sz w:val="24"/>
          <w:szCs w:val="24"/>
        </w:rPr>
        <w:br w:type="page"/>
      </w:r>
    </w:p>
    <w:p w14:paraId="17053881"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3E556A3B"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6DD92A34" w14:textId="77777777"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7BA28554" w14:textId="77777777" w:rsidTr="002012DE">
        <w:tc>
          <w:tcPr>
            <w:tcW w:w="567" w:type="dxa"/>
            <w:shd w:val="clear" w:color="auto" w:fill="FFFFFF" w:themeFill="background1"/>
          </w:tcPr>
          <w:p w14:paraId="3F3505C0"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14:paraId="702A702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Маълумот</w:t>
            </w:r>
            <w:proofErr w:type="spellEnd"/>
          </w:p>
        </w:tc>
        <w:tc>
          <w:tcPr>
            <w:tcW w:w="1134" w:type="dxa"/>
            <w:shd w:val="clear" w:color="auto" w:fill="FFFFFF" w:themeFill="background1"/>
            <w:vAlign w:val="center"/>
          </w:tcPr>
          <w:p w14:paraId="271CE34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Ченак</w:t>
            </w:r>
            <w:proofErr w:type="spellEnd"/>
          </w:p>
        </w:tc>
        <w:tc>
          <w:tcPr>
            <w:tcW w:w="2580" w:type="dxa"/>
            <w:shd w:val="clear" w:color="auto" w:fill="FFFFFF" w:themeFill="background1"/>
            <w:vAlign w:val="center"/>
          </w:tcPr>
          <w:p w14:paraId="1A48F317"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w:t>
            </w:r>
            <w:proofErr w:type="spellEnd"/>
            <w:r w:rsidRPr="002012DE">
              <w:rPr>
                <w:color w:val="1B1810" w:themeColor="background2" w:themeShade="1A"/>
                <w:sz w:val="24"/>
                <w:szCs w:val="24"/>
                <w:lang w:val="tg-Cyrl-TJ"/>
              </w:rPr>
              <w:t>ҳ</w:t>
            </w:r>
            <w:proofErr w:type="spellStart"/>
            <w:r w:rsidRPr="002012DE">
              <w:rPr>
                <w:color w:val="1B1810" w:themeColor="background2" w:themeShade="1A"/>
                <w:sz w:val="24"/>
                <w:szCs w:val="24"/>
              </w:rPr>
              <w:t>анда</w:t>
            </w:r>
            <w:proofErr w:type="spellEnd"/>
          </w:p>
        </w:tc>
      </w:tr>
      <w:tr w:rsidR="008801C7" w:rsidRPr="002012DE" w14:paraId="2658E8CF" w14:textId="77777777" w:rsidTr="00326361">
        <w:trPr>
          <w:trHeight w:val="422"/>
        </w:trPr>
        <w:tc>
          <w:tcPr>
            <w:tcW w:w="567" w:type="dxa"/>
          </w:tcPr>
          <w:p w14:paraId="24E1EEC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14:paraId="0A918370"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w:t>
            </w:r>
            <w:proofErr w:type="spellEnd"/>
          </w:p>
        </w:tc>
        <w:tc>
          <w:tcPr>
            <w:tcW w:w="1134" w:type="dxa"/>
            <w:vAlign w:val="center"/>
          </w:tcPr>
          <w:p w14:paraId="0B6C15F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4C925F25" w14:textId="77777777" w:rsidR="008801C7" w:rsidRPr="0038732C" w:rsidRDefault="0038732C"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567</w:t>
            </w:r>
          </w:p>
        </w:tc>
      </w:tr>
      <w:tr w:rsidR="008801C7" w:rsidRPr="002012DE" w14:paraId="4BFBB428" w14:textId="77777777" w:rsidTr="00326361">
        <w:trPr>
          <w:trHeight w:val="414"/>
        </w:trPr>
        <w:tc>
          <w:tcPr>
            <w:tcW w:w="567" w:type="dxa"/>
          </w:tcPr>
          <w:p w14:paraId="3BE802EC"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14:paraId="4EC4FAA4"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p>
        </w:tc>
        <w:tc>
          <w:tcPr>
            <w:tcW w:w="1134" w:type="dxa"/>
            <w:vAlign w:val="center"/>
          </w:tcPr>
          <w:p w14:paraId="75D0366C"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4FC4CD10" w14:textId="77777777" w:rsidR="008801C7" w:rsidRPr="00237357" w:rsidRDefault="0038732C"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4513</w:t>
            </w:r>
          </w:p>
        </w:tc>
      </w:tr>
      <w:tr w:rsidR="008801C7" w:rsidRPr="002012DE" w14:paraId="018ADD3A" w14:textId="77777777" w:rsidTr="00326361">
        <w:tc>
          <w:tcPr>
            <w:tcW w:w="567" w:type="dxa"/>
          </w:tcPr>
          <w:p w14:paraId="123B381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14:paraId="04E4018F"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аз </w:t>
            </w:r>
            <w:proofErr w:type="gramStart"/>
            <w:r w:rsidRPr="002012DE">
              <w:rPr>
                <w:color w:val="1B1810" w:themeColor="background2" w:themeShade="1A"/>
                <w:sz w:val="24"/>
                <w:szCs w:val="24"/>
              </w:rPr>
              <w:t xml:space="preserve">он:   </w:t>
            </w:r>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Мардҳо</w:t>
            </w:r>
            <w:proofErr w:type="spellEnd"/>
          </w:p>
        </w:tc>
        <w:tc>
          <w:tcPr>
            <w:tcW w:w="1134" w:type="dxa"/>
            <w:vAlign w:val="center"/>
          </w:tcPr>
          <w:p w14:paraId="3A1C82B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72CEC5E5" w14:textId="77777777" w:rsidR="008801C7" w:rsidRPr="0038732C" w:rsidRDefault="0038732C"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2248</w:t>
            </w:r>
          </w:p>
        </w:tc>
      </w:tr>
      <w:tr w:rsidR="008801C7" w:rsidRPr="002012DE" w14:paraId="409EA7F9" w14:textId="77777777" w:rsidTr="00326361">
        <w:tc>
          <w:tcPr>
            <w:tcW w:w="567" w:type="dxa"/>
          </w:tcPr>
          <w:p w14:paraId="4755B77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3E6B147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Pr="002012DE">
              <w:rPr>
                <w:color w:val="1B1810" w:themeColor="background2" w:themeShade="1A"/>
                <w:sz w:val="24"/>
                <w:szCs w:val="24"/>
              </w:rPr>
              <w:t>Занҳо</w:t>
            </w:r>
            <w:proofErr w:type="spellEnd"/>
          </w:p>
        </w:tc>
        <w:tc>
          <w:tcPr>
            <w:tcW w:w="1134" w:type="dxa"/>
            <w:vAlign w:val="center"/>
          </w:tcPr>
          <w:p w14:paraId="2CFCD0D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79E4264F" w14:textId="77777777" w:rsidR="008801C7" w:rsidRPr="002012DE" w:rsidRDefault="0038732C"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2265</w:t>
            </w:r>
          </w:p>
        </w:tc>
      </w:tr>
      <w:tr w:rsidR="008801C7" w:rsidRPr="002012DE" w14:paraId="05B6FA07" w14:textId="77777777" w:rsidTr="00326361">
        <w:tc>
          <w:tcPr>
            <w:tcW w:w="567" w:type="dxa"/>
          </w:tcPr>
          <w:p w14:paraId="219EDE4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14:paraId="66C286C3" w14:textId="017EF105" w:rsidR="008801C7" w:rsidRPr="002012DE" w:rsidRDefault="00FA5921" w:rsidP="00326361">
            <w:pPr>
              <w:pStyle w:val="a5"/>
              <w:tabs>
                <w:tab w:val="clear" w:pos="-720"/>
              </w:tabs>
              <w:suppressAutoHyphens w:val="0"/>
              <w:spacing w:line="240" w:lineRule="auto"/>
              <w:jc w:val="both"/>
              <w:rPr>
                <w:color w:val="1B1810" w:themeColor="background2" w:themeShade="1A"/>
                <w:sz w:val="24"/>
                <w:szCs w:val="24"/>
              </w:rPr>
            </w:pPr>
            <w:r>
              <w:rPr>
                <w:color w:val="1B1810" w:themeColor="background2" w:themeShade="1A"/>
                <w:sz w:val="24"/>
                <w:szCs w:val="24"/>
                <w:lang w:val="tg-Cyrl-TJ"/>
              </w:rPr>
              <w:t>Ҷ</w:t>
            </w:r>
            <w:proofErr w:type="spellStart"/>
            <w:r w:rsidR="008801C7" w:rsidRPr="002012DE">
              <w:rPr>
                <w:color w:val="1B1810" w:themeColor="background2" w:themeShade="1A"/>
                <w:sz w:val="24"/>
                <w:szCs w:val="24"/>
              </w:rPr>
              <w:t>авонон</w:t>
            </w:r>
            <w:proofErr w:type="spellEnd"/>
          </w:p>
        </w:tc>
        <w:tc>
          <w:tcPr>
            <w:tcW w:w="1134" w:type="dxa"/>
            <w:vAlign w:val="center"/>
          </w:tcPr>
          <w:p w14:paraId="4FB8C46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7E545E6A" w14:textId="77777777" w:rsidR="008801C7" w:rsidRPr="0038732C" w:rsidRDefault="00B754D1" w:rsidP="00326361">
            <w:pPr>
              <w:pStyle w:val="a5"/>
              <w:tabs>
                <w:tab w:val="clear" w:pos="-720"/>
              </w:tabs>
              <w:suppressAutoHyphens w:val="0"/>
              <w:spacing w:line="240" w:lineRule="auto"/>
              <w:rPr>
                <w:i/>
                <w:color w:val="1B1810" w:themeColor="background2" w:themeShade="1A"/>
                <w:sz w:val="24"/>
                <w:szCs w:val="24"/>
                <w:lang w:val="tg-Cyrl-TJ"/>
              </w:rPr>
            </w:pPr>
            <w:r w:rsidRPr="002012DE">
              <w:rPr>
                <w:i/>
                <w:color w:val="1B1810" w:themeColor="background2" w:themeShade="1A"/>
                <w:sz w:val="24"/>
                <w:szCs w:val="24"/>
              </w:rPr>
              <w:t xml:space="preserve">                </w:t>
            </w:r>
            <w:r w:rsidR="0038732C">
              <w:rPr>
                <w:i/>
                <w:color w:val="1B1810" w:themeColor="background2" w:themeShade="1A"/>
                <w:sz w:val="24"/>
                <w:szCs w:val="24"/>
                <w:lang w:val="tg-Cyrl-TJ"/>
              </w:rPr>
              <w:t>1388</w:t>
            </w:r>
          </w:p>
        </w:tc>
      </w:tr>
      <w:tr w:rsidR="008801C7" w:rsidRPr="002012DE" w14:paraId="4C3E4B34" w14:textId="77777777" w:rsidTr="00326361">
        <w:tc>
          <w:tcPr>
            <w:tcW w:w="567" w:type="dxa"/>
          </w:tcPr>
          <w:p w14:paraId="57A2993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13DC8F13"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аз </w:t>
            </w:r>
            <w:proofErr w:type="gramStart"/>
            <w:r w:rsidRPr="002012DE">
              <w:rPr>
                <w:color w:val="1B1810" w:themeColor="background2" w:themeShade="1A"/>
                <w:sz w:val="24"/>
                <w:szCs w:val="24"/>
              </w:rPr>
              <w:t>он :</w:t>
            </w:r>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мард</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0F69994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612B1129" w14:textId="77777777" w:rsidR="008801C7" w:rsidRPr="009707FD" w:rsidRDefault="0038732C" w:rsidP="009707FD">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692</w:t>
            </w:r>
          </w:p>
        </w:tc>
      </w:tr>
      <w:tr w:rsidR="008801C7" w:rsidRPr="002012DE" w14:paraId="589646C1" w14:textId="77777777" w:rsidTr="00326361">
        <w:tc>
          <w:tcPr>
            <w:tcW w:w="567" w:type="dxa"/>
          </w:tcPr>
          <w:p w14:paraId="0CD7E6A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51B86990"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007E247C" w:rsidRPr="002012DE">
              <w:rPr>
                <w:color w:val="1B1810" w:themeColor="background2" w:themeShade="1A"/>
                <w:sz w:val="24"/>
                <w:szCs w:val="24"/>
              </w:rPr>
              <w:t>З</w:t>
            </w:r>
            <w:r w:rsidRPr="002012DE">
              <w:rPr>
                <w:color w:val="1B1810" w:themeColor="background2" w:themeShade="1A"/>
                <w:sz w:val="24"/>
                <w:szCs w:val="24"/>
              </w:rPr>
              <w:t>ан</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2AB68B6F"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380FFE29" w14:textId="77777777" w:rsidR="008801C7" w:rsidRPr="002012DE" w:rsidRDefault="0038732C"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696</w:t>
            </w:r>
          </w:p>
        </w:tc>
      </w:tr>
      <w:tr w:rsidR="008801C7" w:rsidRPr="002012DE" w14:paraId="5184B586" w14:textId="77777777" w:rsidTr="00326361">
        <w:tc>
          <w:tcPr>
            <w:tcW w:w="567" w:type="dxa"/>
          </w:tcPr>
          <w:p w14:paraId="18254E7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14:paraId="6A407B87"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муҳоҷирони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меҳнатӣ</w:t>
            </w:r>
            <w:proofErr w:type="spellEnd"/>
            <w:r w:rsidRPr="002012DE">
              <w:rPr>
                <w:color w:val="1B1810" w:themeColor="background2" w:themeShade="1A"/>
                <w:sz w:val="24"/>
                <w:szCs w:val="24"/>
              </w:rPr>
              <w:t xml:space="preserve"> аз </w:t>
            </w:r>
            <w:proofErr w:type="spellStart"/>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исоби</w:t>
            </w:r>
            <w:proofErr w:type="spellEnd"/>
            <w:r w:rsidRPr="002012DE">
              <w:rPr>
                <w:color w:val="1B1810" w:themeColor="background2" w:themeShade="1A"/>
                <w:sz w:val="24"/>
                <w:szCs w:val="24"/>
              </w:rPr>
              <w:t xml:space="preserve"> </w:t>
            </w:r>
            <w:proofErr w:type="spellStart"/>
            <w:r w:rsidRPr="002012DE">
              <w:rPr>
                <w:rFonts w:ascii="Times New Roman Tj" w:hAnsi="Times New Roman Tj"/>
                <w:color w:val="1B1810" w:themeColor="background2" w:themeShade="1A"/>
                <w:sz w:val="24"/>
                <w:szCs w:val="24"/>
              </w:rPr>
              <w:t>љ</w:t>
            </w:r>
            <w:r w:rsidRPr="002012DE">
              <w:rPr>
                <w:color w:val="1B1810" w:themeColor="background2" w:themeShade="1A"/>
                <w:sz w:val="24"/>
                <w:szCs w:val="24"/>
              </w:rPr>
              <w:t>авонон</w:t>
            </w:r>
            <w:proofErr w:type="spellEnd"/>
          </w:p>
        </w:tc>
        <w:tc>
          <w:tcPr>
            <w:tcW w:w="1134" w:type="dxa"/>
            <w:vAlign w:val="center"/>
          </w:tcPr>
          <w:p w14:paraId="46CFE8BF"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3120C725" w14:textId="77777777" w:rsidR="008801C7" w:rsidRPr="002012DE" w:rsidRDefault="004E4F4A"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107</w:t>
            </w:r>
          </w:p>
        </w:tc>
      </w:tr>
      <w:tr w:rsidR="008801C7" w:rsidRPr="002012DE" w14:paraId="19D4BD01" w14:textId="77777777" w:rsidTr="00326361">
        <w:tc>
          <w:tcPr>
            <w:tcW w:w="567" w:type="dxa"/>
          </w:tcPr>
          <w:p w14:paraId="6B34C2C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14:paraId="622111C0"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маъюбон</w:t>
            </w:r>
            <w:proofErr w:type="spellEnd"/>
          </w:p>
        </w:tc>
        <w:tc>
          <w:tcPr>
            <w:tcW w:w="1134" w:type="dxa"/>
            <w:vAlign w:val="center"/>
          </w:tcPr>
          <w:p w14:paraId="29B2DB47"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4D92F52E" w14:textId="77777777" w:rsidR="008801C7" w:rsidRPr="002012DE" w:rsidRDefault="00800285"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12</w:t>
            </w:r>
          </w:p>
        </w:tc>
      </w:tr>
      <w:tr w:rsidR="008801C7" w:rsidRPr="002012DE" w14:paraId="653DF3B8" w14:textId="77777777" w:rsidTr="00326361">
        <w:tc>
          <w:tcPr>
            <w:tcW w:w="567" w:type="dxa"/>
          </w:tcPr>
          <w:p w14:paraId="11639A4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14:paraId="3522FB4D"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сардорашон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w:t>
            </w:r>
            <w:proofErr w:type="spellEnd"/>
          </w:p>
        </w:tc>
        <w:tc>
          <w:tcPr>
            <w:tcW w:w="1134" w:type="dxa"/>
            <w:vAlign w:val="center"/>
          </w:tcPr>
          <w:p w14:paraId="1A0F7A7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5ED9D144" w14:textId="77777777" w:rsidR="008801C7" w:rsidRPr="00FB0EBE" w:rsidRDefault="00800285"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178</w:t>
            </w:r>
          </w:p>
        </w:tc>
      </w:tr>
      <w:tr w:rsidR="008801C7" w:rsidRPr="002012DE" w14:paraId="389EF777" w14:textId="77777777" w:rsidTr="00326361">
        <w:tc>
          <w:tcPr>
            <w:tcW w:w="567" w:type="dxa"/>
          </w:tcPr>
          <w:p w14:paraId="14BBC7C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14:paraId="02EB6F97"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proofErr w:type="gramStart"/>
            <w:r w:rsidRPr="002012DE">
              <w:rPr>
                <w:color w:val="1B1810" w:themeColor="background2" w:themeShade="1A"/>
                <w:sz w:val="24"/>
                <w:szCs w:val="24"/>
              </w:rPr>
              <w:t>Масо</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умумии</w:t>
            </w:r>
            <w:proofErr w:type="spellEnd"/>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де</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w:t>
            </w:r>
            <w:proofErr w:type="spellEnd"/>
          </w:p>
        </w:tc>
        <w:tc>
          <w:tcPr>
            <w:tcW w:w="1134" w:type="dxa"/>
            <w:vAlign w:val="center"/>
          </w:tcPr>
          <w:p w14:paraId="1D24AEFA"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14:paraId="23596C5D" w14:textId="77777777" w:rsidR="008801C7" w:rsidRPr="001C2BD0" w:rsidRDefault="00800285"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70,89</w:t>
            </w:r>
          </w:p>
        </w:tc>
      </w:tr>
    </w:tbl>
    <w:p w14:paraId="4588553D" w14:textId="77777777" w:rsidR="00C34DF3" w:rsidRPr="002012DE" w:rsidRDefault="00C34DF3" w:rsidP="004F7880">
      <w:pPr>
        <w:pStyle w:val="a5"/>
        <w:spacing w:line="240" w:lineRule="auto"/>
        <w:jc w:val="both"/>
        <w:rPr>
          <w:color w:val="1B1810" w:themeColor="background2" w:themeShade="1A"/>
          <w:sz w:val="24"/>
          <w:szCs w:val="24"/>
        </w:rPr>
      </w:pPr>
    </w:p>
    <w:p w14:paraId="1A3AEA2B" w14:textId="77777777"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14:paraId="61362167"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74AC4594" w14:textId="77777777" w:rsidR="00C34DF3" w:rsidRPr="004F7880" w:rsidRDefault="00FA5921" w:rsidP="00C34DF3">
      <w:pPr>
        <w:pStyle w:val="a5"/>
        <w:spacing w:line="240" w:lineRule="auto"/>
        <w:jc w:val="both"/>
        <w:rPr>
          <w:sz w:val="24"/>
          <w:szCs w:val="24"/>
          <w:lang w:val="tg-Cyrl-TJ"/>
        </w:rPr>
      </w:pPr>
      <w:r>
        <w:rPr>
          <w:noProof/>
          <w:sz w:val="24"/>
          <w:szCs w:val="24"/>
        </w:rPr>
        <w:pict w14:anchorId="3746A5B3">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14:paraId="2A02F70D" w14:textId="77777777" w:rsidR="00FA5921" w:rsidRDefault="00FA5921" w:rsidP="00C34DF3"/>
                <w:p w14:paraId="4ECC707C" w14:textId="77777777" w:rsidR="00FA5921" w:rsidRPr="00A14085" w:rsidRDefault="00FA5921" w:rsidP="00C34DF3">
                  <w:pPr>
                    <w:rPr>
                      <w:lang w:val="tg-Cyrl-TJ"/>
                    </w:rPr>
                  </w:pPr>
                  <w:r>
                    <w:rPr>
                      <w:lang w:val="tg-Cyrl-TJ"/>
                    </w:rPr>
                    <w:t xml:space="preserve">                                                                             </w:t>
                  </w:r>
                </w:p>
                <w:p w14:paraId="140418D2" w14:textId="77777777" w:rsidR="00FA5921" w:rsidRDefault="00FA5921" w:rsidP="00C34DF3"/>
                <w:p w14:paraId="7C38E69C" w14:textId="77777777" w:rsidR="00FA5921" w:rsidRPr="00523349" w:rsidRDefault="00FA5921" w:rsidP="00C34DF3">
                  <w:pPr>
                    <w:rPr>
                      <w:lang w:val="tg-Cyrl-TJ"/>
                    </w:rPr>
                  </w:pPr>
                  <w:r>
                    <w:rPr>
                      <w:lang w:val="tg-Cyrl-TJ"/>
                    </w:rPr>
                    <w:t xml:space="preserve">                       </w:t>
                  </w:r>
                </w:p>
                <w:p w14:paraId="2DF3E2F6" w14:textId="77777777" w:rsidR="00FA5921" w:rsidRDefault="00FA5921" w:rsidP="00C34DF3"/>
                <w:p w14:paraId="0056CD9D" w14:textId="1E973219" w:rsidR="00FA5921" w:rsidRPr="00FA5921" w:rsidRDefault="00FA5921" w:rsidP="002E221C">
                  <w:pPr>
                    <w:pStyle w:val="ad"/>
                    <w:rPr>
                      <w:lang w:val="tg-Cyrl-TJ"/>
                    </w:rPr>
                  </w:pPr>
                  <w:r>
                    <w:t xml:space="preserve">1.Мағозаи </w:t>
                  </w:r>
                  <w:proofErr w:type="spellStart"/>
                  <w:r>
                    <w:t>хуроквор</w:t>
                  </w:r>
                  <w:proofErr w:type="spellEnd"/>
                  <w:r>
                    <w:rPr>
                      <w:lang w:val="tg-Cyrl-TJ"/>
                    </w:rPr>
                    <w:t>ӣ</w:t>
                  </w:r>
                </w:p>
                <w:p w14:paraId="1D1AB623" w14:textId="569349FF" w:rsidR="00FA5921" w:rsidRPr="00FA5921" w:rsidRDefault="00FA5921" w:rsidP="00D36504">
                  <w:pPr>
                    <w:pStyle w:val="ad"/>
                    <w:rPr>
                      <w:lang w:val="tg-Cyrl-TJ"/>
                    </w:rPr>
                  </w:pPr>
                  <w:r>
                    <w:t xml:space="preserve">2.Мағозаи </w:t>
                  </w:r>
                  <w:proofErr w:type="spellStart"/>
                  <w:r>
                    <w:t>хуроквор</w:t>
                  </w:r>
                  <w:proofErr w:type="spellEnd"/>
                  <w:r>
                    <w:rPr>
                      <w:lang w:val="tg-Cyrl-TJ"/>
                    </w:rPr>
                    <w:t>ӣ</w:t>
                  </w:r>
                </w:p>
                <w:p w14:paraId="24CA15BD" w14:textId="77777777" w:rsidR="00FA5921" w:rsidRPr="00D36504" w:rsidRDefault="00FA5921" w:rsidP="002E221C">
                  <w:pPr>
                    <w:pStyle w:val="ad"/>
                    <w:rPr>
                      <w:lang w:val="tg-Cyrl-TJ"/>
                    </w:rPr>
                  </w:pPr>
                  <w:r>
                    <w:rPr>
                      <w:lang w:val="tg-Cyrl-TJ"/>
                    </w:rPr>
                    <w:t>3</w:t>
                  </w:r>
                  <w:r w:rsidRPr="002E221C">
                    <w:rPr>
                      <w:lang w:val="tg-Cyrl-TJ"/>
                    </w:rPr>
                    <w:t>.</w:t>
                  </w:r>
                  <w:r>
                    <w:rPr>
                      <w:lang w:val="tg-Cyrl-TJ"/>
                    </w:rPr>
                    <w:t>Мағозаи омехта</w:t>
                  </w:r>
                </w:p>
                <w:p w14:paraId="77B0BE49" w14:textId="77777777" w:rsidR="00FA5921" w:rsidRPr="00D36504" w:rsidRDefault="00FA5921" w:rsidP="002E221C">
                  <w:pPr>
                    <w:pStyle w:val="ad"/>
                    <w:rPr>
                      <w:lang w:val="tg-Cyrl-TJ"/>
                    </w:rPr>
                  </w:pPr>
                  <w:r>
                    <w:rPr>
                      <w:lang w:val="tg-Cyrl-TJ"/>
                    </w:rPr>
                    <w:t>4Мағозаи омехта</w:t>
                  </w:r>
                </w:p>
                <w:p w14:paraId="5280F36D" w14:textId="77777777" w:rsidR="00FA5921" w:rsidRPr="00D36504" w:rsidRDefault="00FA5921" w:rsidP="002E221C">
                  <w:pPr>
                    <w:pStyle w:val="ad"/>
                    <w:rPr>
                      <w:lang w:val="tg-Cyrl-TJ"/>
                    </w:rPr>
                  </w:pPr>
                  <w:r w:rsidRPr="00C16A11">
                    <w:rPr>
                      <w:lang w:val="tg-Cyrl-TJ"/>
                    </w:rPr>
                    <w:t>5.</w:t>
                  </w:r>
                  <w:r>
                    <w:rPr>
                      <w:lang w:val="tg-Cyrl-TJ"/>
                    </w:rPr>
                    <w:t>Сехи Тунука</w:t>
                  </w:r>
                </w:p>
                <w:p w14:paraId="38076EA5" w14:textId="77777777" w:rsidR="00FA5921" w:rsidRPr="00566AF2" w:rsidRDefault="00FA5921" w:rsidP="00C34DF3">
                  <w:pPr>
                    <w:pStyle w:val="ad"/>
                    <w:rPr>
                      <w:lang w:val="tg-Cyrl-TJ"/>
                    </w:rPr>
                  </w:pPr>
                  <w:r w:rsidRPr="00C16A11">
                    <w:rPr>
                      <w:lang w:val="tg-Cyrl-TJ"/>
                    </w:rPr>
                    <w:t>6.</w:t>
                  </w:r>
                  <w:r>
                    <w:rPr>
                      <w:lang w:val="tg-Cyrl-TJ"/>
                    </w:rPr>
                    <w:t>Бзор</w:t>
                  </w:r>
                </w:p>
                <w:p w14:paraId="102C85D0" w14:textId="77777777" w:rsidR="00FA5921" w:rsidRDefault="00FA5921" w:rsidP="00C34DF3">
                  <w:pPr>
                    <w:pStyle w:val="ad"/>
                    <w:rPr>
                      <w:rFonts w:ascii="Times New Roman Tj" w:hAnsi="Times New Roman Tj"/>
                    </w:rPr>
                  </w:pPr>
                  <w:r>
                    <w:t>7.Осиёб</w:t>
                  </w:r>
                </w:p>
                <w:p w14:paraId="1716362F" w14:textId="77777777" w:rsidR="00FA5921" w:rsidRDefault="00FA5921" w:rsidP="00C34DF3">
                  <w:pPr>
                    <w:pStyle w:val="ad"/>
                    <w:rPr>
                      <w:rFonts w:ascii="Times New Roman Tj" w:hAnsi="Times New Roman Tj"/>
                    </w:rPr>
                  </w:pPr>
                  <w:r>
                    <w:rPr>
                      <w:rFonts w:ascii="Times New Roman Tj" w:hAnsi="Times New Roman Tj"/>
                    </w:rPr>
                    <w:t xml:space="preserve">8 </w:t>
                  </w:r>
                  <w:proofErr w:type="spellStart"/>
                  <w:r>
                    <w:rPr>
                      <w:rFonts w:ascii="Times New Roman Tj" w:hAnsi="Times New Roman Tj"/>
                    </w:rPr>
                    <w:t>Дорухона</w:t>
                  </w:r>
                  <w:proofErr w:type="spellEnd"/>
                </w:p>
                <w:p w14:paraId="4A2976B3" w14:textId="77777777" w:rsidR="00FA5921" w:rsidRPr="00B07E16" w:rsidRDefault="00FA5921" w:rsidP="00C34DF3">
                  <w:pPr>
                    <w:pStyle w:val="ad"/>
                    <w:rPr>
                      <w:rFonts w:ascii="Times New Roman Tj" w:hAnsi="Times New Roman Tj"/>
                      <w:lang w:val="tg-Cyrl-TJ"/>
                    </w:rPr>
                  </w:pPr>
                  <w:r>
                    <w:rPr>
                      <w:rFonts w:ascii="Times New Roman Tj" w:hAnsi="Times New Roman Tj"/>
                      <w:lang w:val="tg-Cyrl-TJ"/>
                    </w:rPr>
                    <w:t>9 Хати барқ</w:t>
                  </w:r>
                </w:p>
              </w:txbxContent>
            </v:textbox>
          </v:shape>
        </w:pict>
      </w:r>
    </w:p>
    <w:p w14:paraId="0FF644D1" w14:textId="77777777" w:rsidR="00C34DF3" w:rsidRPr="004F7880" w:rsidRDefault="00C34DF3" w:rsidP="00C34DF3">
      <w:pPr>
        <w:pStyle w:val="a5"/>
        <w:spacing w:line="240" w:lineRule="auto"/>
        <w:jc w:val="both"/>
        <w:rPr>
          <w:sz w:val="24"/>
          <w:szCs w:val="24"/>
          <w:lang w:val="tg-Cyrl-TJ"/>
        </w:rPr>
      </w:pPr>
    </w:p>
    <w:p w14:paraId="75BAB7C0" w14:textId="77777777" w:rsidR="00C34DF3" w:rsidRPr="004F7880" w:rsidRDefault="00C34DF3" w:rsidP="00C34DF3">
      <w:pPr>
        <w:pStyle w:val="a5"/>
        <w:spacing w:line="240" w:lineRule="auto"/>
        <w:jc w:val="both"/>
        <w:rPr>
          <w:sz w:val="24"/>
          <w:szCs w:val="24"/>
          <w:lang w:val="tg-Cyrl-TJ"/>
        </w:rPr>
      </w:pPr>
    </w:p>
    <w:p w14:paraId="172838F0" w14:textId="77777777" w:rsidR="00C34DF3" w:rsidRPr="004F7880" w:rsidRDefault="00C34DF3" w:rsidP="00C34DF3">
      <w:pPr>
        <w:pStyle w:val="a5"/>
        <w:spacing w:line="240" w:lineRule="auto"/>
        <w:jc w:val="both"/>
        <w:rPr>
          <w:sz w:val="24"/>
          <w:szCs w:val="24"/>
          <w:lang w:val="tg-Cyrl-TJ"/>
        </w:rPr>
      </w:pPr>
    </w:p>
    <w:p w14:paraId="7D1D1026" w14:textId="77777777" w:rsidR="00C34DF3" w:rsidRPr="004F7880" w:rsidRDefault="00C34DF3" w:rsidP="00C34DF3">
      <w:pPr>
        <w:pStyle w:val="a5"/>
        <w:spacing w:line="240" w:lineRule="auto"/>
        <w:jc w:val="both"/>
        <w:rPr>
          <w:sz w:val="24"/>
          <w:szCs w:val="24"/>
          <w:lang w:val="tg-Cyrl-TJ"/>
        </w:rPr>
      </w:pPr>
    </w:p>
    <w:p w14:paraId="5F016E26" w14:textId="77777777" w:rsidR="00C34DF3" w:rsidRPr="004F7880" w:rsidRDefault="00C34DF3" w:rsidP="00C34DF3">
      <w:pPr>
        <w:pStyle w:val="a5"/>
        <w:spacing w:line="240" w:lineRule="auto"/>
        <w:jc w:val="both"/>
        <w:rPr>
          <w:sz w:val="24"/>
          <w:szCs w:val="24"/>
          <w:lang w:val="tg-Cyrl-TJ"/>
        </w:rPr>
      </w:pPr>
    </w:p>
    <w:p w14:paraId="54EB9AD2" w14:textId="77777777" w:rsidR="00C34DF3" w:rsidRPr="004F7880" w:rsidRDefault="00C34DF3" w:rsidP="00C34DF3">
      <w:pPr>
        <w:pStyle w:val="a5"/>
        <w:spacing w:line="240" w:lineRule="auto"/>
        <w:jc w:val="both"/>
        <w:rPr>
          <w:sz w:val="24"/>
          <w:szCs w:val="24"/>
          <w:lang w:val="tg-Cyrl-TJ"/>
        </w:rPr>
      </w:pPr>
    </w:p>
    <w:p w14:paraId="6D9F3D28" w14:textId="77777777" w:rsidR="00C34DF3" w:rsidRPr="004F7880" w:rsidRDefault="00C34DF3" w:rsidP="00C34DF3">
      <w:pPr>
        <w:pStyle w:val="a5"/>
        <w:spacing w:line="240" w:lineRule="auto"/>
        <w:jc w:val="both"/>
        <w:rPr>
          <w:sz w:val="24"/>
          <w:szCs w:val="24"/>
          <w:lang w:val="tg-Cyrl-TJ"/>
        </w:rPr>
      </w:pPr>
    </w:p>
    <w:p w14:paraId="10FA23B1" w14:textId="77777777" w:rsidR="00C34DF3" w:rsidRPr="004F7880" w:rsidRDefault="00C34DF3" w:rsidP="00C34DF3">
      <w:pPr>
        <w:pStyle w:val="a5"/>
        <w:spacing w:line="240" w:lineRule="auto"/>
        <w:jc w:val="both"/>
        <w:rPr>
          <w:sz w:val="24"/>
          <w:szCs w:val="24"/>
          <w:lang w:val="tg-Cyrl-TJ"/>
        </w:rPr>
      </w:pPr>
    </w:p>
    <w:p w14:paraId="6737F006" w14:textId="77777777" w:rsidR="00C34DF3" w:rsidRPr="004F7880" w:rsidRDefault="00FA5921" w:rsidP="00C34DF3">
      <w:pPr>
        <w:pStyle w:val="a5"/>
        <w:spacing w:line="240" w:lineRule="auto"/>
        <w:jc w:val="both"/>
        <w:rPr>
          <w:sz w:val="24"/>
          <w:szCs w:val="24"/>
          <w:lang w:val="tg-Cyrl-TJ"/>
        </w:rPr>
      </w:pPr>
      <w:r>
        <w:rPr>
          <w:noProof/>
          <w:sz w:val="24"/>
          <w:szCs w:val="24"/>
        </w:rPr>
        <w:pict w14:anchorId="2C4FA25D">
          <v:shape id="_x0000_s1054" type="#_x0000_t4" style="position:absolute;left:0;text-align:left;margin-left:238.1pt;margin-top:5.55pt;width:74.35pt;height:64.35pt;z-index:251682816" fillcolor="#666 [1936]" strokecolor="#666 [1936]" strokeweight="1pt">
            <v:fill color2="#ccc [656]" angle="-45" focus="-50%" type="gradient"/>
            <v:shadow on="t" type="perspective" color="#7f7f7f [1601]" opacity=".5" offset="1pt" offset2="-3pt"/>
            <v:textbox>
              <w:txbxContent>
                <w:p w14:paraId="3DD3AC6C" w14:textId="77777777" w:rsidR="00FA5921" w:rsidRDefault="00FA5921">
                  <w:r>
                    <w:t>5</w:t>
                  </w:r>
                </w:p>
              </w:txbxContent>
            </v:textbox>
          </v:shape>
        </w:pict>
      </w:r>
      <w:r>
        <w:rPr>
          <w:noProof/>
        </w:rPr>
        <w:pict w14:anchorId="06149791">
          <v:shape id="_x0000_s1061" type="#_x0000_t4" style="position:absolute;left:0;text-align:left;margin-left:147.85pt;margin-top:1.5pt;width:75.6pt;height:47.95pt;z-index:251685888" fillcolor="#0989b1 [3209]" strokecolor="#f2f2f2 [3041]" strokeweight="3pt">
            <v:shadow on="t" type="perspective" color="#044357 [1609]" opacity=".5" offset="1pt" offset2="-1pt"/>
            <v:textbox>
              <w:txbxContent>
                <w:p w14:paraId="69BB3497" w14:textId="77777777" w:rsidR="00FA5921" w:rsidRPr="002B39CA" w:rsidRDefault="00FA5921">
                  <w:pPr>
                    <w:rPr>
                      <w:lang w:val="tg-Cyrl-TJ"/>
                    </w:rPr>
                  </w:pPr>
                  <w:r>
                    <w:rPr>
                      <w:lang w:val="tg-Cyrl-TJ"/>
                    </w:rPr>
                    <w:t>9</w:t>
                  </w:r>
                </w:p>
              </w:txbxContent>
            </v:textbox>
          </v:shape>
        </w:pict>
      </w:r>
    </w:p>
    <w:p w14:paraId="68001542" w14:textId="77777777" w:rsidR="00C34DF3" w:rsidRPr="004F7880" w:rsidRDefault="00FA5921" w:rsidP="00C34DF3">
      <w:pPr>
        <w:pStyle w:val="a5"/>
        <w:spacing w:line="240" w:lineRule="auto"/>
        <w:jc w:val="both"/>
        <w:rPr>
          <w:sz w:val="24"/>
          <w:szCs w:val="24"/>
          <w:lang w:val="tg-Cyrl-TJ"/>
        </w:rPr>
      </w:pPr>
      <w:r>
        <w:rPr>
          <w:noProof/>
          <w:sz w:val="24"/>
          <w:szCs w:val="24"/>
        </w:rPr>
        <w:pict w14:anchorId="5F07379E">
          <v:shape id="_x0000_s1047" type="#_x0000_t4" style="position:absolute;left:0;text-align:left;margin-left:342.65pt;margin-top:1.85pt;width:51.8pt;height:52.45pt;z-index:251675648" fillcolor="#2afcce [1943]" strokecolor="#2afcce [1943]" strokeweight="1pt">
            <v:fill color2="#b8feee [663]" angle="-45" focus="-50%" type="gradient"/>
            <v:shadow on="t" type="perspective" color="#014a3a [1607]" opacity=".5" offset="1pt" offset2="-3pt"/>
            <v:textbox>
              <w:txbxContent>
                <w:p w14:paraId="419A97EC" w14:textId="77777777" w:rsidR="00FA5921" w:rsidRDefault="00FA5921">
                  <w:r>
                    <w:t>7</w:t>
                  </w:r>
                </w:p>
              </w:txbxContent>
            </v:textbox>
          </v:shape>
        </w:pict>
      </w:r>
    </w:p>
    <w:p w14:paraId="663C6136" w14:textId="77777777" w:rsidR="00C34DF3" w:rsidRPr="004F7880" w:rsidRDefault="00C34DF3" w:rsidP="00C34DF3">
      <w:pPr>
        <w:pStyle w:val="a5"/>
        <w:spacing w:line="240" w:lineRule="auto"/>
        <w:jc w:val="both"/>
        <w:rPr>
          <w:sz w:val="24"/>
          <w:szCs w:val="24"/>
          <w:lang w:val="tg-Cyrl-TJ"/>
        </w:rPr>
      </w:pPr>
    </w:p>
    <w:p w14:paraId="356A4576" w14:textId="77777777" w:rsidR="00C34DF3" w:rsidRPr="004F7880" w:rsidRDefault="00C34DF3" w:rsidP="00C34DF3">
      <w:pPr>
        <w:pStyle w:val="a5"/>
        <w:spacing w:line="240" w:lineRule="auto"/>
        <w:jc w:val="both"/>
        <w:rPr>
          <w:sz w:val="24"/>
          <w:szCs w:val="24"/>
          <w:lang w:val="tg-Cyrl-TJ"/>
        </w:rPr>
      </w:pPr>
    </w:p>
    <w:p w14:paraId="48F78879" w14:textId="77777777" w:rsidR="00C34DF3" w:rsidRPr="004F7880" w:rsidRDefault="00C34DF3" w:rsidP="00C34DF3">
      <w:pPr>
        <w:pStyle w:val="a5"/>
        <w:spacing w:line="240" w:lineRule="auto"/>
        <w:jc w:val="both"/>
        <w:rPr>
          <w:sz w:val="24"/>
          <w:szCs w:val="24"/>
          <w:lang w:val="tg-Cyrl-TJ"/>
        </w:rPr>
      </w:pPr>
    </w:p>
    <w:p w14:paraId="5B3B642B" w14:textId="77777777" w:rsidR="00C34DF3" w:rsidRPr="004F7880" w:rsidRDefault="00FA5921" w:rsidP="00C16A11">
      <w:pPr>
        <w:rPr>
          <w:lang w:val="tg-Cyrl-TJ"/>
        </w:rPr>
      </w:pPr>
      <w:r>
        <w:rPr>
          <w:noProof/>
          <w:sz w:val="24"/>
          <w:szCs w:val="24"/>
        </w:rPr>
        <w:pict w14:anchorId="32ED8D1A">
          <v:shape id="_x0000_s1052" type="#_x0000_t4" style="position:absolute;margin-left:119.15pt;margin-top:6.05pt;width:77.5pt;height:73.15pt;z-index:251680768" fillcolor="black [3200]" strokecolor="#f2f2f2 [3041]" strokeweight="3pt">
            <v:shadow on="t" type="perspective" color="#7f7f7f [1601]" opacity=".5" offset="1pt" offset2="-1pt"/>
            <v:textbox>
              <w:txbxContent>
                <w:p w14:paraId="6ECF388A" w14:textId="77777777" w:rsidR="00FA5921" w:rsidRPr="003347A9" w:rsidRDefault="00FA5921">
                  <w:pPr>
                    <w:rPr>
                      <w:sz w:val="28"/>
                      <w:szCs w:val="28"/>
                    </w:rPr>
                  </w:pPr>
                  <w:r w:rsidRPr="003347A9">
                    <w:rPr>
                      <w:sz w:val="28"/>
                      <w:szCs w:val="28"/>
                    </w:rPr>
                    <w:t>1</w:t>
                  </w:r>
                </w:p>
              </w:txbxContent>
            </v:textbox>
          </v:shape>
        </w:pict>
      </w:r>
      <w:r>
        <w:rPr>
          <w:noProof/>
          <w:sz w:val="24"/>
          <w:szCs w:val="24"/>
        </w:rPr>
        <w:pict w14:anchorId="5E4AFD14">
          <v:shape id="_x0000_s1048" type="#_x0000_t4" style="position:absolute;margin-left:232.85pt;margin-top:11.45pt;width:72.15pt;height:59.95pt;z-index:251676672" fillcolor="#8ab833 [3205]" strokecolor="#f2f2f2 [3041]" strokeweight="3pt">
            <v:shadow on="t" type="perspective" color="#445b19 [1605]" opacity=".5" offset="1pt" offset2="-1pt"/>
            <v:textbox>
              <w:txbxContent>
                <w:p w14:paraId="3A2C6EE3" w14:textId="77777777" w:rsidR="00FA5921" w:rsidRDefault="00FA5921">
                  <w:r>
                    <w:t>2</w:t>
                  </w:r>
                </w:p>
              </w:txbxContent>
            </v:textbox>
          </v:shape>
        </w:pict>
      </w:r>
      <w:r>
        <w:rPr>
          <w:noProof/>
          <w:sz w:val="24"/>
          <w:szCs w:val="24"/>
        </w:rPr>
        <w:pict w14:anchorId="7DDBD1E9">
          <v:shape id="_x0000_s1053" type="#_x0000_t4" style="position:absolute;margin-left:340.75pt;margin-top:10.25pt;width:70.2pt;height:69.45pt;z-index:251681792" fillcolor="yellow" strokecolor="#002060">
            <v:textbox>
              <w:txbxContent>
                <w:p w14:paraId="7C792283" w14:textId="77777777" w:rsidR="00FA5921" w:rsidRDefault="00FA5921">
                  <w:r>
                    <w:t>3</w:t>
                  </w:r>
                </w:p>
              </w:txbxContent>
            </v:textbox>
          </v:shape>
        </w:pict>
      </w:r>
    </w:p>
    <w:p w14:paraId="107EBA23" w14:textId="77777777" w:rsidR="00C34DF3" w:rsidRPr="004F7880" w:rsidRDefault="00C34DF3" w:rsidP="00C34DF3">
      <w:pPr>
        <w:pStyle w:val="a5"/>
        <w:spacing w:line="240" w:lineRule="auto"/>
        <w:jc w:val="both"/>
        <w:rPr>
          <w:sz w:val="24"/>
          <w:szCs w:val="24"/>
          <w:lang w:val="tg-Cyrl-TJ"/>
        </w:rPr>
      </w:pPr>
    </w:p>
    <w:p w14:paraId="68B7957F" w14:textId="77777777" w:rsidR="00C34DF3" w:rsidRPr="004F7880" w:rsidRDefault="00C34DF3" w:rsidP="00C34DF3">
      <w:pPr>
        <w:pStyle w:val="a5"/>
        <w:spacing w:line="240" w:lineRule="auto"/>
        <w:jc w:val="both"/>
        <w:rPr>
          <w:sz w:val="24"/>
          <w:szCs w:val="24"/>
          <w:lang w:val="tg-Cyrl-TJ"/>
        </w:rPr>
      </w:pPr>
    </w:p>
    <w:p w14:paraId="65EF1F99" w14:textId="77777777" w:rsidR="00C34DF3" w:rsidRPr="004F7880" w:rsidRDefault="00C34DF3" w:rsidP="00C34DF3">
      <w:pPr>
        <w:pStyle w:val="a5"/>
        <w:spacing w:line="240" w:lineRule="auto"/>
        <w:jc w:val="both"/>
        <w:rPr>
          <w:sz w:val="24"/>
          <w:szCs w:val="24"/>
          <w:lang w:val="tg-Cyrl-TJ"/>
        </w:rPr>
      </w:pPr>
    </w:p>
    <w:p w14:paraId="219C1118" w14:textId="77777777" w:rsidR="00C34DF3" w:rsidRPr="004F7880" w:rsidRDefault="00FA5921" w:rsidP="00C34DF3">
      <w:pPr>
        <w:pStyle w:val="a5"/>
        <w:spacing w:line="240" w:lineRule="auto"/>
        <w:jc w:val="both"/>
        <w:rPr>
          <w:sz w:val="24"/>
          <w:szCs w:val="24"/>
          <w:lang w:val="tg-Cyrl-TJ"/>
        </w:rPr>
      </w:pPr>
      <w:r>
        <w:rPr>
          <w:noProof/>
          <w:sz w:val="24"/>
          <w:szCs w:val="24"/>
        </w:rPr>
        <w:pict w14:anchorId="7510DC31">
          <v:shape id="_x0000_s1058" type="#_x0000_t4" style="position:absolute;left:0;text-align:left;margin-left:356.45pt;margin-top:14.1pt;width:74.35pt;height:72.5pt;z-index:251684864" fillcolor="#8ab833 [3205]" strokecolor="#f2f2f2 [3041]" strokeweight="3pt">
            <v:shadow on="t" type="perspective" color="#445b19 [1605]" opacity=".5" offset="1pt" offset2="-1pt"/>
            <v:textbox>
              <w:txbxContent>
                <w:p w14:paraId="55A2C699" w14:textId="77777777" w:rsidR="00FA5921" w:rsidRDefault="00FA5921">
                  <w:r>
                    <w:t>6</w:t>
                  </w:r>
                </w:p>
              </w:txbxContent>
            </v:textbox>
          </v:shape>
        </w:pict>
      </w:r>
    </w:p>
    <w:p w14:paraId="7B487765" w14:textId="77777777" w:rsidR="00D36504" w:rsidRPr="00D36504" w:rsidRDefault="00FA5921" w:rsidP="00D36504">
      <w:pPr>
        <w:spacing w:line="240" w:lineRule="auto"/>
        <w:rPr>
          <w:lang w:val="tg-Cyrl-TJ"/>
        </w:rPr>
      </w:pPr>
      <w:r>
        <w:rPr>
          <w:noProof/>
          <w:sz w:val="20"/>
          <w:szCs w:val="20"/>
        </w:rPr>
        <w:pict w14:anchorId="22DC2A14">
          <v:shape id="_x0000_s1050" type="#_x0000_t4" style="position:absolute;margin-left:228.05pt;margin-top:11.7pt;width:75.1pt;height:51pt;z-index:251678720" fillcolor="#549e39 [3204]" strokecolor="#f2f2f2 [3041]" strokeweight="3pt">
            <v:shadow on="t" type="perspective" color="#294e1c [1604]" opacity=".5" offset="1pt" offset2="-1pt"/>
            <v:textbox>
              <w:txbxContent>
                <w:p w14:paraId="6A84D7B0" w14:textId="77777777" w:rsidR="00FA5921" w:rsidRDefault="00FA5921">
                  <w:r>
                    <w:t>8</w:t>
                  </w:r>
                </w:p>
              </w:txbxContent>
            </v:textbox>
          </v:shape>
        </w:pict>
      </w:r>
      <w:r>
        <w:rPr>
          <w:noProof/>
          <w:sz w:val="24"/>
          <w:szCs w:val="24"/>
        </w:rPr>
        <w:pict w14:anchorId="734718DB">
          <v:shape id="_x0000_s1049" type="#_x0000_t4" style="position:absolute;margin-left:128.15pt;margin-top:1.5pt;width:83.75pt;height:68.15pt;z-index:251677696" fillcolor="#029676 [3207]" strokecolor="#f2f2f2 [3041]" strokeweight="3pt">
            <v:shadow on="t" type="perspective" color="#014a3a [1607]" opacity=".5" offset="1pt" offset2="-1pt"/>
            <v:textbox>
              <w:txbxContent>
                <w:p w14:paraId="6BCAE6BA" w14:textId="77777777" w:rsidR="00FA5921" w:rsidRDefault="00FA5921">
                  <w:r>
                    <w:t>4</w:t>
                  </w:r>
                </w:p>
              </w:txbxContent>
            </v:textbox>
          </v:shape>
        </w:pict>
      </w:r>
      <w:r w:rsidR="00D36504" w:rsidRPr="00D36504">
        <w:rPr>
          <w:lang w:val="tg-Cyrl-TJ"/>
        </w:rPr>
        <w:t xml:space="preserve"> Клуб</w:t>
      </w:r>
    </w:p>
    <w:p w14:paraId="261947F1" w14:textId="77777777" w:rsidR="00D36504" w:rsidRPr="00D36504" w:rsidRDefault="00D36504" w:rsidP="00D36504">
      <w:pPr>
        <w:spacing w:line="240" w:lineRule="auto"/>
        <w:rPr>
          <w:lang w:val="tg-Cyrl-TJ"/>
        </w:rPr>
      </w:pPr>
      <w:r w:rsidRPr="00D36504">
        <w:rPr>
          <w:lang w:val="tg-Cyrl-TJ"/>
        </w:rPr>
        <w:t>4.МТМУ №9</w:t>
      </w:r>
    </w:p>
    <w:p w14:paraId="32E9B1E8" w14:textId="77777777" w:rsidR="00C34DF3" w:rsidRPr="004F7880" w:rsidRDefault="00C34DF3" w:rsidP="00C34DF3">
      <w:pPr>
        <w:pStyle w:val="a5"/>
        <w:spacing w:line="240" w:lineRule="auto"/>
        <w:jc w:val="both"/>
        <w:rPr>
          <w:sz w:val="24"/>
          <w:szCs w:val="24"/>
          <w:lang w:val="tg-Cyrl-TJ"/>
        </w:rPr>
      </w:pPr>
    </w:p>
    <w:p w14:paraId="4A5AE474" w14:textId="77777777" w:rsidR="00C34DF3" w:rsidRPr="004F7880" w:rsidRDefault="00C34DF3" w:rsidP="00C34DF3">
      <w:pPr>
        <w:pStyle w:val="a5"/>
        <w:spacing w:line="240" w:lineRule="auto"/>
        <w:jc w:val="both"/>
        <w:rPr>
          <w:sz w:val="24"/>
          <w:szCs w:val="24"/>
          <w:lang w:val="tg-Cyrl-TJ"/>
        </w:rPr>
      </w:pPr>
    </w:p>
    <w:p w14:paraId="1BFB0172" w14:textId="77777777" w:rsidR="00C34DF3" w:rsidRPr="004F7880" w:rsidRDefault="00C34DF3" w:rsidP="00C34DF3">
      <w:pPr>
        <w:pStyle w:val="a5"/>
        <w:spacing w:line="240" w:lineRule="auto"/>
        <w:jc w:val="both"/>
        <w:rPr>
          <w:sz w:val="24"/>
          <w:szCs w:val="24"/>
          <w:lang w:val="tg-Cyrl-TJ"/>
        </w:rPr>
      </w:pPr>
    </w:p>
    <w:p w14:paraId="07733AF3" w14:textId="77777777" w:rsidR="00C34DF3" w:rsidRPr="004F7880" w:rsidRDefault="00C34DF3" w:rsidP="00C34DF3">
      <w:pPr>
        <w:pStyle w:val="a5"/>
        <w:spacing w:line="240" w:lineRule="auto"/>
        <w:jc w:val="both"/>
        <w:rPr>
          <w:sz w:val="24"/>
          <w:szCs w:val="24"/>
          <w:lang w:val="tg-Cyrl-TJ"/>
        </w:rPr>
      </w:pPr>
    </w:p>
    <w:p w14:paraId="6AA92928" w14:textId="77777777" w:rsidR="00C34DF3" w:rsidRPr="004F7880" w:rsidRDefault="00C34DF3" w:rsidP="00C34DF3">
      <w:pPr>
        <w:pStyle w:val="a5"/>
        <w:spacing w:line="240" w:lineRule="auto"/>
        <w:jc w:val="both"/>
        <w:rPr>
          <w:sz w:val="24"/>
          <w:szCs w:val="24"/>
          <w:lang w:val="tg-Cyrl-TJ"/>
        </w:rPr>
      </w:pPr>
    </w:p>
    <w:p w14:paraId="769CDC2A" w14:textId="77777777" w:rsidR="00C34DF3" w:rsidRPr="004F7880" w:rsidRDefault="00C34DF3" w:rsidP="00C34DF3">
      <w:pPr>
        <w:pStyle w:val="a5"/>
        <w:spacing w:line="240" w:lineRule="auto"/>
        <w:jc w:val="both"/>
        <w:rPr>
          <w:sz w:val="24"/>
          <w:szCs w:val="24"/>
          <w:lang w:val="tg-Cyrl-TJ"/>
        </w:rPr>
      </w:pPr>
    </w:p>
    <w:p w14:paraId="7AB72207"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5EA1609A" w14:textId="77777777" w:rsid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p w14:paraId="7003C9BC" w14:textId="77777777" w:rsidR="005A2704" w:rsidRPr="00C34DF3" w:rsidRDefault="005A2704" w:rsidP="00C34DF3">
      <w:pPr>
        <w:pStyle w:val="a5"/>
        <w:numPr>
          <w:ilvl w:val="1"/>
          <w:numId w:val="3"/>
        </w:numPr>
        <w:tabs>
          <w:tab w:val="clear" w:pos="-720"/>
        </w:tabs>
        <w:suppressAutoHyphens w:val="0"/>
        <w:spacing w:line="240" w:lineRule="auto"/>
        <w:jc w:val="both"/>
        <w:rPr>
          <w:sz w:val="24"/>
          <w:szCs w:val="24"/>
          <w:lang w:val="tg-Cyrl-TJ"/>
        </w:rPr>
      </w:pP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5271E888"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5C5F30AC" w14:textId="77777777"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4ADB2E98"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proofErr w:type="spellStart"/>
            <w:r w:rsidRPr="002012DE">
              <w:rPr>
                <w:rFonts w:ascii="Times New Roman Tj" w:hAnsi="Times New Roman Tj"/>
                <w:i/>
                <w:color w:val="1B1810" w:themeColor="background2" w:themeShade="1A"/>
                <w:sz w:val="24"/>
                <w:szCs w:val="24"/>
              </w:rPr>
              <w:t>Инфрас</w:t>
            </w:r>
            <w:proofErr w:type="spellEnd"/>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55975D93"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i/>
                <w:color w:val="1B1810" w:themeColor="background2" w:themeShade="1A"/>
                <w:sz w:val="24"/>
                <w:szCs w:val="24"/>
                <w:lang w:val="tg-Cyrl-TJ"/>
              </w:rPr>
              <w:t>Ҳ</w:t>
            </w:r>
            <w:r w:rsidRPr="002012DE">
              <w:rPr>
                <w:rFonts w:ascii="Times New Roman Tj" w:hAnsi="Times New Roman Tj"/>
                <w:i/>
                <w:color w:val="1B1810"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2AEDC0DF"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Дар баланси к</w:t>
            </w:r>
            <w:r w:rsidRPr="002012DE">
              <w:rPr>
                <w:i/>
                <w:color w:val="1B1810" w:themeColor="background2" w:themeShade="1A"/>
                <w:sz w:val="24"/>
                <w:szCs w:val="24"/>
                <w:lang w:val="tg-Cyrl-TJ"/>
              </w:rPr>
              <w:t>ӣ</w:t>
            </w:r>
            <w:r w:rsidRPr="002012DE">
              <w:rPr>
                <w:rFonts w:ascii="Times New Roman Tj" w:hAnsi="Times New Roman Tj"/>
                <w:i/>
                <w:color w:val="1B1810" w:themeColor="background2" w:themeShade="1A"/>
                <w:sz w:val="24"/>
                <w:szCs w:val="24"/>
                <w:lang w:val="tg-Cyrl-TJ"/>
              </w:rPr>
              <w:t xml:space="preserve"> </w:t>
            </w:r>
            <w:r w:rsidRPr="002012DE">
              <w:rPr>
                <w:i/>
                <w:color w:val="1B1810" w:themeColor="background2" w:themeShade="1A"/>
                <w:sz w:val="24"/>
                <w:szCs w:val="24"/>
                <w:lang w:val="tg-Cyrl-TJ"/>
              </w:rPr>
              <w:t>қ</w:t>
            </w:r>
            <w:r w:rsidRPr="002012DE">
              <w:rPr>
                <w:rFonts w:ascii="Times New Roman Tj" w:hAnsi="Times New Roman Tj"/>
                <w:i/>
                <w:color w:val="1B1810"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7E0CF723"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Соли таъсисёб</w:t>
            </w:r>
            <w:r w:rsidRPr="002012DE">
              <w:rPr>
                <w:i/>
                <w:color w:val="1B1810" w:themeColor="background2" w:themeShade="1A"/>
                <w:sz w:val="24"/>
                <w:szCs w:val="24"/>
                <w:lang w:val="tg-Cyrl-TJ"/>
              </w:rPr>
              <w:t>ӣ</w:t>
            </w:r>
          </w:p>
        </w:tc>
      </w:tr>
      <w:tr w:rsidR="004F7880" w:rsidRPr="002012DE" w14:paraId="3350DF6A" w14:textId="77777777" w:rsidTr="00326361">
        <w:tc>
          <w:tcPr>
            <w:tcW w:w="601" w:type="dxa"/>
            <w:tcBorders>
              <w:top w:val="double" w:sz="4" w:space="0" w:color="auto"/>
              <w:left w:val="double" w:sz="4" w:space="0" w:color="auto"/>
              <w:bottom w:val="single" w:sz="4" w:space="0" w:color="auto"/>
            </w:tcBorders>
          </w:tcPr>
          <w:p w14:paraId="76F29C1E"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1</w:t>
            </w:r>
          </w:p>
        </w:tc>
        <w:tc>
          <w:tcPr>
            <w:tcW w:w="2768" w:type="dxa"/>
            <w:tcBorders>
              <w:top w:val="double" w:sz="4" w:space="0" w:color="auto"/>
              <w:bottom w:val="single" w:sz="4" w:space="0" w:color="auto"/>
            </w:tcBorders>
          </w:tcPr>
          <w:p w14:paraId="545C2E9F" w14:textId="3EEB771D" w:rsidR="004F7880" w:rsidRPr="00FA5921" w:rsidRDefault="006E688C" w:rsidP="004F7880">
            <w:pPr>
              <w:pStyle w:val="ad"/>
              <w:rPr>
                <w:rFonts w:ascii="Cambria" w:hAnsi="Cambria"/>
                <w:i/>
                <w:color w:val="1B1810" w:themeColor="background2" w:themeShade="1A"/>
                <w:sz w:val="24"/>
                <w:szCs w:val="24"/>
                <w:lang w:val="tg-Cyrl-TJ"/>
              </w:rPr>
            </w:pPr>
            <w:proofErr w:type="spellStart"/>
            <w:r>
              <w:rPr>
                <w:rFonts w:ascii="Times New Roman Tj" w:hAnsi="Times New Roman Tj"/>
                <w:i/>
                <w:color w:val="1B1810" w:themeColor="background2" w:themeShade="1A"/>
                <w:sz w:val="24"/>
                <w:szCs w:val="24"/>
              </w:rPr>
              <w:t>Мағозаи</w:t>
            </w:r>
            <w:proofErr w:type="spellEnd"/>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хуроквор</w:t>
            </w:r>
            <w:proofErr w:type="spellEnd"/>
            <w:r w:rsidR="00FA5921">
              <w:rPr>
                <w:rFonts w:ascii="Cambria" w:hAnsi="Cambria"/>
                <w:i/>
                <w:color w:val="1B1810" w:themeColor="background2" w:themeShade="1A"/>
                <w:sz w:val="24"/>
                <w:szCs w:val="24"/>
                <w:lang w:val="tg-Cyrl-TJ"/>
              </w:rPr>
              <w:t>ӣ</w:t>
            </w:r>
          </w:p>
        </w:tc>
        <w:tc>
          <w:tcPr>
            <w:tcW w:w="2551" w:type="dxa"/>
            <w:tcBorders>
              <w:top w:val="single" w:sz="4" w:space="0" w:color="auto"/>
              <w:bottom w:val="single" w:sz="4" w:space="0" w:color="auto"/>
            </w:tcBorders>
          </w:tcPr>
          <w:p w14:paraId="6F757030" w14:textId="77777777" w:rsidR="004F7880" w:rsidRPr="002012DE" w:rsidRDefault="00262261"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хуб</w:t>
            </w:r>
            <w:proofErr w:type="spellEnd"/>
          </w:p>
        </w:tc>
        <w:tc>
          <w:tcPr>
            <w:tcW w:w="1985" w:type="dxa"/>
            <w:tcBorders>
              <w:top w:val="double" w:sz="4" w:space="0" w:color="auto"/>
              <w:bottom w:val="single" w:sz="4" w:space="0" w:color="auto"/>
            </w:tcBorders>
          </w:tcPr>
          <w:p w14:paraId="075DC6E5" w14:textId="4155C625" w:rsidR="004F7880" w:rsidRPr="00FA5921" w:rsidRDefault="00262261" w:rsidP="004F7880">
            <w:pPr>
              <w:pStyle w:val="ad"/>
              <w:rPr>
                <w:rFonts w:ascii="Cambria" w:hAnsi="Cambria"/>
                <w:i/>
                <w:color w:val="1B1810" w:themeColor="background2" w:themeShade="1A"/>
                <w:sz w:val="24"/>
                <w:szCs w:val="24"/>
                <w:lang w:val="tg-Cyrl-TJ"/>
              </w:rPr>
            </w:pPr>
            <w:r>
              <w:rPr>
                <w:rFonts w:ascii="Times New Roman Tj" w:hAnsi="Times New Roman Tj"/>
                <w:i/>
                <w:color w:val="1B1810" w:themeColor="background2" w:themeShade="1A"/>
                <w:sz w:val="24"/>
                <w:szCs w:val="24"/>
              </w:rPr>
              <w:t xml:space="preserve">   </w:t>
            </w:r>
            <w:proofErr w:type="spellStart"/>
            <w:r>
              <w:rPr>
                <w:rFonts w:ascii="Times New Roman Tj" w:hAnsi="Times New Roman Tj"/>
                <w:i/>
                <w:color w:val="1B1810" w:themeColor="background2" w:themeShade="1A"/>
                <w:sz w:val="24"/>
                <w:szCs w:val="24"/>
              </w:rPr>
              <w:t>Шахс</w:t>
            </w:r>
            <w:proofErr w:type="spellEnd"/>
            <w:r w:rsidR="00FA5921">
              <w:rPr>
                <w:rFonts w:ascii="Cambria" w:hAnsi="Cambria"/>
                <w:i/>
                <w:color w:val="1B1810" w:themeColor="background2" w:themeShade="1A"/>
                <w:sz w:val="24"/>
                <w:szCs w:val="24"/>
                <w:lang w:val="tg-Cyrl-TJ"/>
              </w:rPr>
              <w:t>ӣ</w:t>
            </w:r>
          </w:p>
        </w:tc>
        <w:tc>
          <w:tcPr>
            <w:tcW w:w="1559" w:type="dxa"/>
            <w:tcBorders>
              <w:top w:val="double" w:sz="4" w:space="0" w:color="auto"/>
              <w:bottom w:val="single" w:sz="4" w:space="0" w:color="auto"/>
              <w:right w:val="double" w:sz="4" w:space="0" w:color="auto"/>
            </w:tcBorders>
          </w:tcPr>
          <w:p w14:paraId="33A3F092" w14:textId="77777777" w:rsidR="004F7880" w:rsidRPr="002012DE" w:rsidRDefault="00AA73EC"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2012</w:t>
            </w:r>
          </w:p>
        </w:tc>
      </w:tr>
      <w:tr w:rsidR="004F7880" w:rsidRPr="002012DE" w14:paraId="310EF097" w14:textId="77777777" w:rsidTr="00326361">
        <w:tc>
          <w:tcPr>
            <w:tcW w:w="601" w:type="dxa"/>
            <w:tcBorders>
              <w:top w:val="double" w:sz="4" w:space="0" w:color="auto"/>
              <w:left w:val="double" w:sz="4" w:space="0" w:color="auto"/>
              <w:bottom w:val="single" w:sz="4" w:space="0" w:color="auto"/>
            </w:tcBorders>
          </w:tcPr>
          <w:p w14:paraId="4097BF33"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2</w:t>
            </w:r>
          </w:p>
        </w:tc>
        <w:tc>
          <w:tcPr>
            <w:tcW w:w="2768" w:type="dxa"/>
            <w:tcBorders>
              <w:top w:val="double" w:sz="4" w:space="0" w:color="auto"/>
              <w:bottom w:val="single" w:sz="4" w:space="0" w:color="auto"/>
            </w:tcBorders>
          </w:tcPr>
          <w:p w14:paraId="188ECB44" w14:textId="0328DD12" w:rsidR="004F7880" w:rsidRPr="00FA5921" w:rsidRDefault="006E688C" w:rsidP="004F7880">
            <w:pPr>
              <w:pStyle w:val="ad"/>
              <w:rPr>
                <w:rFonts w:ascii="Cambria" w:hAnsi="Cambria"/>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хуроквор</w:t>
            </w:r>
            <w:r w:rsidR="00FA5921">
              <w:rPr>
                <w:rFonts w:ascii="Cambria" w:hAnsi="Cambria"/>
                <w:i/>
                <w:color w:val="1B1810" w:themeColor="background2" w:themeShade="1A"/>
                <w:sz w:val="24"/>
                <w:szCs w:val="24"/>
                <w:lang w:val="tg-Cyrl-TJ"/>
              </w:rPr>
              <w:t>ӣ</w:t>
            </w:r>
          </w:p>
        </w:tc>
        <w:tc>
          <w:tcPr>
            <w:tcW w:w="2551" w:type="dxa"/>
            <w:tcBorders>
              <w:top w:val="single" w:sz="4" w:space="0" w:color="auto"/>
              <w:bottom w:val="single" w:sz="4" w:space="0" w:color="auto"/>
            </w:tcBorders>
          </w:tcPr>
          <w:p w14:paraId="3918AAF9" w14:textId="77777777" w:rsidR="004F7880" w:rsidRPr="002012DE" w:rsidRDefault="000C3498"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хуб</w:t>
            </w:r>
            <w:proofErr w:type="spellEnd"/>
          </w:p>
        </w:tc>
        <w:tc>
          <w:tcPr>
            <w:tcW w:w="1985" w:type="dxa"/>
            <w:tcBorders>
              <w:top w:val="double" w:sz="4" w:space="0" w:color="auto"/>
              <w:bottom w:val="single" w:sz="4" w:space="0" w:color="auto"/>
            </w:tcBorders>
          </w:tcPr>
          <w:p w14:paraId="0263DFF0" w14:textId="77777777" w:rsidR="004F7880" w:rsidRPr="00B77F95"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Шахсї</w:t>
            </w:r>
          </w:p>
        </w:tc>
        <w:tc>
          <w:tcPr>
            <w:tcW w:w="1559" w:type="dxa"/>
            <w:tcBorders>
              <w:top w:val="double" w:sz="4" w:space="0" w:color="auto"/>
              <w:bottom w:val="single" w:sz="4" w:space="0" w:color="auto"/>
              <w:right w:val="double" w:sz="4" w:space="0" w:color="auto"/>
            </w:tcBorders>
          </w:tcPr>
          <w:p w14:paraId="4C92A69F" w14:textId="77777777" w:rsidR="004F7880" w:rsidRPr="002012DE" w:rsidRDefault="00AA73EC"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2017</w:t>
            </w:r>
          </w:p>
        </w:tc>
      </w:tr>
      <w:tr w:rsidR="004F7880" w:rsidRPr="002012DE" w14:paraId="37737FBA" w14:textId="77777777" w:rsidTr="00326361">
        <w:tc>
          <w:tcPr>
            <w:tcW w:w="601" w:type="dxa"/>
            <w:tcBorders>
              <w:top w:val="single" w:sz="4" w:space="0" w:color="auto"/>
              <w:left w:val="double" w:sz="4" w:space="0" w:color="auto"/>
              <w:bottom w:val="single" w:sz="4" w:space="0" w:color="auto"/>
            </w:tcBorders>
          </w:tcPr>
          <w:p w14:paraId="25309EA2"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3</w:t>
            </w:r>
          </w:p>
        </w:tc>
        <w:tc>
          <w:tcPr>
            <w:tcW w:w="2768" w:type="dxa"/>
            <w:tcBorders>
              <w:top w:val="single" w:sz="4" w:space="0" w:color="auto"/>
              <w:bottom w:val="single" w:sz="4" w:space="0" w:color="auto"/>
            </w:tcBorders>
          </w:tcPr>
          <w:p w14:paraId="55427528" w14:textId="77777777" w:rsidR="004F7880" w:rsidRPr="008E1847" w:rsidRDefault="005A2704"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омехта</w:t>
            </w:r>
          </w:p>
        </w:tc>
        <w:tc>
          <w:tcPr>
            <w:tcW w:w="2551" w:type="dxa"/>
            <w:tcBorders>
              <w:top w:val="single" w:sz="4" w:space="0" w:color="auto"/>
              <w:bottom w:val="single" w:sz="4" w:space="0" w:color="auto"/>
            </w:tcBorders>
          </w:tcPr>
          <w:p w14:paraId="7195643B" w14:textId="77777777" w:rsidR="004F7880" w:rsidRPr="002012DE" w:rsidRDefault="00262261"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0B33306F" w14:textId="77777777" w:rsidR="004F7880" w:rsidRPr="002012DE" w:rsidRDefault="00AA73EC"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45D5D5AF" w14:textId="77777777" w:rsidR="004F7880" w:rsidRPr="00B77F95"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rPr>
              <w:t>2016</w:t>
            </w:r>
          </w:p>
        </w:tc>
      </w:tr>
      <w:tr w:rsidR="004F7880" w:rsidRPr="002012DE" w14:paraId="71049DBC" w14:textId="77777777" w:rsidTr="00326361">
        <w:tc>
          <w:tcPr>
            <w:tcW w:w="601" w:type="dxa"/>
            <w:tcBorders>
              <w:top w:val="single" w:sz="4" w:space="0" w:color="auto"/>
              <w:left w:val="double" w:sz="4" w:space="0" w:color="auto"/>
              <w:bottom w:val="single" w:sz="4" w:space="0" w:color="auto"/>
            </w:tcBorders>
          </w:tcPr>
          <w:p w14:paraId="64F7E4A6"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4</w:t>
            </w:r>
          </w:p>
        </w:tc>
        <w:tc>
          <w:tcPr>
            <w:tcW w:w="2768" w:type="dxa"/>
            <w:tcBorders>
              <w:top w:val="single" w:sz="4" w:space="0" w:color="auto"/>
              <w:bottom w:val="single" w:sz="4" w:space="0" w:color="auto"/>
            </w:tcBorders>
          </w:tcPr>
          <w:p w14:paraId="150BAB98" w14:textId="77777777" w:rsidR="004F7880" w:rsidRPr="008E1847" w:rsidRDefault="006E688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омехта</w:t>
            </w:r>
          </w:p>
        </w:tc>
        <w:tc>
          <w:tcPr>
            <w:tcW w:w="2551" w:type="dxa"/>
            <w:tcBorders>
              <w:top w:val="single" w:sz="4" w:space="0" w:color="auto"/>
              <w:bottom w:val="single" w:sz="4" w:space="0" w:color="auto"/>
            </w:tcBorders>
          </w:tcPr>
          <w:p w14:paraId="7BC2A049" w14:textId="77777777" w:rsidR="004F7880" w:rsidRPr="002012DE" w:rsidRDefault="00184F36" w:rsidP="00184F36">
            <w:pPr>
              <w:pStyle w:val="ad"/>
              <w:tabs>
                <w:tab w:val="left" w:pos="764"/>
                <w:tab w:val="center" w:pos="1167"/>
              </w:tabs>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ab/>
            </w:r>
            <w:r>
              <w:rPr>
                <w:rFonts w:ascii="Times New Roman Tj" w:hAnsi="Times New Roman Tj"/>
                <w:i/>
                <w:color w:val="1B1810" w:themeColor="background2" w:themeShade="1A"/>
                <w:sz w:val="24"/>
                <w:szCs w:val="24"/>
              </w:rPr>
              <w:tab/>
            </w:r>
            <w:proofErr w:type="spellStart"/>
            <w:r w:rsidR="00262261">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748C07F4" w14:textId="77777777" w:rsidR="004F7880" w:rsidRPr="002012DE" w:rsidRDefault="00AA73EC"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3B1A0A29" w14:textId="77777777" w:rsidR="004F7880" w:rsidRPr="002012DE" w:rsidRDefault="00AA73EC"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2009</w:t>
            </w:r>
          </w:p>
        </w:tc>
      </w:tr>
      <w:tr w:rsidR="004F7880" w:rsidRPr="002012DE" w14:paraId="1B92030A" w14:textId="77777777" w:rsidTr="00326361">
        <w:tc>
          <w:tcPr>
            <w:tcW w:w="601" w:type="dxa"/>
            <w:tcBorders>
              <w:top w:val="single" w:sz="4" w:space="0" w:color="auto"/>
              <w:left w:val="double" w:sz="4" w:space="0" w:color="auto"/>
              <w:bottom w:val="single" w:sz="4" w:space="0" w:color="auto"/>
            </w:tcBorders>
          </w:tcPr>
          <w:p w14:paraId="59242324"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5</w:t>
            </w:r>
          </w:p>
        </w:tc>
        <w:tc>
          <w:tcPr>
            <w:tcW w:w="2768" w:type="dxa"/>
            <w:tcBorders>
              <w:top w:val="single" w:sz="4" w:space="0" w:color="auto"/>
              <w:bottom w:val="single" w:sz="4" w:space="0" w:color="auto"/>
            </w:tcBorders>
          </w:tcPr>
          <w:p w14:paraId="5A650101" w14:textId="77777777" w:rsidR="004F7880" w:rsidRPr="008E1847" w:rsidRDefault="005A2704"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Сехи тунука</w:t>
            </w:r>
          </w:p>
        </w:tc>
        <w:tc>
          <w:tcPr>
            <w:tcW w:w="2551" w:type="dxa"/>
            <w:tcBorders>
              <w:top w:val="single" w:sz="4" w:space="0" w:color="auto"/>
              <w:bottom w:val="single" w:sz="4" w:space="0" w:color="auto"/>
            </w:tcBorders>
          </w:tcPr>
          <w:p w14:paraId="6FE476E6" w14:textId="77777777" w:rsidR="004F7880" w:rsidRPr="002012DE" w:rsidRDefault="00AA73EC"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2AB25935" w14:textId="77777777" w:rsidR="004F7880" w:rsidRPr="002012DE" w:rsidRDefault="00262261"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w:t>
            </w:r>
            <w:r w:rsidR="00AA73EC">
              <w:rPr>
                <w:rFonts w:ascii="Times New Roman Tj" w:hAnsi="Times New Roman Tj"/>
                <w:i/>
                <w:color w:val="1B1810" w:themeColor="background2" w:themeShade="1A"/>
                <w:sz w:val="24"/>
                <w:szCs w:val="24"/>
              </w:rPr>
              <w:t>ахсї</w:t>
            </w:r>
            <w:proofErr w:type="spellEnd"/>
          </w:p>
        </w:tc>
        <w:tc>
          <w:tcPr>
            <w:tcW w:w="1559" w:type="dxa"/>
            <w:tcBorders>
              <w:top w:val="single" w:sz="4" w:space="0" w:color="auto"/>
              <w:bottom w:val="single" w:sz="4" w:space="0" w:color="auto"/>
              <w:right w:val="double" w:sz="4" w:space="0" w:color="auto"/>
            </w:tcBorders>
          </w:tcPr>
          <w:p w14:paraId="1714FF47" w14:textId="77777777" w:rsidR="004F7880" w:rsidRPr="002012DE" w:rsidRDefault="00AA73EC"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2013</w:t>
            </w:r>
          </w:p>
        </w:tc>
      </w:tr>
      <w:tr w:rsidR="004F7880" w:rsidRPr="002012DE" w14:paraId="3AC15B0E" w14:textId="77777777" w:rsidTr="00326361">
        <w:tc>
          <w:tcPr>
            <w:tcW w:w="601" w:type="dxa"/>
            <w:tcBorders>
              <w:top w:val="single" w:sz="4" w:space="0" w:color="auto"/>
              <w:left w:val="double" w:sz="4" w:space="0" w:color="auto"/>
              <w:bottom w:val="single" w:sz="4" w:space="0" w:color="auto"/>
            </w:tcBorders>
          </w:tcPr>
          <w:p w14:paraId="4B8B4B9B"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6</w:t>
            </w:r>
          </w:p>
        </w:tc>
        <w:tc>
          <w:tcPr>
            <w:tcW w:w="2768" w:type="dxa"/>
            <w:tcBorders>
              <w:top w:val="single" w:sz="4" w:space="0" w:color="auto"/>
              <w:bottom w:val="single" w:sz="4" w:space="0" w:color="auto"/>
            </w:tcBorders>
          </w:tcPr>
          <w:p w14:paraId="39E06342" w14:textId="77777777" w:rsidR="004F7880" w:rsidRPr="008E1847" w:rsidRDefault="005A2704"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Бозор</w:t>
            </w:r>
          </w:p>
        </w:tc>
        <w:tc>
          <w:tcPr>
            <w:tcW w:w="2551" w:type="dxa"/>
            <w:tcBorders>
              <w:top w:val="single" w:sz="4" w:space="0" w:color="auto"/>
              <w:bottom w:val="single" w:sz="4" w:space="0" w:color="auto"/>
            </w:tcBorders>
          </w:tcPr>
          <w:p w14:paraId="704CAEAB" w14:textId="77777777" w:rsidR="004F7880" w:rsidRPr="002012DE" w:rsidRDefault="00AA73EC"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48D5D234" w14:textId="77777777" w:rsidR="004F7880" w:rsidRPr="002012DE" w:rsidRDefault="00262261"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w:t>
            </w:r>
            <w:r w:rsidR="004F7880" w:rsidRPr="002012DE">
              <w:rPr>
                <w:rFonts w:ascii="Times New Roman Tj" w:hAnsi="Times New Roman Tj"/>
                <w:i/>
                <w:color w:val="1B1810" w:themeColor="background2" w:themeShade="1A"/>
                <w:sz w:val="24"/>
                <w:szCs w:val="24"/>
              </w:rPr>
              <w:t>ахсї</w:t>
            </w:r>
            <w:proofErr w:type="spellEnd"/>
          </w:p>
        </w:tc>
        <w:tc>
          <w:tcPr>
            <w:tcW w:w="1559" w:type="dxa"/>
            <w:tcBorders>
              <w:top w:val="single" w:sz="4" w:space="0" w:color="auto"/>
              <w:bottom w:val="single" w:sz="4" w:space="0" w:color="auto"/>
              <w:right w:val="double" w:sz="4" w:space="0" w:color="auto"/>
            </w:tcBorders>
          </w:tcPr>
          <w:p w14:paraId="4DEDE6F0" w14:textId="77777777" w:rsidR="004F7880" w:rsidRPr="002012DE" w:rsidRDefault="00AA73EC"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2005</w:t>
            </w:r>
          </w:p>
        </w:tc>
      </w:tr>
      <w:tr w:rsidR="004F7880" w:rsidRPr="002012DE" w14:paraId="6B88A1A2" w14:textId="77777777" w:rsidTr="00326361">
        <w:tc>
          <w:tcPr>
            <w:tcW w:w="601" w:type="dxa"/>
            <w:tcBorders>
              <w:top w:val="single" w:sz="4" w:space="0" w:color="auto"/>
              <w:left w:val="double" w:sz="4" w:space="0" w:color="auto"/>
              <w:bottom w:val="single" w:sz="4" w:space="0" w:color="auto"/>
            </w:tcBorders>
          </w:tcPr>
          <w:p w14:paraId="26CF0812"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7</w:t>
            </w:r>
          </w:p>
        </w:tc>
        <w:tc>
          <w:tcPr>
            <w:tcW w:w="2768" w:type="dxa"/>
            <w:tcBorders>
              <w:top w:val="single" w:sz="4" w:space="0" w:color="auto"/>
              <w:bottom w:val="single" w:sz="4" w:space="0" w:color="auto"/>
            </w:tcBorders>
          </w:tcPr>
          <w:p w14:paraId="6F75682A" w14:textId="77777777" w:rsidR="004F7880" w:rsidRPr="000C3498" w:rsidRDefault="00262261"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Осиёб</w:t>
            </w:r>
          </w:p>
        </w:tc>
        <w:tc>
          <w:tcPr>
            <w:tcW w:w="2551" w:type="dxa"/>
            <w:tcBorders>
              <w:top w:val="single" w:sz="4" w:space="0" w:color="auto"/>
              <w:bottom w:val="single" w:sz="4" w:space="0" w:color="auto"/>
            </w:tcBorders>
          </w:tcPr>
          <w:p w14:paraId="0629F3FE"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12821DEF" w14:textId="77777777" w:rsidR="004F7880" w:rsidRPr="00B77F95"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Шахсї</w:t>
            </w:r>
          </w:p>
        </w:tc>
        <w:tc>
          <w:tcPr>
            <w:tcW w:w="1559" w:type="dxa"/>
            <w:tcBorders>
              <w:top w:val="single" w:sz="4" w:space="0" w:color="auto"/>
              <w:bottom w:val="single" w:sz="4" w:space="0" w:color="auto"/>
              <w:right w:val="double" w:sz="4" w:space="0" w:color="auto"/>
            </w:tcBorders>
          </w:tcPr>
          <w:p w14:paraId="24C31851" w14:textId="77777777" w:rsidR="004F7880" w:rsidRPr="002012DE" w:rsidRDefault="00262261"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2002</w:t>
            </w:r>
          </w:p>
        </w:tc>
      </w:tr>
      <w:tr w:rsidR="004F7880" w:rsidRPr="002012DE" w14:paraId="27DD635D" w14:textId="77777777" w:rsidTr="00326361">
        <w:tc>
          <w:tcPr>
            <w:tcW w:w="601" w:type="dxa"/>
            <w:tcBorders>
              <w:top w:val="single" w:sz="4" w:space="0" w:color="auto"/>
              <w:left w:val="double" w:sz="4" w:space="0" w:color="auto"/>
              <w:bottom w:val="single" w:sz="4" w:space="0" w:color="auto"/>
            </w:tcBorders>
          </w:tcPr>
          <w:p w14:paraId="73ADA541"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8</w:t>
            </w:r>
          </w:p>
        </w:tc>
        <w:tc>
          <w:tcPr>
            <w:tcW w:w="2768" w:type="dxa"/>
            <w:tcBorders>
              <w:top w:val="single" w:sz="4" w:space="0" w:color="auto"/>
              <w:bottom w:val="single" w:sz="4" w:space="0" w:color="auto"/>
            </w:tcBorders>
          </w:tcPr>
          <w:p w14:paraId="67A9B3E9" w14:textId="77777777" w:rsidR="004F7880" w:rsidRPr="000C3498"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Дорухона</w:t>
            </w:r>
          </w:p>
        </w:tc>
        <w:tc>
          <w:tcPr>
            <w:tcW w:w="2551" w:type="dxa"/>
            <w:tcBorders>
              <w:top w:val="single" w:sz="4" w:space="0" w:color="auto"/>
              <w:bottom w:val="single" w:sz="4" w:space="0" w:color="auto"/>
            </w:tcBorders>
          </w:tcPr>
          <w:p w14:paraId="7467D0E0" w14:textId="77777777" w:rsidR="004F7880" w:rsidRPr="002012DE" w:rsidRDefault="00AA73EC"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4DC51C68" w14:textId="77777777" w:rsidR="004F7880" w:rsidRPr="002012DE" w:rsidRDefault="00AA73EC" w:rsidP="004F7880">
            <w:pPr>
              <w:pStyle w:val="ad"/>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Шахсї</w:t>
            </w:r>
            <w:proofErr w:type="spellEnd"/>
          </w:p>
        </w:tc>
        <w:tc>
          <w:tcPr>
            <w:tcW w:w="1559" w:type="dxa"/>
            <w:tcBorders>
              <w:top w:val="single" w:sz="4" w:space="0" w:color="auto"/>
              <w:bottom w:val="single" w:sz="4" w:space="0" w:color="auto"/>
              <w:right w:val="double" w:sz="4" w:space="0" w:color="auto"/>
            </w:tcBorders>
          </w:tcPr>
          <w:p w14:paraId="1DDFA583" w14:textId="77777777" w:rsidR="004F7880" w:rsidRPr="002012DE" w:rsidRDefault="00AA73EC"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2012</w:t>
            </w:r>
          </w:p>
        </w:tc>
      </w:tr>
      <w:tr w:rsidR="00AA73EC" w:rsidRPr="002012DE" w14:paraId="48E32C4C" w14:textId="77777777" w:rsidTr="00326361">
        <w:tc>
          <w:tcPr>
            <w:tcW w:w="601" w:type="dxa"/>
            <w:tcBorders>
              <w:top w:val="single" w:sz="4" w:space="0" w:color="auto"/>
              <w:left w:val="double" w:sz="4" w:space="0" w:color="auto"/>
              <w:bottom w:val="single" w:sz="4" w:space="0" w:color="auto"/>
            </w:tcBorders>
          </w:tcPr>
          <w:p w14:paraId="7339B947" w14:textId="77777777" w:rsidR="00AA73EC" w:rsidRPr="00AA73EC"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9</w:t>
            </w:r>
          </w:p>
        </w:tc>
        <w:tc>
          <w:tcPr>
            <w:tcW w:w="2768" w:type="dxa"/>
            <w:tcBorders>
              <w:top w:val="single" w:sz="4" w:space="0" w:color="auto"/>
              <w:bottom w:val="single" w:sz="4" w:space="0" w:color="auto"/>
            </w:tcBorders>
          </w:tcPr>
          <w:p w14:paraId="0885D879" w14:textId="77777777" w:rsidR="00AA73EC"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Хати барқ</w:t>
            </w:r>
          </w:p>
        </w:tc>
        <w:tc>
          <w:tcPr>
            <w:tcW w:w="2551" w:type="dxa"/>
            <w:tcBorders>
              <w:top w:val="single" w:sz="4" w:space="0" w:color="auto"/>
              <w:bottom w:val="single" w:sz="4" w:space="0" w:color="auto"/>
            </w:tcBorders>
          </w:tcPr>
          <w:p w14:paraId="11CE6138" w14:textId="77777777" w:rsidR="00AA73EC" w:rsidRPr="00AA73EC" w:rsidRDefault="00AA73EC" w:rsidP="004F7880">
            <w:pPr>
              <w:pStyle w:val="ad"/>
              <w:jc w:val="center"/>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Бад</w:t>
            </w:r>
          </w:p>
        </w:tc>
        <w:tc>
          <w:tcPr>
            <w:tcW w:w="1985" w:type="dxa"/>
            <w:tcBorders>
              <w:top w:val="single" w:sz="4" w:space="0" w:color="auto"/>
              <w:bottom w:val="single" w:sz="4" w:space="0" w:color="auto"/>
            </w:tcBorders>
          </w:tcPr>
          <w:p w14:paraId="35744ADB" w14:textId="77777777" w:rsidR="00AA73EC" w:rsidRPr="00AA73EC"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Шабакаҳои барқ</w:t>
            </w:r>
          </w:p>
        </w:tc>
        <w:tc>
          <w:tcPr>
            <w:tcW w:w="1559" w:type="dxa"/>
            <w:tcBorders>
              <w:top w:val="single" w:sz="4" w:space="0" w:color="auto"/>
              <w:bottom w:val="single" w:sz="4" w:space="0" w:color="auto"/>
              <w:right w:val="double" w:sz="4" w:space="0" w:color="auto"/>
            </w:tcBorders>
          </w:tcPr>
          <w:p w14:paraId="49687F29" w14:textId="77777777" w:rsidR="00AA73EC" w:rsidRPr="00AA73EC" w:rsidRDefault="00AA73EC"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1965</w:t>
            </w:r>
          </w:p>
        </w:tc>
      </w:tr>
    </w:tbl>
    <w:p w14:paraId="4E2748BC" w14:textId="77777777"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14:paraId="541E2811" w14:textId="77777777"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007D50" w:rsidRPr="002012DE">
        <w:rPr>
          <w:rFonts w:ascii="Times New Roman" w:hAnsi="Times New Roman" w:cs="Times New Roman"/>
          <w:b/>
          <w:bCs/>
          <w:color w:val="1B1810" w:themeColor="background2" w:themeShade="1A"/>
          <w:sz w:val="24"/>
          <w:szCs w:val="24"/>
        </w:rPr>
        <w:t xml:space="preserve">Анализ уровня жизни населения </w:t>
      </w:r>
      <w:r w:rsidR="001F7AAE" w:rsidRPr="002012DE">
        <w:rPr>
          <w:rFonts w:ascii="Times New Roman" w:hAnsi="Times New Roman" w:cs="Times New Roman"/>
          <w:b/>
          <w:bCs/>
          <w:color w:val="1B1810" w:themeColor="background2" w:themeShade="1A"/>
          <w:sz w:val="24"/>
          <w:szCs w:val="24"/>
        </w:rPr>
        <w:t>с</w:t>
      </w:r>
      <w:r w:rsidR="00007D50" w:rsidRPr="002012DE">
        <w:rPr>
          <w:rFonts w:ascii="Times New Roman" w:hAnsi="Times New Roman" w:cs="Times New Roman"/>
          <w:b/>
          <w:bCs/>
          <w:color w:val="1B1810" w:themeColor="background2" w:themeShade="1A"/>
          <w:sz w:val="24"/>
          <w:szCs w:val="24"/>
        </w:rPr>
        <w:t>ела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Маълумоте</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ки</w:t>
      </w:r>
      <w:proofErr w:type="spellEnd"/>
      <w:r w:rsidRPr="002012DE">
        <w:rPr>
          <w:rFonts w:ascii="Times New Roman" w:hAnsi="Times New Roman" w:cs="Times New Roman"/>
          <w:bCs/>
          <w:i/>
          <w:iCs/>
          <w:color w:val="1B1810" w:themeColor="background2" w:themeShade="1A"/>
          <w:sz w:val="24"/>
          <w:szCs w:val="24"/>
        </w:rPr>
        <w:t xml:space="preserve"> аз </w:t>
      </w:r>
      <w:proofErr w:type="spellStart"/>
      <w:r w:rsidRPr="002012DE">
        <w:rPr>
          <w:rFonts w:ascii="Times New Roman" w:hAnsi="Times New Roman" w:cs="Times New Roman"/>
          <w:bCs/>
          <w:i/>
          <w:iCs/>
          <w:color w:val="1B1810" w:themeColor="background2" w:themeShade="1A"/>
          <w:sz w:val="24"/>
          <w:szCs w:val="24"/>
        </w:rPr>
        <w:t>ҷомеа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шудааст</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пешниҳод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кунед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Ҳар</w:t>
      </w:r>
      <w:proofErr w:type="spellEnd"/>
      <w:r w:rsidRPr="002012DE">
        <w:rPr>
          <w:rFonts w:ascii="Times New Roman" w:hAnsi="Times New Roman" w:cs="Times New Roman"/>
          <w:bCs/>
          <w:i/>
          <w:iCs/>
          <w:color w:val="1B1810" w:themeColor="background2" w:themeShade="1A"/>
          <w:sz w:val="24"/>
          <w:szCs w:val="24"/>
        </w:rPr>
        <w:t xml:space="preserve"> як </w:t>
      </w:r>
      <w:proofErr w:type="spellStart"/>
      <w:r w:rsidRPr="002012DE">
        <w:rPr>
          <w:rFonts w:ascii="Times New Roman" w:hAnsi="Times New Roman" w:cs="Times New Roman"/>
          <w:bCs/>
          <w:i/>
          <w:iCs/>
          <w:color w:val="1B1810" w:themeColor="background2" w:themeShade="1A"/>
          <w:sz w:val="24"/>
          <w:szCs w:val="24"/>
        </w:rPr>
        <w:t>унсур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бояд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таҳлили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иттилооти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гирифташударо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инъикос</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кунад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ва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омор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тасдиқ</w:t>
      </w:r>
      <w:proofErr w:type="spellEnd"/>
      <w:r w:rsidRPr="002012DE">
        <w:rPr>
          <w:rFonts w:ascii="Times New Roman" w:hAnsi="Times New Roman" w:cs="Times New Roman"/>
          <w:bCs/>
          <w:i/>
          <w:iCs/>
          <w:color w:val="1B1810" w:themeColor="background2" w:themeShade="1A"/>
          <w:sz w:val="24"/>
          <w:szCs w:val="24"/>
        </w:rPr>
        <w:t xml:space="preserve"> карда </w:t>
      </w:r>
      <w:proofErr w:type="spellStart"/>
      <w:r w:rsidRPr="002012DE">
        <w:rPr>
          <w:rFonts w:ascii="Times New Roman" w:hAnsi="Times New Roman" w:cs="Times New Roman"/>
          <w:bCs/>
          <w:i/>
          <w:iCs/>
          <w:color w:val="1B1810" w:themeColor="background2" w:themeShade="1A"/>
          <w:sz w:val="24"/>
          <w:szCs w:val="24"/>
        </w:rPr>
        <w:t>шавад</w:t>
      </w:r>
      <w:proofErr w:type="spellEnd"/>
      <w:r w:rsidRPr="002012DE">
        <w:rPr>
          <w:rFonts w:ascii="Times New Roman" w:hAnsi="Times New Roman" w:cs="Times New Roman"/>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w:t>
      </w:r>
    </w:p>
    <w:p w14:paraId="23F3F0DD" w14:textId="77777777"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proofErr w:type="spellStart"/>
      <w:r w:rsidRPr="002012DE">
        <w:rPr>
          <w:iCs/>
          <w:color w:val="1B1810" w:themeColor="background2" w:themeShade="1A"/>
          <w:sz w:val="24"/>
          <w:szCs w:val="24"/>
        </w:rPr>
        <w:t>Мавҷудияти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иҷтимоӣ-иқтисодӣ</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roofErr w:type="spellStart"/>
      <w:r w:rsidRPr="002012DE">
        <w:rPr>
          <w:iCs/>
          <w:color w:val="1B1810" w:themeColor="background2" w:themeShade="1A"/>
          <w:sz w:val="24"/>
          <w:szCs w:val="24"/>
        </w:rPr>
        <w:t>Вазъиятро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тавсиф</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намуда</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ҳар</w:t>
      </w:r>
      <w:proofErr w:type="spellEnd"/>
      <w:r w:rsidRPr="002012DE">
        <w:rPr>
          <w:iCs/>
          <w:color w:val="1B1810" w:themeColor="background2" w:themeShade="1A"/>
          <w:sz w:val="24"/>
          <w:szCs w:val="24"/>
        </w:rPr>
        <w:t xml:space="preserve"> як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мавҷуда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баҳо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талаботи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ҷомеаро</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навъҳои</w:t>
      </w:r>
      <w:proofErr w:type="spellEnd"/>
      <w:r w:rsidRPr="002012DE">
        <w:rPr>
          <w:iCs/>
          <w:color w:val="1B1810" w:themeColor="background2" w:themeShade="1A"/>
          <w:sz w:val="24"/>
          <w:szCs w:val="24"/>
        </w:rPr>
        <w:t xml:space="preserve"> нави </w:t>
      </w:r>
      <w:proofErr w:type="spellStart"/>
      <w:r w:rsidRPr="002012DE">
        <w:rPr>
          <w:iCs/>
          <w:color w:val="1B1810" w:themeColor="background2" w:themeShade="1A"/>
          <w:sz w:val="24"/>
          <w:szCs w:val="24"/>
        </w:rPr>
        <w:t>хизматрасонӣ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дараҷа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ва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сифати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таъсири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сатҳи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зиндагии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аҳолӣ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нишон</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3D9D33FC" w14:textId="77777777" w:rsidTr="002012DE">
        <w:trPr>
          <w:trHeight w:val="57"/>
        </w:trPr>
        <w:tc>
          <w:tcPr>
            <w:tcW w:w="675" w:type="dxa"/>
            <w:shd w:val="clear" w:color="auto" w:fill="FFFFFF" w:themeFill="background1"/>
            <w:vAlign w:val="center"/>
          </w:tcPr>
          <w:p w14:paraId="606C1C35"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14:paraId="2E8319DC"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 xml:space="preserve">и </w:t>
            </w:r>
            <w:proofErr w:type="spellStart"/>
            <w:r w:rsidRPr="002012DE">
              <w:rPr>
                <w:rFonts w:ascii="Times New Roman" w:hAnsi="Times New Roman" w:cs="Times New Roman"/>
                <w:color w:val="1B1810" w:themeColor="background2" w:themeShade="1A"/>
                <w:sz w:val="24"/>
                <w:szCs w:val="24"/>
              </w:rPr>
              <w:t>мавҷуда</w:t>
            </w:r>
            <w:proofErr w:type="spellEnd"/>
          </w:p>
        </w:tc>
        <w:tc>
          <w:tcPr>
            <w:tcW w:w="5988" w:type="dxa"/>
            <w:shd w:val="clear" w:color="auto" w:fill="FFFFFF" w:themeFill="background1"/>
            <w:vAlign w:val="center"/>
          </w:tcPr>
          <w:p w14:paraId="7683E961"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E12FD1" w:rsidRPr="00FA5921" w14:paraId="6B92E857" w14:textId="77777777" w:rsidTr="00D365E9">
        <w:trPr>
          <w:trHeight w:val="567"/>
        </w:trPr>
        <w:tc>
          <w:tcPr>
            <w:tcW w:w="675" w:type="dxa"/>
            <w:vAlign w:val="center"/>
          </w:tcPr>
          <w:p w14:paraId="52E02D3A" w14:textId="77777777" w:rsidR="00E12FD1" w:rsidRPr="002012DE" w:rsidRDefault="005130FE" w:rsidP="00367C4D">
            <w:pPr>
              <w:pStyle w:val="1"/>
            </w:pPr>
            <w:r>
              <w:t>1</w:t>
            </w:r>
          </w:p>
        </w:tc>
        <w:tc>
          <w:tcPr>
            <w:tcW w:w="2835" w:type="dxa"/>
          </w:tcPr>
          <w:p w14:paraId="7D33EC5F" w14:textId="77777777" w:rsidR="00D365E9" w:rsidRPr="00ED07FE" w:rsidRDefault="00E12FD1" w:rsidP="00E12FD1">
            <w:pPr>
              <w:pStyle w:val="ad"/>
              <w:rPr>
                <w:color w:val="1B1810" w:themeColor="background2" w:themeShade="1A"/>
                <w:sz w:val="24"/>
                <w:szCs w:val="24"/>
                <w:lang w:val="en-US"/>
              </w:rPr>
            </w:pPr>
            <w:proofErr w:type="spellStart"/>
            <w:proofErr w:type="gramStart"/>
            <w:r w:rsidRPr="002012DE">
              <w:rPr>
                <w:color w:val="1B1810" w:themeColor="background2" w:themeShade="1A"/>
                <w:sz w:val="24"/>
                <w:szCs w:val="24"/>
              </w:rPr>
              <w:t>Магозаи</w:t>
            </w:r>
            <w:proofErr w:type="spellEnd"/>
            <w:r w:rsidRPr="00ED07FE">
              <w:rPr>
                <w:color w:val="1B1810" w:themeColor="background2" w:themeShade="1A"/>
                <w:sz w:val="24"/>
                <w:szCs w:val="24"/>
                <w:lang w:val="en-US"/>
              </w:rPr>
              <w:t xml:space="preserve">  </w:t>
            </w:r>
            <w:proofErr w:type="spellStart"/>
            <w:r w:rsidRPr="002012DE">
              <w:rPr>
                <w:color w:val="1B1810" w:themeColor="background2" w:themeShade="1A"/>
                <w:sz w:val="24"/>
                <w:szCs w:val="24"/>
              </w:rPr>
              <w:t>х</w:t>
            </w:r>
            <w:r w:rsidRPr="002012DE">
              <w:rPr>
                <w:rFonts w:ascii="Times New Roman Tj" w:hAnsi="Times New Roman Tj"/>
                <w:color w:val="1B1810" w:themeColor="background2" w:themeShade="1A"/>
                <w:sz w:val="24"/>
                <w:szCs w:val="24"/>
              </w:rPr>
              <w:t>ў</w:t>
            </w:r>
            <w:r w:rsidRPr="002012DE">
              <w:rPr>
                <w:color w:val="1B1810" w:themeColor="background2" w:themeShade="1A"/>
                <w:sz w:val="24"/>
                <w:szCs w:val="24"/>
              </w:rPr>
              <w:t>роквор</w:t>
            </w:r>
            <w:r w:rsidRPr="002012DE">
              <w:rPr>
                <w:rFonts w:ascii="Times New Roman Tj" w:hAnsi="Times New Roman Tj"/>
                <w:color w:val="1B1810" w:themeColor="background2" w:themeShade="1A"/>
                <w:sz w:val="24"/>
                <w:szCs w:val="24"/>
              </w:rPr>
              <w:t>ї</w:t>
            </w:r>
            <w:proofErr w:type="spellEnd"/>
            <w:proofErr w:type="gramEnd"/>
            <w:r w:rsidR="00D365E9" w:rsidRPr="00ED07FE">
              <w:rPr>
                <w:color w:val="1B1810" w:themeColor="background2" w:themeShade="1A"/>
                <w:sz w:val="24"/>
                <w:szCs w:val="24"/>
                <w:lang w:val="en-US"/>
              </w:rPr>
              <w:t xml:space="preserve"> </w:t>
            </w:r>
          </w:p>
          <w:p w14:paraId="4C0004B4" w14:textId="77777777" w:rsidR="005130FE" w:rsidRPr="005130FE" w:rsidRDefault="005130FE" w:rsidP="00E12FD1">
            <w:pPr>
              <w:pStyle w:val="ad"/>
              <w:rPr>
                <w:color w:val="1B1810" w:themeColor="background2" w:themeShade="1A"/>
                <w:sz w:val="24"/>
                <w:szCs w:val="24"/>
                <w:lang w:val="tg-Cyrl-TJ"/>
              </w:rPr>
            </w:pPr>
            <w:proofErr w:type="spellStart"/>
            <w:r>
              <w:rPr>
                <w:color w:val="1B1810" w:themeColor="background2" w:themeShade="1A"/>
                <w:sz w:val="24"/>
                <w:szCs w:val="24"/>
              </w:rPr>
              <w:t>Маозаи</w:t>
            </w:r>
            <w:proofErr w:type="spellEnd"/>
            <w:r w:rsidRPr="00ED07FE">
              <w:rPr>
                <w:color w:val="1B1810" w:themeColor="background2" w:themeShade="1A"/>
                <w:sz w:val="24"/>
                <w:szCs w:val="24"/>
                <w:lang w:val="en-US"/>
              </w:rPr>
              <w:t xml:space="preserve"> </w:t>
            </w:r>
            <w:r>
              <w:rPr>
                <w:color w:val="1B1810" w:themeColor="background2" w:themeShade="1A"/>
                <w:sz w:val="24"/>
                <w:szCs w:val="24"/>
              </w:rPr>
              <w:t>х</w:t>
            </w:r>
            <w:r>
              <w:rPr>
                <w:color w:val="1B1810" w:themeColor="background2" w:themeShade="1A"/>
                <w:sz w:val="24"/>
                <w:szCs w:val="24"/>
                <w:lang w:val="tg-Cyrl-TJ"/>
              </w:rPr>
              <w:t>ӯроквор</w:t>
            </w:r>
            <w:r>
              <w:rPr>
                <w:rFonts w:ascii="Times New Roman Tj" w:hAnsi="Times New Roman Tj"/>
                <w:color w:val="1B1810" w:themeColor="background2" w:themeShade="1A"/>
                <w:sz w:val="24"/>
                <w:szCs w:val="24"/>
                <w:lang w:val="tg-Cyrl-TJ"/>
              </w:rPr>
              <w:t>ї</w:t>
            </w:r>
          </w:p>
          <w:p w14:paraId="37C14189" w14:textId="77777777" w:rsidR="005130FE" w:rsidRPr="005130FE" w:rsidRDefault="005130FE" w:rsidP="00E12FD1">
            <w:pPr>
              <w:pStyle w:val="ad"/>
              <w:rPr>
                <w:color w:val="1B1810" w:themeColor="background2" w:themeShade="1A"/>
                <w:sz w:val="24"/>
                <w:szCs w:val="24"/>
                <w:lang w:val="tg-Cyrl-TJ"/>
              </w:rPr>
            </w:pPr>
            <w:r>
              <w:rPr>
                <w:color w:val="1B1810" w:themeColor="background2" w:themeShade="1A"/>
                <w:sz w:val="24"/>
                <w:szCs w:val="24"/>
                <w:lang w:val="tg-Cyrl-TJ"/>
              </w:rPr>
              <w:t>Мағозаи хӯроквор</w:t>
            </w:r>
            <w:r>
              <w:rPr>
                <w:rFonts w:ascii="Times New Roman Tj" w:hAnsi="Times New Roman Tj"/>
                <w:color w:val="1B1810" w:themeColor="background2" w:themeShade="1A"/>
                <w:sz w:val="24"/>
                <w:szCs w:val="24"/>
                <w:lang w:val="tg-Cyrl-TJ"/>
              </w:rPr>
              <w:t>ї</w:t>
            </w:r>
          </w:p>
          <w:p w14:paraId="0BFBFDF0" w14:textId="77777777" w:rsidR="005130FE" w:rsidRPr="005130FE" w:rsidRDefault="00D365E9" w:rsidP="00E12FD1">
            <w:pPr>
              <w:pStyle w:val="ad"/>
              <w:rPr>
                <w:color w:val="1B1810" w:themeColor="background2" w:themeShade="1A"/>
                <w:sz w:val="24"/>
                <w:szCs w:val="24"/>
                <w:lang w:val="tg-Cyrl-TJ"/>
              </w:rPr>
            </w:pPr>
            <w:r w:rsidRPr="00ED07FE">
              <w:rPr>
                <w:color w:val="1B1810" w:themeColor="background2" w:themeShade="1A"/>
                <w:sz w:val="24"/>
                <w:szCs w:val="24"/>
                <w:lang w:val="tg-Cyrl-TJ"/>
              </w:rPr>
              <w:t>Ма</w:t>
            </w:r>
            <w:r w:rsidRPr="00ED07FE">
              <w:rPr>
                <w:rFonts w:ascii="Times New Roman Tj" w:hAnsi="Times New Roman Tj"/>
                <w:color w:val="1B1810" w:themeColor="background2" w:themeShade="1A"/>
                <w:sz w:val="24"/>
                <w:szCs w:val="24"/>
                <w:lang w:val="tg-Cyrl-TJ"/>
              </w:rPr>
              <w:t>ѓ</w:t>
            </w:r>
            <w:r w:rsidRPr="00ED07FE">
              <w:rPr>
                <w:color w:val="1B1810" w:themeColor="background2" w:themeShade="1A"/>
                <w:sz w:val="24"/>
                <w:szCs w:val="24"/>
                <w:lang w:val="tg-Cyrl-TJ"/>
              </w:rPr>
              <w:t>озаи мол</w:t>
            </w:r>
            <w:r w:rsidRPr="00ED07FE">
              <w:rPr>
                <w:rFonts w:ascii="Times New Roman Tj" w:hAnsi="Times New Roman Tj"/>
                <w:color w:val="1B1810" w:themeColor="background2" w:themeShade="1A"/>
                <w:sz w:val="24"/>
                <w:szCs w:val="24"/>
                <w:lang w:val="tg-Cyrl-TJ"/>
              </w:rPr>
              <w:t>њ</w:t>
            </w:r>
            <w:r w:rsidRPr="00ED07FE">
              <w:rPr>
                <w:color w:val="1B1810" w:themeColor="background2" w:themeShade="1A"/>
                <w:sz w:val="24"/>
                <w:szCs w:val="24"/>
                <w:lang w:val="tg-Cyrl-TJ"/>
              </w:rPr>
              <w:t>ои омехта</w:t>
            </w:r>
          </w:p>
        </w:tc>
        <w:tc>
          <w:tcPr>
            <w:tcW w:w="5988" w:type="dxa"/>
            <w:vAlign w:val="center"/>
          </w:tcPr>
          <w:p w14:paraId="5D499982" w14:textId="77777777" w:rsidR="00E12FD1" w:rsidRPr="002012DE" w:rsidRDefault="00D365E9" w:rsidP="00D365E9">
            <w:pPr>
              <w:pStyle w:val="ad"/>
              <w:jc w:val="both"/>
              <w:rPr>
                <w:rFonts w:ascii="Arabic Typesetting" w:hAnsi="Arabic Typesetting" w:cs="Arabic Typesetting"/>
                <w:i/>
                <w:color w:val="1B1810" w:themeColor="background2" w:themeShade="1A"/>
                <w:sz w:val="24"/>
                <w:szCs w:val="24"/>
                <w:lang w:val="tg-Cyrl-TJ"/>
              </w:rPr>
            </w:pPr>
            <w:r w:rsidRPr="002012DE">
              <w:rPr>
                <w:rFonts w:ascii="Times New Roman Tj" w:hAnsi="Times New Roman Tj" w:cs="Arabic Typesetting"/>
                <w:i/>
                <w:color w:val="1B1810" w:themeColor="background2" w:themeShade="1A"/>
                <w:sz w:val="24"/>
                <w:szCs w:val="24"/>
                <w:lang w:val="tg-Cyrl-TJ"/>
              </w:rPr>
              <w:t>Маѓозањои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дар</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мављуд</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буда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хусусї</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буда</w:t>
            </w:r>
            <w:r w:rsidRPr="002012DE">
              <w:rPr>
                <w:rFonts w:ascii="Arabic Typesetting" w:hAnsi="Arabic Typesetting" w:cs="Arabic Typesetting"/>
                <w:i/>
                <w:color w:val="1B1810" w:themeColor="background2" w:themeShade="1A"/>
                <w:sz w:val="24"/>
                <w:szCs w:val="24"/>
                <w:lang w:val="tg-Cyrl-TJ"/>
              </w:rPr>
              <w:t>,</w:t>
            </w:r>
            <w:r w:rsidRPr="002012DE">
              <w:rPr>
                <w:rFonts w:ascii="Times New Roman Tj" w:hAnsi="Times New Roman Tj" w:cs="Arabic Typesetting"/>
                <w:i/>
                <w:color w:val="1B1810" w:themeColor="background2" w:themeShade="1A"/>
                <w:sz w:val="24"/>
                <w:szCs w:val="24"/>
                <w:lang w:val="tg-Cyrl-TJ"/>
              </w:rPr>
              <w:t>талаботи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ањолии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дењаро</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бо</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молњои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ниёзи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њаррўза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таъмин</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менамоянд</w:t>
            </w:r>
            <w:r w:rsidRPr="002012DE">
              <w:rPr>
                <w:rFonts w:ascii="Arabic Typesetting" w:hAnsi="Arabic Typesetting" w:cs="Arabic Typesetting"/>
                <w:i/>
                <w:color w:val="1B1810" w:themeColor="background2" w:themeShade="1A"/>
                <w:sz w:val="24"/>
                <w:szCs w:val="24"/>
                <w:lang w:val="tg-Cyrl-TJ"/>
              </w:rPr>
              <w:t>.</w:t>
            </w:r>
          </w:p>
        </w:tc>
      </w:tr>
      <w:tr w:rsidR="009A6809" w:rsidRPr="00FA5921" w14:paraId="3133D9FD" w14:textId="77777777" w:rsidTr="00D365E9">
        <w:trPr>
          <w:trHeight w:val="567"/>
        </w:trPr>
        <w:tc>
          <w:tcPr>
            <w:tcW w:w="675" w:type="dxa"/>
            <w:vAlign w:val="center"/>
          </w:tcPr>
          <w:p w14:paraId="7DE842D2" w14:textId="77777777" w:rsidR="005130FE" w:rsidRPr="00ED07FE" w:rsidRDefault="005130FE" w:rsidP="009A6809">
            <w:pPr>
              <w:spacing w:after="0" w:line="240" w:lineRule="auto"/>
              <w:jc w:val="center"/>
              <w:rPr>
                <w:rFonts w:ascii="Times New Roman" w:hAnsi="Times New Roman" w:cs="Times New Roman"/>
                <w:i/>
                <w:iCs/>
                <w:color w:val="1B1810" w:themeColor="background2" w:themeShade="1A"/>
                <w:sz w:val="24"/>
                <w:szCs w:val="24"/>
                <w:lang w:val="tg-Cyrl-TJ"/>
              </w:rPr>
            </w:pPr>
          </w:p>
          <w:p w14:paraId="52585DCF" w14:textId="77777777" w:rsidR="009A6809" w:rsidRPr="002012DE" w:rsidRDefault="005130FE" w:rsidP="009A6809">
            <w:pPr>
              <w:spacing w:after="0" w:line="240" w:lineRule="auto"/>
              <w:jc w:val="center"/>
              <w:rPr>
                <w:rFonts w:ascii="Times New Roman" w:hAnsi="Times New Roman" w:cs="Times New Roman"/>
                <w:i/>
                <w:iCs/>
                <w:color w:val="1B1810" w:themeColor="background2" w:themeShade="1A"/>
                <w:sz w:val="24"/>
                <w:szCs w:val="24"/>
              </w:rPr>
            </w:pPr>
            <w:r>
              <w:rPr>
                <w:rFonts w:ascii="Times New Roman" w:hAnsi="Times New Roman" w:cs="Times New Roman"/>
                <w:i/>
                <w:iCs/>
                <w:color w:val="1B1810" w:themeColor="background2" w:themeShade="1A"/>
                <w:sz w:val="24"/>
                <w:szCs w:val="24"/>
              </w:rPr>
              <w:t>2</w:t>
            </w:r>
          </w:p>
        </w:tc>
        <w:tc>
          <w:tcPr>
            <w:tcW w:w="2835" w:type="dxa"/>
          </w:tcPr>
          <w:p w14:paraId="2313C137" w14:textId="77777777" w:rsidR="005130FE" w:rsidRPr="00CF2C8D" w:rsidRDefault="00CF2C8D" w:rsidP="009A6809">
            <w:pPr>
              <w:pStyle w:val="ad"/>
              <w:rPr>
                <w:color w:val="1B1810" w:themeColor="background2" w:themeShade="1A"/>
                <w:sz w:val="24"/>
                <w:szCs w:val="24"/>
                <w:lang w:val="tg-Cyrl-TJ"/>
              </w:rPr>
            </w:pPr>
            <w:r>
              <w:rPr>
                <w:color w:val="1B1810" w:themeColor="background2" w:themeShade="1A"/>
                <w:sz w:val="24"/>
                <w:szCs w:val="24"/>
                <w:lang w:val="tg-Cyrl-TJ"/>
              </w:rPr>
              <w:t>Сехи тунука</w:t>
            </w:r>
          </w:p>
        </w:tc>
        <w:tc>
          <w:tcPr>
            <w:tcW w:w="5988" w:type="dxa"/>
            <w:vAlign w:val="center"/>
          </w:tcPr>
          <w:p w14:paraId="47E82DDA" w14:textId="06B7D268" w:rsidR="009A6809" w:rsidRPr="00367C4D" w:rsidRDefault="00CF2C8D" w:rsidP="009A6809">
            <w:pPr>
              <w:pStyle w:val="ad"/>
              <w:jc w:val="both"/>
              <w:rPr>
                <w:rFonts w:ascii="Calibri" w:hAnsi="Calibri"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Сехи тунука шахс</w:t>
            </w:r>
            <w:r w:rsidR="00FA5921">
              <w:rPr>
                <w:rFonts w:ascii="Calibri" w:hAnsi="Calibri" w:cs="Arabic Typesetting"/>
                <w:i/>
                <w:color w:val="1B1810" w:themeColor="background2" w:themeShade="1A"/>
                <w:sz w:val="24"/>
                <w:szCs w:val="24"/>
                <w:lang w:val="tg-Cyrl-TJ"/>
              </w:rPr>
              <w:t>ӣ</w:t>
            </w:r>
            <w:r>
              <w:rPr>
                <w:rFonts w:ascii="Calibri" w:hAnsi="Calibri" w:cs="Arabic Typesetting"/>
                <w:i/>
                <w:color w:val="1B1810" w:themeColor="background2" w:themeShade="1A"/>
                <w:sz w:val="24"/>
                <w:szCs w:val="24"/>
                <w:lang w:val="tg-Cyrl-TJ"/>
              </w:rPr>
              <w:t xml:space="preserve"> буда ҳамаруза талаботи аҳолиро қонеъ мегардонад</w:t>
            </w:r>
            <w:r w:rsidR="005D7D9D">
              <w:rPr>
                <w:rFonts w:ascii="Calibri" w:hAnsi="Calibri" w:cs="Arabic Typesetting"/>
                <w:i/>
                <w:color w:val="1B1810" w:themeColor="background2" w:themeShade="1A"/>
                <w:sz w:val="24"/>
                <w:szCs w:val="24"/>
                <w:lang w:val="tg-Cyrl-TJ"/>
              </w:rPr>
              <w:t>.</w:t>
            </w:r>
          </w:p>
        </w:tc>
      </w:tr>
      <w:tr w:rsidR="00E240D8" w:rsidRPr="0038732C" w14:paraId="61B4C51E" w14:textId="77777777" w:rsidTr="00D365E9">
        <w:trPr>
          <w:trHeight w:val="567"/>
        </w:trPr>
        <w:tc>
          <w:tcPr>
            <w:tcW w:w="675" w:type="dxa"/>
            <w:vAlign w:val="center"/>
          </w:tcPr>
          <w:p w14:paraId="2D3E97ED" w14:textId="77777777" w:rsidR="00E240D8" w:rsidRPr="002012DE" w:rsidRDefault="005130FE" w:rsidP="00E240D8">
            <w:pPr>
              <w:spacing w:after="0" w:line="240" w:lineRule="auto"/>
              <w:jc w:val="center"/>
              <w:rPr>
                <w:rFonts w:ascii="Times New Roman" w:hAnsi="Times New Roman" w:cs="Times New Roman"/>
                <w:i/>
                <w:iCs/>
                <w:color w:val="1B1810" w:themeColor="background2" w:themeShade="1A"/>
                <w:sz w:val="24"/>
                <w:szCs w:val="24"/>
              </w:rPr>
            </w:pPr>
            <w:r>
              <w:rPr>
                <w:rFonts w:ascii="Times New Roman" w:hAnsi="Times New Roman" w:cs="Times New Roman"/>
                <w:i/>
                <w:iCs/>
                <w:color w:val="1B1810" w:themeColor="background2" w:themeShade="1A"/>
                <w:sz w:val="24"/>
                <w:szCs w:val="24"/>
              </w:rPr>
              <w:t>3</w:t>
            </w:r>
          </w:p>
        </w:tc>
        <w:tc>
          <w:tcPr>
            <w:tcW w:w="2835" w:type="dxa"/>
          </w:tcPr>
          <w:p w14:paraId="555730D8" w14:textId="77777777" w:rsidR="00E240D8" w:rsidRPr="005130FE" w:rsidRDefault="00CF2C8D" w:rsidP="00E240D8">
            <w:pPr>
              <w:pStyle w:val="ad"/>
              <w:rPr>
                <w:color w:val="1B1810" w:themeColor="background2" w:themeShade="1A"/>
                <w:sz w:val="24"/>
                <w:szCs w:val="24"/>
                <w:lang w:val="tg-Cyrl-TJ"/>
              </w:rPr>
            </w:pPr>
            <w:r>
              <w:rPr>
                <w:color w:val="1B1810" w:themeColor="background2" w:themeShade="1A"/>
                <w:sz w:val="24"/>
                <w:szCs w:val="24"/>
                <w:lang w:val="tg-Cyrl-TJ"/>
              </w:rPr>
              <w:t>Бозор</w:t>
            </w:r>
          </w:p>
        </w:tc>
        <w:tc>
          <w:tcPr>
            <w:tcW w:w="5988" w:type="dxa"/>
            <w:vAlign w:val="center"/>
          </w:tcPr>
          <w:p w14:paraId="0CF9AED4" w14:textId="77777777" w:rsidR="00E240D8" w:rsidRPr="005130FE" w:rsidRDefault="005D7D9D" w:rsidP="00252A79">
            <w:pPr>
              <w:pStyle w:val="ad"/>
              <w:jc w:val="both"/>
              <w:rPr>
                <w:rFonts w:cs="Arabic Typesetting"/>
                <w:i/>
                <w:color w:val="1B1810" w:themeColor="background2" w:themeShade="1A"/>
                <w:sz w:val="24"/>
                <w:szCs w:val="24"/>
                <w:lang w:val="tg-Cyrl-TJ"/>
              </w:rPr>
            </w:pPr>
            <w:r>
              <w:rPr>
                <w:rFonts w:cs="Arabic Typesetting"/>
                <w:i/>
                <w:color w:val="1B1810" w:themeColor="background2" w:themeShade="1A"/>
                <w:sz w:val="24"/>
                <w:szCs w:val="24"/>
                <w:lang w:val="tg-Cyrl-TJ"/>
              </w:rPr>
              <w:t>Бозор дар маркази деҳа ҷойгир буда талаботи  аҳоли сари вақт қонеъ мегардонанд.</w:t>
            </w:r>
          </w:p>
        </w:tc>
      </w:tr>
      <w:tr w:rsidR="00CF2C8D" w:rsidRPr="00FA5921" w14:paraId="478C66DF" w14:textId="77777777" w:rsidTr="00D365E9">
        <w:trPr>
          <w:trHeight w:val="567"/>
        </w:trPr>
        <w:tc>
          <w:tcPr>
            <w:tcW w:w="675" w:type="dxa"/>
            <w:vAlign w:val="center"/>
          </w:tcPr>
          <w:p w14:paraId="6EFB0263" w14:textId="77777777" w:rsidR="00CF2C8D" w:rsidRPr="00CF2C8D" w:rsidRDefault="00CF2C8D" w:rsidP="00E240D8">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4</w:t>
            </w:r>
          </w:p>
        </w:tc>
        <w:tc>
          <w:tcPr>
            <w:tcW w:w="2835" w:type="dxa"/>
          </w:tcPr>
          <w:p w14:paraId="2E977EC9" w14:textId="77777777" w:rsidR="00CF2C8D" w:rsidRDefault="00CF2C8D" w:rsidP="00E240D8">
            <w:pPr>
              <w:pStyle w:val="ad"/>
              <w:rPr>
                <w:color w:val="1B1810" w:themeColor="background2" w:themeShade="1A"/>
                <w:sz w:val="24"/>
                <w:szCs w:val="24"/>
                <w:lang w:val="tg-Cyrl-TJ"/>
              </w:rPr>
            </w:pPr>
            <w:r>
              <w:rPr>
                <w:color w:val="1B1810" w:themeColor="background2" w:themeShade="1A"/>
                <w:sz w:val="24"/>
                <w:szCs w:val="24"/>
                <w:lang w:val="tg-Cyrl-TJ"/>
              </w:rPr>
              <w:t>Осиёб</w:t>
            </w:r>
          </w:p>
        </w:tc>
        <w:tc>
          <w:tcPr>
            <w:tcW w:w="5988" w:type="dxa"/>
            <w:vAlign w:val="center"/>
          </w:tcPr>
          <w:p w14:paraId="04E7B160" w14:textId="550FA085" w:rsidR="00CF2C8D" w:rsidRPr="005130FE" w:rsidRDefault="00CF2C8D" w:rsidP="00252A79">
            <w:pPr>
              <w:pStyle w:val="ad"/>
              <w:jc w:val="both"/>
              <w:rPr>
                <w:rFonts w:ascii="Times New Roman Tj" w:hAnsi="Times New Roman Tj" w:cs="Arabic Typesetting"/>
                <w:i/>
                <w:color w:val="1B1810" w:themeColor="background2" w:themeShade="1A"/>
                <w:sz w:val="24"/>
                <w:szCs w:val="24"/>
                <w:lang w:val="tg-Cyrl-TJ"/>
              </w:rPr>
            </w:pPr>
            <w:r>
              <w:rPr>
                <w:rFonts w:ascii="Calibri" w:hAnsi="Calibri" w:cs="Arabic Typesetting"/>
                <w:i/>
                <w:color w:val="1B1810" w:themeColor="background2" w:themeShade="1A"/>
                <w:sz w:val="24"/>
                <w:szCs w:val="24"/>
                <w:lang w:val="tg-Cyrl-TJ"/>
              </w:rPr>
              <w:t>Бинои мазкур дар ҳолати миёна қарор дорад.</w:t>
            </w:r>
            <w:r w:rsidR="00FA5921">
              <w:rPr>
                <w:rFonts w:ascii="Calibri" w:hAnsi="Calibri" w:cs="Arabic Typesetting"/>
                <w:i/>
                <w:color w:val="1B1810" w:themeColor="background2" w:themeShade="1A"/>
                <w:sz w:val="24"/>
                <w:szCs w:val="24"/>
                <w:lang w:val="tg-Cyrl-TJ"/>
              </w:rPr>
              <w:t xml:space="preserve"> </w:t>
            </w:r>
            <w:r>
              <w:rPr>
                <w:rFonts w:ascii="Calibri" w:hAnsi="Calibri" w:cs="Arabic Typesetting"/>
                <w:i/>
                <w:color w:val="1B1810" w:themeColor="background2" w:themeShade="1A"/>
                <w:sz w:val="24"/>
                <w:szCs w:val="24"/>
                <w:lang w:val="tg-Cyrl-TJ"/>
              </w:rPr>
              <w:t>Ҳамаруза барои хизматрасони ба аҳоли омода мебошад.</w:t>
            </w:r>
          </w:p>
        </w:tc>
      </w:tr>
      <w:tr w:rsidR="00CF2C8D" w:rsidRPr="0038732C" w14:paraId="45B22B84" w14:textId="77777777" w:rsidTr="00D365E9">
        <w:trPr>
          <w:trHeight w:val="567"/>
        </w:trPr>
        <w:tc>
          <w:tcPr>
            <w:tcW w:w="675" w:type="dxa"/>
            <w:vAlign w:val="center"/>
          </w:tcPr>
          <w:p w14:paraId="70535F49" w14:textId="77777777" w:rsidR="00CF2C8D" w:rsidRPr="00CF2C8D" w:rsidRDefault="00CF2C8D" w:rsidP="00E240D8">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5</w:t>
            </w:r>
          </w:p>
        </w:tc>
        <w:tc>
          <w:tcPr>
            <w:tcW w:w="2835" w:type="dxa"/>
          </w:tcPr>
          <w:p w14:paraId="497B7166" w14:textId="77777777" w:rsidR="00CF2C8D" w:rsidRDefault="00CF2C8D" w:rsidP="00E240D8">
            <w:pPr>
              <w:pStyle w:val="ad"/>
              <w:rPr>
                <w:color w:val="1B1810" w:themeColor="background2" w:themeShade="1A"/>
                <w:sz w:val="24"/>
                <w:szCs w:val="24"/>
                <w:lang w:val="tg-Cyrl-TJ"/>
              </w:rPr>
            </w:pPr>
            <w:r>
              <w:rPr>
                <w:color w:val="1B1810" w:themeColor="background2" w:themeShade="1A"/>
                <w:sz w:val="24"/>
                <w:szCs w:val="24"/>
                <w:lang w:val="tg-Cyrl-TJ"/>
              </w:rPr>
              <w:t>Дорухона</w:t>
            </w:r>
          </w:p>
        </w:tc>
        <w:tc>
          <w:tcPr>
            <w:tcW w:w="5988" w:type="dxa"/>
            <w:vAlign w:val="center"/>
          </w:tcPr>
          <w:p w14:paraId="1FBA35E4" w14:textId="05B41C58" w:rsidR="00CF2C8D" w:rsidRPr="005130FE" w:rsidRDefault="005D7D9D" w:rsidP="00252A79">
            <w:pPr>
              <w:pStyle w:val="ad"/>
              <w:jc w:val="both"/>
              <w:rPr>
                <w:rFonts w:ascii="Times New Roman Tj" w:hAnsi="Times New Roman Tj"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Дорухона хусус</w:t>
            </w:r>
            <w:r w:rsidR="00FA5921">
              <w:rPr>
                <w:rFonts w:ascii="Cambria" w:hAnsi="Cambria" w:cs="Arabic Typesetting"/>
                <w:i/>
                <w:color w:val="1B1810" w:themeColor="background2" w:themeShade="1A"/>
                <w:sz w:val="24"/>
                <w:szCs w:val="24"/>
                <w:lang w:val="tg-Cyrl-TJ"/>
              </w:rPr>
              <w:t>ӣ</w:t>
            </w:r>
            <w:r>
              <w:rPr>
                <w:rFonts w:ascii="Times New Roman Tj" w:hAnsi="Times New Roman Tj" w:cs="Arabic Typesetting"/>
                <w:i/>
                <w:color w:val="1B1810" w:themeColor="background2" w:themeShade="1A"/>
                <w:sz w:val="24"/>
                <w:szCs w:val="24"/>
                <w:lang w:val="tg-Cyrl-TJ"/>
              </w:rPr>
              <w:t xml:space="preserve"> буда талаботи аҳолиро сари вақт қонеъ мегардонад.</w:t>
            </w:r>
          </w:p>
        </w:tc>
      </w:tr>
      <w:tr w:rsidR="00CF2C8D" w:rsidRPr="00FA5921" w14:paraId="4A816086" w14:textId="77777777" w:rsidTr="00D365E9">
        <w:trPr>
          <w:trHeight w:val="567"/>
        </w:trPr>
        <w:tc>
          <w:tcPr>
            <w:tcW w:w="675" w:type="dxa"/>
            <w:vAlign w:val="center"/>
          </w:tcPr>
          <w:p w14:paraId="5F3C4FED" w14:textId="77777777" w:rsidR="00CF2C8D" w:rsidRDefault="00CF2C8D" w:rsidP="00E240D8">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t>6</w:t>
            </w:r>
          </w:p>
        </w:tc>
        <w:tc>
          <w:tcPr>
            <w:tcW w:w="2835" w:type="dxa"/>
          </w:tcPr>
          <w:p w14:paraId="27D3234C" w14:textId="77777777" w:rsidR="00CF2C8D" w:rsidRDefault="00CF2C8D" w:rsidP="00E240D8">
            <w:pPr>
              <w:pStyle w:val="ad"/>
              <w:rPr>
                <w:color w:val="1B1810" w:themeColor="background2" w:themeShade="1A"/>
                <w:sz w:val="24"/>
                <w:szCs w:val="24"/>
                <w:lang w:val="tg-Cyrl-TJ"/>
              </w:rPr>
            </w:pPr>
            <w:r>
              <w:rPr>
                <w:color w:val="1B1810" w:themeColor="background2" w:themeShade="1A"/>
                <w:sz w:val="24"/>
                <w:szCs w:val="24"/>
                <w:lang w:val="tg-Cyrl-TJ"/>
              </w:rPr>
              <w:t>Хатти барқ</w:t>
            </w:r>
          </w:p>
        </w:tc>
        <w:tc>
          <w:tcPr>
            <w:tcW w:w="5988" w:type="dxa"/>
            <w:vAlign w:val="center"/>
          </w:tcPr>
          <w:p w14:paraId="69FDD92C" w14:textId="69B01FC7" w:rsidR="00CF2C8D" w:rsidRPr="005130FE" w:rsidRDefault="00CF2C8D" w:rsidP="00252A79">
            <w:pPr>
              <w:pStyle w:val="ad"/>
              <w:jc w:val="both"/>
              <w:rPr>
                <w:rFonts w:ascii="Times New Roman Tj" w:hAnsi="Times New Roman Tj" w:cs="Arabic Typesetting"/>
                <w:i/>
                <w:color w:val="1B1810" w:themeColor="background2" w:themeShade="1A"/>
                <w:sz w:val="24"/>
                <w:szCs w:val="24"/>
                <w:lang w:val="tg-Cyrl-TJ"/>
              </w:rPr>
            </w:pPr>
            <w:r w:rsidRPr="005130FE">
              <w:rPr>
                <w:rFonts w:ascii="Times New Roman Tj" w:hAnsi="Times New Roman Tj" w:cs="Arabic Typesetting"/>
                <w:i/>
                <w:color w:val="1B1810" w:themeColor="background2" w:themeShade="1A"/>
                <w:sz w:val="24"/>
                <w:szCs w:val="24"/>
                <w:lang w:val="tg-Cyrl-TJ"/>
              </w:rPr>
              <w:t>Системаи</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хатти</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барќи</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дења</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солњои</w:t>
            </w:r>
            <w:r w:rsidRPr="005130FE">
              <w:rPr>
                <w:rFonts w:ascii="Arabic Typesetting" w:hAnsi="Arabic Typesetting" w:cs="Arabic Typesetting"/>
                <w:i/>
                <w:color w:val="1B1810" w:themeColor="background2" w:themeShade="1A"/>
                <w:sz w:val="24"/>
                <w:szCs w:val="24"/>
                <w:lang w:val="tg-Cyrl-TJ"/>
              </w:rPr>
              <w:t xml:space="preserve"> 1940  </w:t>
            </w:r>
            <w:r w:rsidRPr="005130FE">
              <w:rPr>
                <w:rFonts w:ascii="Times New Roman Tj" w:hAnsi="Times New Roman Tj" w:cs="Arabic Typesetting"/>
                <w:i/>
                <w:color w:val="1B1810" w:themeColor="background2" w:themeShade="1A"/>
                <w:sz w:val="24"/>
                <w:szCs w:val="24"/>
                <w:lang w:val="tg-Cyrl-TJ"/>
              </w:rPr>
              <w:t>сохта</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шудааст</w:t>
            </w:r>
            <w:r w:rsidRPr="005130FE">
              <w:rPr>
                <w:rFonts w:ascii="Arabic Typesetting" w:hAnsi="Arabic Typesetting" w:cs="Arabic Typesetting"/>
                <w:i/>
                <w:color w:val="1B1810" w:themeColor="background2" w:themeShade="1A"/>
                <w:sz w:val="24"/>
                <w:szCs w:val="24"/>
                <w:lang w:val="tg-Cyrl-TJ"/>
              </w:rPr>
              <w:t>.</w:t>
            </w:r>
            <w:r w:rsidR="00FA5921">
              <w:rPr>
                <w:rFonts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Симчубњо</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фарсуда</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гардидааст</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ва</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система</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ба</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таъмири</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пурра</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ниёз</w:t>
            </w:r>
            <w:r w:rsidRPr="005130FE">
              <w:rPr>
                <w:rFonts w:ascii="Arabic Typesetting" w:hAnsi="Arabic Typesetting" w:cs="Arabic Typesetting"/>
                <w:i/>
                <w:color w:val="1B1810" w:themeColor="background2" w:themeShade="1A"/>
                <w:sz w:val="24"/>
                <w:szCs w:val="24"/>
                <w:lang w:val="tg-Cyrl-TJ"/>
              </w:rPr>
              <w:t xml:space="preserve"> </w:t>
            </w:r>
            <w:r w:rsidRPr="005130FE">
              <w:rPr>
                <w:rFonts w:ascii="Times New Roman Tj" w:hAnsi="Times New Roman Tj" w:cs="Arabic Typesetting"/>
                <w:i/>
                <w:color w:val="1B1810" w:themeColor="background2" w:themeShade="1A"/>
                <w:sz w:val="24"/>
                <w:szCs w:val="24"/>
                <w:lang w:val="tg-Cyrl-TJ"/>
              </w:rPr>
              <w:t>дорад</w:t>
            </w:r>
            <w:r w:rsidRPr="005130FE">
              <w:rPr>
                <w:rFonts w:ascii="Arabic Typesetting" w:hAnsi="Arabic Typesetting" w:cs="Arabic Typesetting"/>
                <w:i/>
                <w:color w:val="1B1810" w:themeColor="background2" w:themeShade="1A"/>
                <w:sz w:val="24"/>
                <w:szCs w:val="24"/>
                <w:lang w:val="tg-Cyrl-TJ"/>
              </w:rPr>
              <w:t>.</w:t>
            </w:r>
          </w:p>
        </w:tc>
      </w:tr>
    </w:tbl>
    <w:p w14:paraId="6060D1F7" w14:textId="77777777"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8801C7" w:rsidRPr="002012DE" w14:paraId="13798496"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7D63D009"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lastRenderedPageBreak/>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7930EB44"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бемор</w:t>
            </w:r>
            <w:proofErr w:type="spellEnd"/>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сироят</w:t>
            </w:r>
            <w:r w:rsidRPr="002012DE">
              <w:rPr>
                <w:rFonts w:ascii="Times New Roman Tj" w:hAnsi="Palatino Linotype"/>
                <w:color w:val="1B1810"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64BE9599" w14:textId="77777777" w:rsidR="008801C7" w:rsidRPr="002012DE" w:rsidRDefault="008801C7"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Шумораи</w:t>
            </w:r>
            <w:proofErr w:type="spellEnd"/>
            <w:r w:rsidRPr="002012DE">
              <w:rPr>
                <w:rFonts w:ascii="Times New Roman Tj" w:hAnsi="Times New Roman Tj"/>
                <w:color w:val="1B1810" w:themeColor="background2" w:themeShade="1A"/>
              </w:rPr>
              <w:t xml:space="preserve"> </w:t>
            </w:r>
            <w:proofErr w:type="spellStart"/>
            <w:r w:rsidRPr="002012DE">
              <w:rPr>
                <w:rFonts w:ascii="Times New Roman Tj" w:hAnsi="Times New Roman Tj"/>
                <w:color w:val="1B1810" w:themeColor="background2" w:themeShade="1A"/>
              </w:rPr>
              <w:t>фавтидагон</w:t>
            </w:r>
            <w:proofErr w:type="spellEnd"/>
            <w:r w:rsidRPr="002012DE">
              <w:rPr>
                <w:rFonts w:ascii="Times New Roman Tj" w:hAnsi="Times New Roman Tj"/>
                <w:color w:val="1B1810" w:themeColor="background2" w:themeShade="1A"/>
              </w:rPr>
              <w:t xml:space="preserve"> дар 2 соли </w:t>
            </w:r>
            <w:proofErr w:type="spellStart"/>
            <w:r w:rsidRPr="002012DE">
              <w:rPr>
                <w:rFonts w:ascii="Times New Roman Tj" w:hAnsi="Times New Roman Tj"/>
                <w:color w:val="1B1810"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7E7DFF32" w14:textId="77777777" w:rsidR="008801C7" w:rsidRPr="002012DE" w:rsidRDefault="008801C7" w:rsidP="008801C7">
            <w:pPr>
              <w:pStyle w:val="ad"/>
              <w:rPr>
                <w:rFonts w:ascii="Times New Roman Tj" w:hAnsi="Times New Roman Tj"/>
                <w:color w:val="1B1810" w:themeColor="background2" w:themeShade="1A"/>
                <w:lang w:val="tg-Cyrl-TJ"/>
              </w:rPr>
            </w:pPr>
            <w:proofErr w:type="spellStart"/>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proofErr w:type="spellEnd"/>
            <w:r w:rsidRPr="002012DE">
              <w:rPr>
                <w:rFonts w:ascii="Times New Roman Tj" w:hAnsi="Times New Roman Tj"/>
                <w:color w:val="1B1810" w:themeColor="background2" w:themeShade="1A"/>
                <w:lang w:val="tg-Cyrl-TJ"/>
              </w:rPr>
              <w:t>и</w:t>
            </w:r>
          </w:p>
          <w:p w14:paraId="42B42197" w14:textId="77777777" w:rsidR="008801C7" w:rsidRPr="002012DE" w:rsidRDefault="00CA3E43"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proofErr w:type="spellEnd"/>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14:paraId="4A6770B4" w14:textId="77777777" w:rsidTr="008801C7">
        <w:trPr>
          <w:cantSplit/>
        </w:trPr>
        <w:tc>
          <w:tcPr>
            <w:tcW w:w="381" w:type="pct"/>
            <w:tcBorders>
              <w:top w:val="double" w:sz="4" w:space="0" w:color="auto"/>
              <w:left w:val="double" w:sz="4" w:space="0" w:color="auto"/>
            </w:tcBorders>
            <w:vAlign w:val="center"/>
          </w:tcPr>
          <w:p w14:paraId="37E02318"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14:paraId="2CAF16D4"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рудаву</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меъда</w:t>
            </w:r>
            <w:proofErr w:type="spellEnd"/>
          </w:p>
        </w:tc>
        <w:tc>
          <w:tcPr>
            <w:tcW w:w="989" w:type="pct"/>
            <w:tcBorders>
              <w:top w:val="double" w:sz="4" w:space="0" w:color="auto"/>
            </w:tcBorders>
          </w:tcPr>
          <w:p w14:paraId="540B84F4"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14:paraId="58F8587C"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Риоя</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накардани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гигиенаи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шахс</w:t>
            </w:r>
            <w:r w:rsidRPr="002012DE">
              <w:rPr>
                <w:rFonts w:ascii="Times New Roman Tj" w:hAnsi="Palatino Linotype"/>
                <w:i/>
                <w:iCs/>
                <w:color w:val="1B1810" w:themeColor="background2" w:themeShade="1A"/>
              </w:rPr>
              <w:t>ӣ</w:t>
            </w:r>
            <w:proofErr w:type="spellEnd"/>
            <w:r w:rsidRPr="002012DE">
              <w:rPr>
                <w:rFonts w:ascii="Times New Roman Tj" w:hAnsi="Times New Roman Tj"/>
                <w:i/>
                <w:iCs/>
                <w:color w:val="1B1810" w:themeColor="background2" w:themeShade="1A"/>
              </w:rPr>
              <w:t xml:space="preserve"> </w:t>
            </w:r>
          </w:p>
        </w:tc>
      </w:tr>
      <w:tr w:rsidR="008801C7" w:rsidRPr="002012DE" w14:paraId="4711D8B9" w14:textId="77777777" w:rsidTr="008801C7">
        <w:trPr>
          <w:cantSplit/>
        </w:trPr>
        <w:tc>
          <w:tcPr>
            <w:tcW w:w="381" w:type="pct"/>
            <w:tcBorders>
              <w:left w:val="double" w:sz="4" w:space="0" w:color="auto"/>
            </w:tcBorders>
            <w:vAlign w:val="center"/>
          </w:tcPr>
          <w:p w14:paraId="7D5B7331"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14:paraId="385F1BC8"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нафас</w:t>
            </w:r>
            <w:proofErr w:type="spellEnd"/>
          </w:p>
        </w:tc>
        <w:tc>
          <w:tcPr>
            <w:tcW w:w="989" w:type="pct"/>
          </w:tcPr>
          <w:p w14:paraId="33B9A099" w14:textId="77777777" w:rsidR="008801C7" w:rsidRPr="002012DE" w:rsidRDefault="008801C7" w:rsidP="008801C7">
            <w:pPr>
              <w:pStyle w:val="ad"/>
              <w:rPr>
                <w:rFonts w:ascii="Times New Roman Tj" w:hAnsi="Times New Roman Tj"/>
                <w:i/>
                <w:iCs/>
                <w:color w:val="1B1810" w:themeColor="background2" w:themeShade="1A"/>
              </w:rPr>
            </w:pPr>
          </w:p>
          <w:p w14:paraId="7352D85C" w14:textId="77777777"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4C4325E6"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w:t>
            </w:r>
            <w:proofErr w:type="spellEnd"/>
            <w:r w:rsidRPr="002012DE">
              <w:rPr>
                <w:rFonts w:ascii="Times New Roman Tj" w:hAnsi="Times New Roman Tj"/>
                <w:i/>
                <w:iCs/>
                <w:color w:val="1B1810" w:themeColor="background2" w:themeShade="1A"/>
              </w:rPr>
              <w:t xml:space="preserve">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шамолх</w:t>
            </w:r>
            <w:proofErr w:type="spellEnd"/>
            <w:r w:rsidRPr="002012DE">
              <w:rPr>
                <w:rFonts w:ascii="Times New Roman Tj" w:hAnsi="Palatino Linotype"/>
                <w:i/>
                <w:iCs/>
                <w:color w:val="1B1810" w:themeColor="background2" w:themeShade="1A"/>
                <w:lang w:val="tg-Cyrl-TJ"/>
              </w:rPr>
              <w:t>ӯ</w:t>
            </w:r>
            <w:proofErr w:type="spellStart"/>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roofErr w:type="spellEnd"/>
          </w:p>
        </w:tc>
      </w:tr>
      <w:tr w:rsidR="008801C7" w:rsidRPr="002012DE" w14:paraId="4B21C223" w14:textId="77777777" w:rsidTr="008801C7">
        <w:trPr>
          <w:cantSplit/>
        </w:trPr>
        <w:tc>
          <w:tcPr>
            <w:tcW w:w="381" w:type="pct"/>
            <w:tcBorders>
              <w:left w:val="double" w:sz="4" w:space="0" w:color="auto"/>
            </w:tcBorders>
            <w:vAlign w:val="center"/>
          </w:tcPr>
          <w:p w14:paraId="12B407D4"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14:paraId="1F9D0298" w14:textId="77777777" w:rsidR="008801C7" w:rsidRPr="002012DE" w:rsidRDefault="004B3698"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Гепотит</w:t>
            </w:r>
            <w:proofErr w:type="spellEnd"/>
            <w:r w:rsidRPr="002012DE">
              <w:rPr>
                <w:rFonts w:ascii="Times New Roman Tj" w:hAnsi="Times New Roman Tj"/>
                <w:i/>
                <w:iCs/>
                <w:color w:val="1B1810" w:themeColor="background2" w:themeShade="1A"/>
              </w:rPr>
              <w:t>(А)-</w:t>
            </w:r>
            <w:proofErr w:type="spellStart"/>
            <w:r w:rsidRPr="002012DE">
              <w:rPr>
                <w:rFonts w:ascii="Times New Roman Tj" w:hAnsi="Times New Roman Tj"/>
                <w:i/>
                <w:iCs/>
                <w:color w:val="1B1810" w:themeColor="background2" w:themeShade="1A"/>
              </w:rPr>
              <w:t>зардпарвин</w:t>
            </w:r>
            <w:proofErr w:type="spellEnd"/>
          </w:p>
        </w:tc>
        <w:tc>
          <w:tcPr>
            <w:tcW w:w="989" w:type="pct"/>
          </w:tcPr>
          <w:p w14:paraId="65794BFF" w14:textId="77777777" w:rsidR="004B3698" w:rsidRPr="002012DE" w:rsidRDefault="004B3698" w:rsidP="008801C7">
            <w:pPr>
              <w:pStyle w:val="ad"/>
              <w:rPr>
                <w:rFonts w:ascii="Times New Roman Tj" w:hAnsi="Times New Roman Tj"/>
                <w:i/>
                <w:iCs/>
                <w:color w:val="1B1810" w:themeColor="background2" w:themeShade="1A"/>
              </w:rPr>
            </w:pPr>
          </w:p>
          <w:p w14:paraId="79655A1D"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403EFAA1"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Эпидемия, </w:t>
            </w:r>
            <w:proofErr w:type="spellStart"/>
            <w:r w:rsidRPr="002012DE">
              <w:rPr>
                <w:rFonts w:ascii="Times New Roman Tj" w:hAnsi="Times New Roman Tj"/>
                <w:i/>
                <w:iCs/>
                <w:color w:val="1B1810" w:themeColor="background2" w:themeShade="1A"/>
              </w:rPr>
              <w:t>бо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ва</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proofErr w:type="spellEnd"/>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
        </w:tc>
      </w:tr>
      <w:tr w:rsidR="008801C7" w:rsidRPr="002012DE" w14:paraId="7C78437E" w14:textId="77777777" w:rsidTr="008801C7">
        <w:trPr>
          <w:cantSplit/>
        </w:trPr>
        <w:tc>
          <w:tcPr>
            <w:tcW w:w="381" w:type="pct"/>
            <w:tcBorders>
              <w:left w:val="double" w:sz="4" w:space="0" w:color="auto"/>
            </w:tcBorders>
            <w:vAlign w:val="center"/>
          </w:tcPr>
          <w:p w14:paraId="692195C6"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14:paraId="487BBDB2" w14:textId="77777777" w:rsidR="008801C7" w:rsidRPr="002012DE" w:rsidRDefault="004B3698" w:rsidP="008801C7">
            <w:pPr>
              <w:pStyle w:val="ad"/>
              <w:rPr>
                <w:rFonts w:ascii="Times New Roman Tj" w:hAnsi="Times New Roman Tj"/>
                <w:i/>
                <w:color w:val="1B1810" w:themeColor="background2" w:themeShade="1A"/>
              </w:rPr>
            </w:pPr>
            <w:proofErr w:type="spellStart"/>
            <w:proofErr w:type="gramStart"/>
            <w:r w:rsidRPr="002012DE">
              <w:rPr>
                <w:rFonts w:ascii="Times New Roman Tj" w:hAnsi="Times New Roman Tj"/>
                <w:i/>
                <w:color w:val="1B1810" w:themeColor="background2" w:themeShade="1A"/>
              </w:rPr>
              <w:t>Бемории</w:t>
            </w:r>
            <w:proofErr w:type="spellEnd"/>
            <w:r w:rsidRPr="002012DE">
              <w:rPr>
                <w:rFonts w:ascii="Times New Roman Tj" w:hAnsi="Times New Roman Tj"/>
                <w:i/>
                <w:color w:val="1B1810" w:themeColor="background2" w:themeShade="1A"/>
              </w:rPr>
              <w:t xml:space="preserve">  сил</w:t>
            </w:r>
            <w:proofErr w:type="gramEnd"/>
          </w:p>
        </w:tc>
        <w:tc>
          <w:tcPr>
            <w:tcW w:w="989" w:type="pct"/>
          </w:tcPr>
          <w:p w14:paraId="4E293DAA"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right w:val="double" w:sz="4" w:space="0" w:color="auto"/>
            </w:tcBorders>
          </w:tcPr>
          <w:p w14:paraId="1F2F8118" w14:textId="77777777" w:rsidR="008801C7" w:rsidRPr="002012DE" w:rsidRDefault="008801C7" w:rsidP="008801C7">
            <w:pPr>
              <w:pStyle w:val="ad"/>
              <w:rPr>
                <w:rFonts w:ascii="Times New Roman Tj" w:hAnsi="Times New Roman Tj"/>
                <w:i/>
                <w:color w:val="1B1810" w:themeColor="background2" w:themeShade="1A"/>
              </w:rPr>
            </w:pPr>
          </w:p>
        </w:tc>
      </w:tr>
      <w:tr w:rsidR="008801C7" w:rsidRPr="002012DE" w14:paraId="7C18DB94" w14:textId="77777777" w:rsidTr="008801C7">
        <w:trPr>
          <w:cantSplit/>
        </w:trPr>
        <w:tc>
          <w:tcPr>
            <w:tcW w:w="381" w:type="pct"/>
            <w:tcBorders>
              <w:left w:val="double" w:sz="4" w:space="0" w:color="auto"/>
              <w:bottom w:val="double" w:sz="4" w:space="0" w:color="auto"/>
            </w:tcBorders>
            <w:vAlign w:val="center"/>
          </w:tcPr>
          <w:p w14:paraId="2CC22772"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14:paraId="2F6FFED5" w14:textId="77777777" w:rsidR="008801C7" w:rsidRPr="002012DE" w:rsidRDefault="008801C7" w:rsidP="008801C7">
            <w:pPr>
              <w:pStyle w:val="ad"/>
              <w:rPr>
                <w:rFonts w:ascii="Times New Roman Tj" w:hAnsi="Times New Roman Tj"/>
                <w:i/>
                <w:color w:val="1B1810" w:themeColor="background2" w:themeShade="1A"/>
              </w:rPr>
            </w:pPr>
            <w:proofErr w:type="spellStart"/>
            <w:r w:rsidRPr="002012DE">
              <w:rPr>
                <w:rFonts w:ascii="Times New Roman Tj" w:hAnsi="Times New Roman Tj"/>
                <w:i/>
                <w:color w:val="1B1810" w:themeColor="background2" w:themeShade="1A"/>
              </w:rPr>
              <w:t>Каронавирус</w:t>
            </w:r>
            <w:proofErr w:type="spellEnd"/>
            <w:r w:rsidRPr="002012DE">
              <w:rPr>
                <w:rFonts w:ascii="Times New Roman Tj" w:hAnsi="Times New Roman Tj"/>
                <w:i/>
                <w:color w:val="1B1810" w:themeColor="background2" w:themeShade="1A"/>
              </w:rPr>
              <w:t xml:space="preserve"> </w:t>
            </w:r>
          </w:p>
        </w:tc>
        <w:tc>
          <w:tcPr>
            <w:tcW w:w="989" w:type="pct"/>
            <w:tcBorders>
              <w:bottom w:val="double" w:sz="4" w:space="0" w:color="auto"/>
            </w:tcBorders>
          </w:tcPr>
          <w:p w14:paraId="768FF09E" w14:textId="77777777" w:rsidR="008D4855" w:rsidRPr="002012DE" w:rsidRDefault="008D4855" w:rsidP="008801C7">
            <w:pPr>
              <w:pStyle w:val="ad"/>
              <w:rPr>
                <w:rFonts w:ascii="Times New Roman Tj" w:hAnsi="Times New Roman Tj"/>
                <w:i/>
                <w:color w:val="1B1810" w:themeColor="background2" w:themeShade="1A"/>
              </w:rPr>
            </w:pPr>
          </w:p>
          <w:p w14:paraId="0B0EC2EE" w14:textId="77777777" w:rsidR="008801C7" w:rsidRPr="002012DE" w:rsidRDefault="00367C4D"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14:paraId="5058DCBB" w14:textId="77777777"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 xml:space="preserve">Пандемия, </w:t>
            </w:r>
            <w:proofErr w:type="spellStart"/>
            <w:r w:rsidRPr="002012DE">
              <w:rPr>
                <w:rFonts w:ascii="Times New Roman Tj" w:hAnsi="Times New Roman Tj"/>
                <w:i/>
                <w:color w:val="1B1810" w:themeColor="background2" w:themeShade="1A"/>
              </w:rPr>
              <w:t>бо</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ҳ</w:t>
            </w:r>
            <w:r w:rsidRPr="002012DE">
              <w:rPr>
                <w:rFonts w:ascii="Times New Roman Tj" w:hAnsi="Times New Roman Tj"/>
                <w:i/>
                <w:color w:val="1B1810" w:themeColor="background2" w:themeShade="1A"/>
              </w:rPr>
              <w:t>аво</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ва</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қ</w:t>
            </w:r>
            <w:r w:rsidRPr="002012DE">
              <w:rPr>
                <w:rFonts w:ascii="Times New Roman Tj" w:hAnsi="Times New Roman Tj"/>
                <w:i/>
                <w:color w:val="1B1810" w:themeColor="background2" w:themeShade="1A"/>
              </w:rPr>
              <w:t>атраг</w:t>
            </w:r>
            <w:proofErr w:type="spellEnd"/>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бемор</w:t>
            </w:r>
            <w:proofErr w:type="spellEnd"/>
            <w:r w:rsidRPr="002012DE">
              <w:rPr>
                <w:rFonts w:ascii="Times New Roman Tj" w:hAnsi="Times New Roman Tj"/>
                <w:i/>
                <w:color w:val="1B1810" w:themeColor="background2" w:themeShade="1A"/>
              </w:rPr>
              <w:t xml:space="preserve"> ба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солим </w:t>
            </w:r>
            <w:proofErr w:type="spellStart"/>
            <w:r w:rsidRPr="002012DE">
              <w:rPr>
                <w:rFonts w:ascii="Times New Roman Tj" w:hAnsi="Times New Roman Tj"/>
                <w:i/>
                <w:color w:val="1B1810" w:themeColor="background2" w:themeShade="1A"/>
              </w:rPr>
              <w:t>гузаштани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касал</w:t>
            </w:r>
            <w:proofErr w:type="spellEnd"/>
          </w:p>
        </w:tc>
      </w:tr>
    </w:tbl>
    <w:p w14:paraId="60ACC150" w14:textId="77777777" w:rsidR="00007D50" w:rsidRPr="002012DE" w:rsidRDefault="00007D50" w:rsidP="00007D50">
      <w:pPr>
        <w:pStyle w:val="a5"/>
        <w:spacing w:line="240" w:lineRule="auto"/>
        <w:rPr>
          <w:color w:val="1B1810" w:themeColor="background2" w:themeShade="1A"/>
          <w:sz w:val="24"/>
          <w:szCs w:val="24"/>
        </w:rPr>
      </w:pPr>
    </w:p>
    <w:p w14:paraId="5E810057" w14:textId="77777777"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proofErr w:type="spellStart"/>
      <w:r w:rsidRPr="002012DE">
        <w:rPr>
          <w:color w:val="1B1810" w:themeColor="background2" w:themeShade="1A"/>
          <w:sz w:val="24"/>
          <w:szCs w:val="24"/>
        </w:rPr>
        <w:t>Мавҷудияти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табақаи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ба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сарварӣ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серфарзанд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кӯдакони</w:t>
      </w:r>
      <w:proofErr w:type="spellEnd"/>
      <w:r w:rsidRPr="002012DE">
        <w:rPr>
          <w:color w:val="1B1810" w:themeColor="background2" w:themeShade="1A"/>
          <w:sz w:val="24"/>
          <w:szCs w:val="24"/>
        </w:rPr>
        <w:t xml:space="preserve"> то 14-соларо </w:t>
      </w:r>
      <w:proofErr w:type="spellStart"/>
      <w:r w:rsidRPr="002012DE">
        <w:rPr>
          <w:color w:val="1B1810" w:themeColor="background2" w:themeShade="1A"/>
          <w:sz w:val="24"/>
          <w:szCs w:val="24"/>
        </w:rPr>
        <w:t>тарбия</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w:t>
      </w:r>
      <w:r w:rsidR="00007D50"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ҷамоат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гурӯҳҳои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гирифта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шудааст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додани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тавсиф</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Сифати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хизматрасоние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ҷониби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давлат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расонида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мешавад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Барои</w:t>
      </w:r>
      <w:proofErr w:type="spellEnd"/>
      <w:r w:rsidRPr="002012DE">
        <w:rPr>
          <w:color w:val="1B1810" w:themeColor="background2" w:themeShade="1A"/>
          <w:sz w:val="24"/>
          <w:szCs w:val="24"/>
        </w:rPr>
        <w:t xml:space="preserve"> ин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оморӣ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пешниҳод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w:t>
      </w:r>
      <w:r w:rsidR="00007D50" w:rsidRPr="002012DE">
        <w:rPr>
          <w:color w:val="1B1810" w:themeColor="background2" w:themeShade="1A"/>
          <w:sz w:val="24"/>
          <w:szCs w:val="24"/>
        </w:rPr>
        <w:t>).</w:t>
      </w:r>
    </w:p>
    <w:p w14:paraId="15F6E120" w14:textId="77777777"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14:paraId="5AE59757" w14:textId="77777777" w:rsidTr="002012DE">
        <w:tc>
          <w:tcPr>
            <w:tcW w:w="534" w:type="dxa"/>
            <w:shd w:val="clear" w:color="auto" w:fill="FFFFFF" w:themeFill="background1"/>
          </w:tcPr>
          <w:p w14:paraId="3B274218"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6C1F78C5"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14:paraId="0E69068B"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6E2CC867"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14:paraId="47110351"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14:paraId="72B9037A" w14:textId="77777777"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Pr="002012DE">
              <w:rPr>
                <w:rFonts w:ascii="Times New Roman Tj" w:hAnsi="Times New Roman Tj" w:cs="Times New Roman"/>
                <w:color w:val="1B1810" w:themeColor="background2" w:themeShade="1A"/>
                <w:sz w:val="24"/>
                <w:szCs w:val="24"/>
                <w:lang w:val="tg-Cyrl-TJ"/>
              </w:rPr>
              <w:t>њ</w:t>
            </w:r>
            <w:r w:rsidRPr="002012DE">
              <w:rPr>
                <w:rFonts w:ascii="Times New Roman" w:hAnsi="Times New Roman" w:cs="Times New Roman"/>
                <w:color w:val="1B1810" w:themeColor="background2" w:themeShade="1A"/>
                <w:sz w:val="24"/>
                <w:szCs w:val="24"/>
                <w:lang w:val="tg-Cyrl-TJ"/>
              </w:rPr>
              <w:t>ои даромад</w:t>
            </w:r>
          </w:p>
          <w:p w14:paraId="3EC76358"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023B02E9" w14:textId="77777777" w:rsidR="0073435C" w:rsidRPr="002012DE" w:rsidRDefault="0073435C" w:rsidP="00326361">
            <w:pPr>
              <w:spacing w:after="160" w:line="259" w:lineRule="auto"/>
              <w:rPr>
                <w:rFonts w:ascii="Times New Roman" w:hAnsi="Times New Roman" w:cs="Times New Roman"/>
                <w:color w:val="1B1810" w:themeColor="background2" w:themeShade="1A"/>
                <w:sz w:val="24"/>
                <w:szCs w:val="24"/>
                <w:lang w:val="tg-Cyrl-TJ"/>
              </w:rPr>
            </w:pPr>
          </w:p>
          <w:p w14:paraId="2CEB5340"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r w:rsidRPr="002012DE">
              <w:rPr>
                <w:color w:val="1B1810" w:themeColor="background2" w:themeShade="1A"/>
                <w:sz w:val="28"/>
                <w:szCs w:val="28"/>
                <w:lang w:val="tg-Cyrl-TJ"/>
              </w:rPr>
              <w:t>Хизматрасони</w:t>
            </w:r>
            <w:r w:rsidRPr="002012DE">
              <w:rPr>
                <w:rFonts w:ascii="Times New Roman Tj" w:hAnsi="Times New Roman Tj"/>
                <w:color w:val="1B1810" w:themeColor="background2" w:themeShade="1A"/>
                <w:sz w:val="28"/>
                <w:szCs w:val="28"/>
                <w:lang w:val="tg-Cyrl-TJ"/>
              </w:rPr>
              <w:t>њ</w:t>
            </w:r>
            <w:r w:rsidRPr="002012DE">
              <w:rPr>
                <w:color w:val="1B1810" w:themeColor="background2" w:themeShade="1A"/>
                <w:sz w:val="28"/>
                <w:szCs w:val="28"/>
                <w:lang w:val="tg-Cyrl-TJ"/>
              </w:rPr>
              <w:t>ои давлат</w:t>
            </w:r>
            <w:r w:rsidRPr="002012DE">
              <w:rPr>
                <w:rFonts w:ascii="Times New Roman Tj" w:hAnsi="Times New Roman Tj"/>
                <w:color w:val="1B1810" w:themeColor="background2" w:themeShade="1A"/>
                <w:sz w:val="28"/>
                <w:szCs w:val="28"/>
                <w:lang w:val="tg-Cyrl-TJ"/>
              </w:rPr>
              <w:t>ї</w:t>
            </w:r>
            <w:r w:rsidRPr="002012DE">
              <w:rPr>
                <w:color w:val="1B1810" w:themeColor="background2" w:themeShade="1A"/>
                <w:sz w:val="28"/>
                <w:szCs w:val="28"/>
                <w:lang w:val="tg-Cyrl-TJ"/>
              </w:rPr>
              <w:t>:</w:t>
            </w:r>
          </w:p>
        </w:tc>
      </w:tr>
      <w:tr w:rsidR="0073435C" w:rsidRPr="002012DE" w14:paraId="0E7A6EA2" w14:textId="77777777" w:rsidTr="0073435C">
        <w:tc>
          <w:tcPr>
            <w:tcW w:w="534" w:type="dxa"/>
          </w:tcPr>
          <w:p w14:paraId="34EBD453"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1</w:t>
            </w:r>
          </w:p>
        </w:tc>
        <w:tc>
          <w:tcPr>
            <w:tcW w:w="3543" w:type="dxa"/>
            <w:tcBorders>
              <w:right w:val="single" w:sz="4" w:space="0" w:color="auto"/>
            </w:tcBorders>
          </w:tcPr>
          <w:p w14:paraId="563D4752"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Оилањои камбизоат</w:t>
            </w:r>
          </w:p>
        </w:tc>
        <w:tc>
          <w:tcPr>
            <w:tcW w:w="1075" w:type="dxa"/>
            <w:tcBorders>
              <w:right w:val="single" w:sz="4" w:space="0" w:color="auto"/>
            </w:tcBorders>
          </w:tcPr>
          <w:p w14:paraId="07E60676" w14:textId="77777777" w:rsidR="0073435C" w:rsidRPr="00FA5921" w:rsidRDefault="00763068" w:rsidP="00326361">
            <w:pPr>
              <w:pStyle w:val="ad"/>
              <w:jc w:val="center"/>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49</w:t>
            </w:r>
          </w:p>
        </w:tc>
        <w:tc>
          <w:tcPr>
            <w:tcW w:w="2103" w:type="dxa"/>
            <w:tcBorders>
              <w:left w:val="single" w:sz="4" w:space="0" w:color="auto"/>
              <w:right w:val="single" w:sz="4" w:space="0" w:color="auto"/>
            </w:tcBorders>
          </w:tcPr>
          <w:p w14:paraId="1E927F09"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 xml:space="preserve">    Корњои</w:t>
            </w:r>
          </w:p>
          <w:p w14:paraId="75204F83"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 xml:space="preserve">   мавсимї</w:t>
            </w:r>
          </w:p>
        </w:tc>
        <w:tc>
          <w:tcPr>
            <w:tcW w:w="2351" w:type="dxa"/>
            <w:tcBorders>
              <w:left w:val="single" w:sz="4" w:space="0" w:color="auto"/>
            </w:tcBorders>
          </w:tcPr>
          <w:p w14:paraId="73974D39"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Кўмаки унвонии иљтимої</w:t>
            </w:r>
          </w:p>
        </w:tc>
      </w:tr>
      <w:tr w:rsidR="0073435C" w:rsidRPr="002012DE" w14:paraId="1265510B" w14:textId="77777777" w:rsidTr="0073435C">
        <w:tc>
          <w:tcPr>
            <w:tcW w:w="534" w:type="dxa"/>
          </w:tcPr>
          <w:p w14:paraId="09F2F820"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2</w:t>
            </w:r>
          </w:p>
        </w:tc>
        <w:tc>
          <w:tcPr>
            <w:tcW w:w="3543" w:type="dxa"/>
            <w:tcBorders>
              <w:right w:val="single" w:sz="4" w:space="0" w:color="auto"/>
            </w:tcBorders>
          </w:tcPr>
          <w:p w14:paraId="49258ABD" w14:textId="24BFFDE5"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Оилање,</w:t>
            </w:r>
            <w:r w:rsidR="00FA5921">
              <w:rPr>
                <w:rFonts w:ascii="Times New Roman Tj" w:hAnsi="Times New Roman Tj" w:cs="Times New Roman"/>
                <w:i/>
                <w:iCs/>
                <w:color w:val="1B1810" w:themeColor="background2" w:themeShade="1A"/>
                <w:sz w:val="24"/>
                <w:szCs w:val="24"/>
                <w:lang w:val="tg-Cyrl-TJ"/>
              </w:rPr>
              <w:t xml:space="preserve"> </w:t>
            </w:r>
            <w:r w:rsidRPr="00FA5921">
              <w:rPr>
                <w:rFonts w:ascii="Times New Roman Tj" w:hAnsi="Times New Roman Tj" w:cs="Times New Roman"/>
                <w:i/>
                <w:iCs/>
                <w:color w:val="1B1810" w:themeColor="background2" w:themeShade="1A"/>
                <w:sz w:val="24"/>
                <w:szCs w:val="24"/>
                <w:lang w:val="tg-Cyrl-TJ"/>
              </w:rPr>
              <w:t>ки сардорашон зан аст</w:t>
            </w:r>
          </w:p>
        </w:tc>
        <w:tc>
          <w:tcPr>
            <w:tcW w:w="1075" w:type="dxa"/>
            <w:tcBorders>
              <w:right w:val="single" w:sz="4" w:space="0" w:color="auto"/>
            </w:tcBorders>
          </w:tcPr>
          <w:p w14:paraId="40484775" w14:textId="77777777" w:rsidR="0073435C" w:rsidRPr="00FA5921" w:rsidRDefault="00763068" w:rsidP="00326361">
            <w:pPr>
              <w:pStyle w:val="ad"/>
              <w:jc w:val="center"/>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178</w:t>
            </w:r>
          </w:p>
        </w:tc>
        <w:tc>
          <w:tcPr>
            <w:tcW w:w="2103" w:type="dxa"/>
            <w:tcBorders>
              <w:left w:val="single" w:sz="4" w:space="0" w:color="auto"/>
              <w:right w:val="single" w:sz="4" w:space="0" w:color="auto"/>
            </w:tcBorders>
          </w:tcPr>
          <w:p w14:paraId="2FEA2254"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4433CDA7"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Таъмини нафаќа</w:t>
            </w:r>
          </w:p>
        </w:tc>
      </w:tr>
      <w:tr w:rsidR="0073435C" w:rsidRPr="002012DE" w14:paraId="13F44EC3" w14:textId="77777777" w:rsidTr="0073435C">
        <w:tc>
          <w:tcPr>
            <w:tcW w:w="534" w:type="dxa"/>
          </w:tcPr>
          <w:p w14:paraId="53E2D083"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3</w:t>
            </w:r>
          </w:p>
        </w:tc>
        <w:tc>
          <w:tcPr>
            <w:tcW w:w="3543" w:type="dxa"/>
            <w:tcBorders>
              <w:right w:val="single" w:sz="4" w:space="0" w:color="auto"/>
            </w:tcBorders>
          </w:tcPr>
          <w:p w14:paraId="3F66104D" w14:textId="747C038B" w:rsidR="0073435C" w:rsidRPr="00FA5921" w:rsidRDefault="00D365E9"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Оилањое,</w:t>
            </w:r>
            <w:r w:rsidR="00FA5921">
              <w:rPr>
                <w:rFonts w:ascii="Times New Roman Tj" w:hAnsi="Times New Roman Tj" w:cs="Times New Roman"/>
                <w:i/>
                <w:iCs/>
                <w:color w:val="1B1810" w:themeColor="background2" w:themeShade="1A"/>
                <w:sz w:val="24"/>
                <w:szCs w:val="24"/>
                <w:lang w:val="tg-Cyrl-TJ"/>
              </w:rPr>
              <w:t xml:space="preserve"> </w:t>
            </w:r>
            <w:r w:rsidRPr="00FA5921">
              <w:rPr>
                <w:rFonts w:ascii="Times New Roman Tj" w:hAnsi="Times New Roman Tj" w:cs="Times New Roman"/>
                <w:i/>
                <w:iCs/>
                <w:color w:val="1B1810" w:themeColor="background2" w:themeShade="1A"/>
                <w:sz w:val="24"/>
                <w:szCs w:val="24"/>
                <w:lang w:val="tg-Cyrl-TJ"/>
              </w:rPr>
              <w:t>ки  маъюб д</w:t>
            </w:r>
            <w:r w:rsidR="0073435C" w:rsidRPr="00FA5921">
              <w:rPr>
                <w:rFonts w:ascii="Times New Roman Tj" w:hAnsi="Times New Roman Tj" w:cs="Times New Roman"/>
                <w:i/>
                <w:iCs/>
                <w:color w:val="1B1810" w:themeColor="background2" w:themeShade="1A"/>
                <w:sz w:val="24"/>
                <w:szCs w:val="24"/>
                <w:lang w:val="tg-Cyrl-TJ"/>
              </w:rPr>
              <w:t>оранд</w:t>
            </w:r>
          </w:p>
        </w:tc>
        <w:tc>
          <w:tcPr>
            <w:tcW w:w="1075" w:type="dxa"/>
            <w:tcBorders>
              <w:right w:val="single" w:sz="4" w:space="0" w:color="auto"/>
            </w:tcBorders>
          </w:tcPr>
          <w:p w14:paraId="498C243A" w14:textId="77777777" w:rsidR="0073435C" w:rsidRPr="00FA5921" w:rsidRDefault="00763068" w:rsidP="00326361">
            <w:pPr>
              <w:pStyle w:val="ad"/>
              <w:jc w:val="center"/>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12</w:t>
            </w:r>
          </w:p>
          <w:p w14:paraId="20569F23" w14:textId="77777777" w:rsidR="004B3698" w:rsidRPr="00FA5921" w:rsidRDefault="004B3698" w:rsidP="00326361">
            <w:pPr>
              <w:pStyle w:val="ad"/>
              <w:jc w:val="center"/>
              <w:rPr>
                <w:rFonts w:ascii="Times New Roman Tj" w:hAnsi="Times New Roman Tj" w:cs="Times New Roman"/>
                <w:i/>
                <w:iCs/>
                <w:color w:val="1B1810" w:themeColor="background2" w:themeShade="1A"/>
                <w:sz w:val="24"/>
                <w:szCs w:val="24"/>
                <w:lang w:val="tg-Cyrl-TJ"/>
              </w:rPr>
            </w:pPr>
          </w:p>
        </w:tc>
        <w:tc>
          <w:tcPr>
            <w:tcW w:w="2103" w:type="dxa"/>
            <w:tcBorders>
              <w:left w:val="single" w:sz="4" w:space="0" w:color="auto"/>
              <w:right w:val="single" w:sz="4" w:space="0" w:color="auto"/>
            </w:tcBorders>
          </w:tcPr>
          <w:p w14:paraId="3623C1EE"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14D3947D" w14:textId="77777777" w:rsidR="0073435C" w:rsidRPr="00FA5921" w:rsidRDefault="0073435C" w:rsidP="00326361">
            <w:pPr>
              <w:pStyle w:val="ad"/>
              <w:rPr>
                <w:rFonts w:ascii="Times New Roman Tj" w:hAnsi="Times New Roman Tj" w:cs="Times New Roman"/>
                <w:i/>
                <w:iCs/>
                <w:color w:val="1B1810" w:themeColor="background2" w:themeShade="1A"/>
                <w:sz w:val="24"/>
                <w:szCs w:val="24"/>
                <w:lang w:val="tg-Cyrl-TJ"/>
              </w:rPr>
            </w:pPr>
            <w:r w:rsidRPr="00FA5921">
              <w:rPr>
                <w:rFonts w:ascii="Times New Roman Tj" w:hAnsi="Times New Roman Tj" w:cs="Times New Roman"/>
                <w:i/>
                <w:iCs/>
                <w:color w:val="1B1810" w:themeColor="background2" w:themeShade="1A"/>
                <w:sz w:val="24"/>
                <w:szCs w:val="24"/>
                <w:lang w:val="tg-Cyrl-TJ"/>
              </w:rPr>
              <w:t>Таъмини нафаќа</w:t>
            </w:r>
          </w:p>
        </w:tc>
      </w:tr>
    </w:tbl>
    <w:p w14:paraId="1E7E5008" w14:textId="77777777" w:rsidR="00007D50" w:rsidRPr="002012DE" w:rsidRDefault="00007D50" w:rsidP="00233605">
      <w:pPr>
        <w:pStyle w:val="a5"/>
        <w:spacing w:line="240" w:lineRule="auto"/>
        <w:jc w:val="both"/>
        <w:rPr>
          <w:color w:val="1B1810" w:themeColor="background2" w:themeShade="1A"/>
          <w:sz w:val="24"/>
          <w:szCs w:val="24"/>
        </w:rPr>
      </w:pPr>
    </w:p>
    <w:p w14:paraId="6ED0F76E" w14:textId="77777777" w:rsidR="0073435C" w:rsidRPr="002012DE" w:rsidRDefault="0073435C" w:rsidP="00C4478F">
      <w:pPr>
        <w:pStyle w:val="a5"/>
        <w:spacing w:line="240" w:lineRule="auto"/>
        <w:ind w:left="720"/>
        <w:jc w:val="both"/>
        <w:rPr>
          <w:color w:val="1B1810" w:themeColor="background2" w:themeShade="1A"/>
          <w:sz w:val="24"/>
          <w:szCs w:val="24"/>
        </w:rPr>
      </w:pPr>
    </w:p>
    <w:p w14:paraId="61B11D76" w14:textId="77777777"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w:t>
      </w:r>
      <w:r w:rsidR="00FE4300" w:rsidRPr="002012DE">
        <w:rPr>
          <w:color w:val="1B1810" w:themeColor="background2" w:themeShade="1A"/>
          <w:sz w:val="24"/>
          <w:szCs w:val="24"/>
        </w:rPr>
        <w:t xml:space="preserve"> </w:t>
      </w:r>
      <w:r w:rsidR="00007D50" w:rsidRPr="002012DE">
        <w:rPr>
          <w:color w:val="1B1810" w:themeColor="background2" w:themeShade="1A"/>
          <w:sz w:val="24"/>
          <w:szCs w:val="24"/>
        </w:rPr>
        <w:t>(</w:t>
      </w:r>
      <w:proofErr w:type="spellStart"/>
      <w:r w:rsidRPr="002012DE">
        <w:rPr>
          <w:color w:val="1B1810" w:themeColor="background2" w:themeShade="1A"/>
          <w:sz w:val="24"/>
          <w:szCs w:val="24"/>
        </w:rPr>
        <w:t>Маълумотро</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рӯи</w:t>
      </w:r>
      <w:proofErr w:type="spellEnd"/>
      <w:r w:rsidRPr="002012DE">
        <w:rPr>
          <w:color w:val="1B1810" w:themeColor="background2" w:themeShade="1A"/>
          <w:sz w:val="24"/>
          <w:szCs w:val="24"/>
        </w:rPr>
        <w:t xml:space="preserve"> намуди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диаграммаҳои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ҳар</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ҷамоатро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Хангоми</w:t>
      </w:r>
      <w:proofErr w:type="spellEnd"/>
      <w:r w:rsidRPr="002012DE">
        <w:rPr>
          <w:color w:val="1B1810" w:themeColor="background2" w:themeShade="1A"/>
          <w:sz w:val="24"/>
          <w:szCs w:val="24"/>
        </w:rPr>
        <w:t xml:space="preserve"> ба даст </w:t>
      </w:r>
      <w:proofErr w:type="spellStart"/>
      <w:r w:rsidRPr="002012DE">
        <w:rPr>
          <w:color w:val="1B1810" w:themeColor="background2" w:themeShade="1A"/>
          <w:sz w:val="24"/>
          <w:szCs w:val="24"/>
        </w:rPr>
        <w:t>овардани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байни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мактаббачагон</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усули</w:t>
      </w:r>
      <w:proofErr w:type="spellEnd"/>
      <w:r w:rsidRPr="002012DE">
        <w:rPr>
          <w:color w:val="1B1810" w:themeColor="background2" w:themeShade="1A"/>
          <w:sz w:val="24"/>
          <w:szCs w:val="24"/>
        </w:rPr>
        <w:t xml:space="preserve"> «</w:t>
      </w:r>
      <w:r w:rsidRPr="002012DE">
        <w:rPr>
          <w:color w:val="1B1810" w:themeColor="background2" w:themeShade="1A"/>
          <w:sz w:val="24"/>
          <w:szCs w:val="24"/>
          <w:lang w:val="tg-Cyrl-TJ"/>
        </w:rPr>
        <w:t>ҷ</w:t>
      </w:r>
      <w:proofErr w:type="spellStart"/>
      <w:r w:rsidRPr="002012DE">
        <w:rPr>
          <w:color w:val="1B1810" w:themeColor="background2" w:themeShade="1A"/>
          <w:sz w:val="24"/>
          <w:szCs w:val="24"/>
        </w:rPr>
        <w:t>адвали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рузона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баред</w:t>
      </w:r>
      <w:proofErr w:type="spellEnd"/>
      <w:r w:rsidR="00007D50" w:rsidRPr="002012DE">
        <w:rPr>
          <w:color w:val="1B1810" w:themeColor="background2" w:themeShade="1A"/>
          <w:sz w:val="24"/>
          <w:szCs w:val="24"/>
        </w:rPr>
        <w:t>).</w:t>
      </w:r>
    </w:p>
    <w:p w14:paraId="62C42449" w14:textId="77777777"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042C0143" w14:textId="77777777" w:rsidTr="0060159C">
        <w:tc>
          <w:tcPr>
            <w:tcW w:w="668" w:type="dxa"/>
            <w:shd w:val="clear" w:color="auto" w:fill="FFFFFF" w:themeFill="background1"/>
          </w:tcPr>
          <w:p w14:paraId="19B0FE5B" w14:textId="77777777"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14:paraId="361AA9DF"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Номг</w:t>
            </w:r>
            <w:proofErr w:type="spellEnd"/>
            <w:r w:rsidRPr="002012DE">
              <w:rPr>
                <w:color w:val="1B1810" w:themeColor="background2" w:themeShade="1A"/>
                <w:sz w:val="24"/>
                <w:szCs w:val="24"/>
                <w:lang w:val="tg-Cyrl-TJ"/>
              </w:rPr>
              <w:t>ӯ</w:t>
            </w:r>
            <w:r w:rsidRPr="002012DE">
              <w:rPr>
                <w:color w:val="1B1810" w:themeColor="background2" w:themeShade="1A"/>
                <w:sz w:val="24"/>
                <w:szCs w:val="24"/>
              </w:rPr>
              <w:t xml:space="preserve">и </w:t>
            </w:r>
            <w:proofErr w:type="spellStart"/>
            <w:r w:rsidRPr="002012DE">
              <w:rPr>
                <w:color w:val="1B1810" w:themeColor="background2" w:themeShade="1A"/>
                <w:sz w:val="24"/>
                <w:szCs w:val="24"/>
              </w:rPr>
              <w:t>шуғл</w:t>
            </w:r>
            <w:proofErr w:type="spellEnd"/>
          </w:p>
        </w:tc>
        <w:tc>
          <w:tcPr>
            <w:tcW w:w="1841" w:type="dxa"/>
            <w:shd w:val="clear" w:color="auto" w:fill="FFFFFF" w:themeFill="background1"/>
            <w:vAlign w:val="center"/>
          </w:tcPr>
          <w:p w14:paraId="37F3AE6C"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Нишондиҳанда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нафар</w:t>
            </w:r>
            <w:proofErr w:type="spellEnd"/>
            <w:r w:rsidRPr="002012DE">
              <w:rPr>
                <w:color w:val="1B1810" w:themeColor="background2" w:themeShade="1A"/>
                <w:sz w:val="24"/>
                <w:szCs w:val="24"/>
              </w:rPr>
              <w:t>)</w:t>
            </w:r>
          </w:p>
        </w:tc>
        <w:tc>
          <w:tcPr>
            <w:tcW w:w="2088" w:type="dxa"/>
            <w:shd w:val="clear" w:color="auto" w:fill="FFFFFF" w:themeFill="background1"/>
          </w:tcPr>
          <w:p w14:paraId="1A7739FB" w14:textId="77777777" w:rsidR="00B2784B" w:rsidRPr="002012DE" w:rsidRDefault="00B2784B" w:rsidP="00326361">
            <w:pPr>
              <w:pStyle w:val="a5"/>
              <w:spacing w:line="240" w:lineRule="auto"/>
              <w:jc w:val="center"/>
              <w:rPr>
                <w:color w:val="1B1810" w:themeColor="background2" w:themeShade="1A"/>
                <w:sz w:val="24"/>
                <w:szCs w:val="24"/>
              </w:rPr>
            </w:pPr>
          </w:p>
          <w:p w14:paraId="6AF8165E"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w:t>
            </w:r>
            <w:r w:rsidR="00ED13EC" w:rsidRPr="002012DE">
              <w:rPr>
                <w:color w:val="1B1810" w:themeColor="background2" w:themeShade="1A"/>
                <w:sz w:val="24"/>
                <w:szCs w:val="24"/>
              </w:rPr>
              <w:t>и</w:t>
            </w:r>
            <w:proofErr w:type="spellEnd"/>
            <w:r w:rsidR="00ED13EC" w:rsidRPr="002012DE">
              <w:rPr>
                <w:color w:val="1B1810" w:themeColor="background2" w:themeShade="1A"/>
                <w:sz w:val="24"/>
                <w:szCs w:val="24"/>
              </w:rPr>
              <w:t xml:space="preserve"> як </w:t>
            </w:r>
            <w:proofErr w:type="spellStart"/>
            <w:r w:rsidR="00ED13EC" w:rsidRPr="002012DE">
              <w:rPr>
                <w:color w:val="1B1810" w:themeColor="background2" w:themeShade="1A"/>
                <w:sz w:val="24"/>
                <w:szCs w:val="24"/>
              </w:rPr>
              <w:t>сокини</w:t>
            </w:r>
            <w:proofErr w:type="spellEnd"/>
            <w:r w:rsidR="00ED13EC" w:rsidRPr="002012DE">
              <w:rPr>
                <w:color w:val="1B1810" w:themeColor="background2" w:themeShade="1A"/>
                <w:sz w:val="24"/>
                <w:szCs w:val="24"/>
              </w:rPr>
              <w:t xml:space="preserve"> </w:t>
            </w:r>
            <w:proofErr w:type="gramStart"/>
            <w:r w:rsidR="00ED13EC" w:rsidRPr="002012DE">
              <w:rPr>
                <w:color w:val="1B1810" w:themeColor="background2" w:themeShade="1A"/>
                <w:sz w:val="24"/>
                <w:szCs w:val="24"/>
              </w:rPr>
              <w:t xml:space="preserve">махала </w:t>
            </w:r>
            <w:r w:rsidRPr="002012DE">
              <w:rPr>
                <w:color w:val="1B1810" w:themeColor="background2" w:themeShade="1A"/>
                <w:sz w:val="24"/>
                <w:szCs w:val="24"/>
              </w:rPr>
              <w:t xml:space="preserve"> дар</w:t>
            </w:r>
            <w:proofErr w:type="gram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моҳ</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c>
          <w:tcPr>
            <w:tcW w:w="1965" w:type="dxa"/>
            <w:shd w:val="clear" w:color="auto" w:fill="FFFFFF" w:themeFill="background1"/>
          </w:tcPr>
          <w:p w14:paraId="4A7EF93A" w14:textId="77777777" w:rsidR="00B2784B" w:rsidRPr="00F93F84" w:rsidRDefault="00B2784B" w:rsidP="00326361">
            <w:pPr>
              <w:pStyle w:val="a5"/>
              <w:spacing w:line="240" w:lineRule="auto"/>
              <w:jc w:val="center"/>
              <w:rPr>
                <w:color w:val="1B1810" w:themeColor="background2" w:themeShade="1A"/>
                <w:sz w:val="24"/>
                <w:szCs w:val="24"/>
                <w:lang w:val="tg-Cyrl-TJ"/>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ҷомеа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руи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r w:rsidR="00ED13EC" w:rsidRPr="002012DE">
              <w:rPr>
                <w:color w:val="1B1810" w:themeColor="background2" w:themeShade="1A"/>
                <w:sz w:val="24"/>
                <w:szCs w:val="24"/>
              </w:rPr>
              <w:t xml:space="preserve">дар </w:t>
            </w:r>
            <w:proofErr w:type="spellStart"/>
            <w:r w:rsidR="00ED13EC" w:rsidRPr="002012DE">
              <w:rPr>
                <w:color w:val="1B1810" w:themeColor="background2" w:themeShade="1A"/>
                <w:sz w:val="24"/>
                <w:szCs w:val="24"/>
              </w:rPr>
              <w:t>давоми</w:t>
            </w:r>
            <w:proofErr w:type="spellEnd"/>
            <w:r w:rsidR="00ED13EC" w:rsidRPr="002012DE">
              <w:rPr>
                <w:color w:val="1B1810" w:themeColor="background2" w:themeShade="1A"/>
                <w:sz w:val="24"/>
                <w:szCs w:val="24"/>
              </w:rPr>
              <w:t xml:space="preserve"> </w:t>
            </w:r>
            <w:proofErr w:type="spellStart"/>
            <w:r w:rsidR="00ED13EC" w:rsidRPr="002012DE">
              <w:rPr>
                <w:color w:val="1B1810" w:themeColor="background2" w:themeShade="1A"/>
                <w:sz w:val="24"/>
                <w:szCs w:val="24"/>
              </w:rPr>
              <w:t>сол</w:t>
            </w:r>
            <w:proofErr w:type="spellEnd"/>
            <w:r w:rsidR="00ED13EC" w:rsidRPr="002012DE">
              <w:rPr>
                <w:color w:val="1B1810" w:themeColor="background2" w:themeShade="1A"/>
                <w:sz w:val="24"/>
                <w:szCs w:val="24"/>
              </w:rPr>
              <w:t xml:space="preserve"> </w:t>
            </w:r>
            <w:r w:rsidRPr="002012DE">
              <w:rPr>
                <w:color w:val="1B1810" w:themeColor="background2" w:themeShade="1A"/>
                <w:sz w:val="24"/>
                <w:szCs w:val="24"/>
              </w:rPr>
              <w:t>(</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r>
      <w:tr w:rsidR="00B2784B" w:rsidRPr="002012DE" w14:paraId="1B8ED8C8" w14:textId="77777777" w:rsidTr="00326361">
        <w:tc>
          <w:tcPr>
            <w:tcW w:w="668" w:type="dxa"/>
          </w:tcPr>
          <w:p w14:paraId="27391CFE"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1</w:t>
            </w:r>
          </w:p>
        </w:tc>
        <w:tc>
          <w:tcPr>
            <w:tcW w:w="2783" w:type="dxa"/>
          </w:tcPr>
          <w:p w14:paraId="5519F1D9"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Зиёиён</w:t>
            </w:r>
            <w:proofErr w:type="spellEnd"/>
          </w:p>
        </w:tc>
        <w:tc>
          <w:tcPr>
            <w:tcW w:w="1841" w:type="dxa"/>
          </w:tcPr>
          <w:p w14:paraId="5F5FE6CD" w14:textId="77777777" w:rsidR="00B2784B" w:rsidRPr="006E7DC3" w:rsidRDefault="008C5B8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155</w:t>
            </w:r>
          </w:p>
        </w:tc>
        <w:tc>
          <w:tcPr>
            <w:tcW w:w="2088" w:type="dxa"/>
          </w:tcPr>
          <w:p w14:paraId="7D261F8F" w14:textId="77777777" w:rsidR="00B2784B" w:rsidRPr="002012DE" w:rsidRDefault="0081574E"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785</w:t>
            </w:r>
          </w:p>
        </w:tc>
        <w:tc>
          <w:tcPr>
            <w:tcW w:w="1965" w:type="dxa"/>
          </w:tcPr>
          <w:p w14:paraId="3A95B007" w14:textId="77777777" w:rsidR="00B2784B" w:rsidRPr="00877376" w:rsidRDefault="0042698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9420</w:t>
            </w:r>
          </w:p>
        </w:tc>
      </w:tr>
      <w:tr w:rsidR="00B2784B" w:rsidRPr="002012DE" w14:paraId="46779CC2" w14:textId="77777777" w:rsidTr="00326361">
        <w:tc>
          <w:tcPr>
            <w:tcW w:w="668" w:type="dxa"/>
          </w:tcPr>
          <w:p w14:paraId="521F3B22"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14:paraId="132C7653"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Кишоварзон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2BC40201" w14:textId="77777777" w:rsidR="00B2784B" w:rsidRPr="00233605" w:rsidRDefault="00393DD9"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913</w:t>
            </w:r>
          </w:p>
        </w:tc>
        <w:tc>
          <w:tcPr>
            <w:tcW w:w="2088" w:type="dxa"/>
          </w:tcPr>
          <w:p w14:paraId="198DAE84" w14:textId="77777777" w:rsidR="00B2784B" w:rsidRPr="002012DE" w:rsidRDefault="007542C8"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5</w:t>
            </w:r>
            <w:r w:rsidR="0081574E">
              <w:rPr>
                <w:rFonts w:ascii="Palatino Linotype" w:hAnsi="Palatino Linotype"/>
                <w:i/>
                <w:iCs/>
                <w:color w:val="1B1810" w:themeColor="background2" w:themeShade="1A"/>
                <w:sz w:val="24"/>
                <w:szCs w:val="24"/>
              </w:rPr>
              <w:t>90</w:t>
            </w:r>
          </w:p>
        </w:tc>
        <w:tc>
          <w:tcPr>
            <w:tcW w:w="1965" w:type="dxa"/>
          </w:tcPr>
          <w:p w14:paraId="6B6CC2BC" w14:textId="77777777" w:rsidR="00B2784B" w:rsidRPr="00877376" w:rsidRDefault="0042698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7080</w:t>
            </w:r>
          </w:p>
        </w:tc>
      </w:tr>
      <w:tr w:rsidR="00B2784B" w:rsidRPr="002012DE" w14:paraId="0D26F994" w14:textId="77777777" w:rsidTr="00326361">
        <w:tc>
          <w:tcPr>
            <w:tcW w:w="668" w:type="dxa"/>
          </w:tcPr>
          <w:p w14:paraId="75C59F0E"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14:paraId="3973E176"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Кироякорҳо</w:t>
            </w:r>
            <w:proofErr w:type="spellEnd"/>
          </w:p>
        </w:tc>
        <w:tc>
          <w:tcPr>
            <w:tcW w:w="1841" w:type="dxa"/>
          </w:tcPr>
          <w:p w14:paraId="2D9D2BA2" w14:textId="77777777" w:rsidR="00B2784B" w:rsidRPr="00233605" w:rsidRDefault="00393DD9"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465</w:t>
            </w:r>
          </w:p>
        </w:tc>
        <w:tc>
          <w:tcPr>
            <w:tcW w:w="2088" w:type="dxa"/>
          </w:tcPr>
          <w:p w14:paraId="019FAF6F" w14:textId="77777777" w:rsidR="00B2784B" w:rsidRPr="002012DE" w:rsidRDefault="0081574E"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1520</w:t>
            </w:r>
          </w:p>
        </w:tc>
        <w:tc>
          <w:tcPr>
            <w:tcW w:w="1965" w:type="dxa"/>
          </w:tcPr>
          <w:p w14:paraId="6619F709" w14:textId="77777777" w:rsidR="00B2784B" w:rsidRPr="00877376" w:rsidRDefault="0042698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18240</w:t>
            </w:r>
          </w:p>
        </w:tc>
      </w:tr>
      <w:tr w:rsidR="00B2784B" w:rsidRPr="002012DE" w14:paraId="6F2ABD2A" w14:textId="77777777" w:rsidTr="00326361">
        <w:tc>
          <w:tcPr>
            <w:tcW w:w="668" w:type="dxa"/>
          </w:tcPr>
          <w:p w14:paraId="2B415186"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14:paraId="03E14259"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Муҳоҷирон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73BAFA70" w14:textId="77777777" w:rsidR="00B2784B" w:rsidRPr="00832564" w:rsidRDefault="007F34C0"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223</w:t>
            </w:r>
          </w:p>
        </w:tc>
        <w:tc>
          <w:tcPr>
            <w:tcW w:w="2088" w:type="dxa"/>
          </w:tcPr>
          <w:p w14:paraId="67269E09" w14:textId="77777777" w:rsidR="00B2784B" w:rsidRPr="002012DE" w:rsidRDefault="0081574E"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265</w:t>
            </w:r>
            <w:r w:rsidR="00B2784B" w:rsidRPr="002012DE">
              <w:rPr>
                <w:rFonts w:ascii="Palatino Linotype" w:hAnsi="Palatino Linotype"/>
                <w:i/>
                <w:iCs/>
                <w:color w:val="1B1810" w:themeColor="background2" w:themeShade="1A"/>
                <w:sz w:val="24"/>
                <w:szCs w:val="24"/>
              </w:rPr>
              <w:t>0</w:t>
            </w:r>
          </w:p>
        </w:tc>
        <w:tc>
          <w:tcPr>
            <w:tcW w:w="1965" w:type="dxa"/>
          </w:tcPr>
          <w:p w14:paraId="4F89A925" w14:textId="77777777" w:rsidR="00B2784B" w:rsidRPr="00877376" w:rsidRDefault="0042698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31800</w:t>
            </w:r>
          </w:p>
        </w:tc>
      </w:tr>
      <w:tr w:rsidR="00B2784B" w:rsidRPr="002012DE" w14:paraId="2634C59E" w14:textId="77777777" w:rsidTr="00326361">
        <w:tc>
          <w:tcPr>
            <w:tcW w:w="668" w:type="dxa"/>
          </w:tcPr>
          <w:p w14:paraId="55A7F476"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14:paraId="275A249E"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proofErr w:type="spellStart"/>
            <w:r w:rsidRPr="002012DE">
              <w:rPr>
                <w:rFonts w:ascii="Palatino Linotype" w:hAnsi="Palatino Linotype"/>
                <w:i/>
                <w:iCs/>
                <w:color w:val="1B1810" w:themeColor="background2" w:themeShade="1A"/>
                <w:sz w:val="24"/>
                <w:szCs w:val="24"/>
              </w:rPr>
              <w:t>Нафақах</w:t>
            </w:r>
            <w:proofErr w:type="spellEnd"/>
            <w:r w:rsidRPr="002012DE">
              <w:rPr>
                <w:rFonts w:ascii="Palatino Linotype" w:hAnsi="Palatino Linotype"/>
                <w:i/>
                <w:iCs/>
                <w:color w:val="1B1810" w:themeColor="background2" w:themeShade="1A"/>
                <w:sz w:val="24"/>
                <w:szCs w:val="24"/>
                <w:lang w:val="tg-Cyrl-TJ"/>
              </w:rPr>
              <w:t>ӯрҳо</w:t>
            </w:r>
            <w:r w:rsidR="00D64EA5" w:rsidRPr="002012DE">
              <w:rPr>
                <w:rFonts w:ascii="Palatino Linotype" w:hAnsi="Palatino Linotype"/>
                <w:i/>
                <w:iCs/>
                <w:color w:val="1B1810" w:themeColor="background2" w:themeShade="1A"/>
                <w:sz w:val="24"/>
                <w:szCs w:val="24"/>
                <w:lang w:val="tg-Cyrl-TJ"/>
              </w:rPr>
              <w:t xml:space="preserve">  </w:t>
            </w:r>
          </w:p>
        </w:tc>
        <w:tc>
          <w:tcPr>
            <w:tcW w:w="1841" w:type="dxa"/>
          </w:tcPr>
          <w:p w14:paraId="483B7B65" w14:textId="77777777" w:rsidR="00B2784B" w:rsidRPr="006E7DC3" w:rsidRDefault="002F327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544</w:t>
            </w:r>
          </w:p>
        </w:tc>
        <w:tc>
          <w:tcPr>
            <w:tcW w:w="2088" w:type="dxa"/>
          </w:tcPr>
          <w:p w14:paraId="2CF99BCC" w14:textId="77777777" w:rsidR="00B2784B" w:rsidRPr="002012DE" w:rsidRDefault="0045260F" w:rsidP="0045260F">
            <w:pPr>
              <w:pStyle w:val="a5"/>
              <w:spacing w:line="240" w:lineRule="auto"/>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r w:rsidR="0081574E">
              <w:rPr>
                <w:rFonts w:ascii="Palatino Linotype" w:hAnsi="Palatino Linotype"/>
                <w:i/>
                <w:iCs/>
                <w:color w:val="1B1810" w:themeColor="background2" w:themeShade="1A"/>
                <w:sz w:val="24"/>
                <w:szCs w:val="24"/>
              </w:rPr>
              <w:t>285</w:t>
            </w:r>
          </w:p>
        </w:tc>
        <w:tc>
          <w:tcPr>
            <w:tcW w:w="1965" w:type="dxa"/>
          </w:tcPr>
          <w:p w14:paraId="7EDAAD3C" w14:textId="77777777" w:rsidR="00B2784B" w:rsidRPr="00877376" w:rsidRDefault="0042698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3420</w:t>
            </w:r>
          </w:p>
        </w:tc>
      </w:tr>
      <w:tr w:rsidR="00B2784B" w:rsidRPr="002012DE" w14:paraId="46443D52" w14:textId="77777777" w:rsidTr="00326361">
        <w:tc>
          <w:tcPr>
            <w:tcW w:w="668" w:type="dxa"/>
          </w:tcPr>
          <w:p w14:paraId="518E0AC0"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14:paraId="513F451C"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Сохибкорон</w:t>
            </w:r>
            <w:proofErr w:type="spellEnd"/>
            <w:r w:rsidRPr="002012DE">
              <w:rPr>
                <w:rFonts w:ascii="Palatino Linotype" w:hAnsi="Palatino Linotype"/>
                <w:i/>
                <w:iCs/>
                <w:color w:val="1B1810" w:themeColor="background2" w:themeShade="1A"/>
                <w:sz w:val="24"/>
                <w:szCs w:val="24"/>
              </w:rPr>
              <w:t xml:space="preserve"> </w:t>
            </w:r>
          </w:p>
        </w:tc>
        <w:tc>
          <w:tcPr>
            <w:tcW w:w="1841" w:type="dxa"/>
          </w:tcPr>
          <w:p w14:paraId="034B2974" w14:textId="77777777" w:rsidR="00B2784B" w:rsidRPr="006E7DC3" w:rsidRDefault="00393DD9"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142</w:t>
            </w:r>
          </w:p>
        </w:tc>
        <w:tc>
          <w:tcPr>
            <w:tcW w:w="2088" w:type="dxa"/>
          </w:tcPr>
          <w:p w14:paraId="7581F84A" w14:textId="77777777" w:rsidR="00B2784B" w:rsidRPr="002012DE" w:rsidRDefault="0081574E"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1800</w:t>
            </w:r>
          </w:p>
        </w:tc>
        <w:tc>
          <w:tcPr>
            <w:tcW w:w="1965" w:type="dxa"/>
          </w:tcPr>
          <w:p w14:paraId="161F3516" w14:textId="77777777" w:rsidR="00B2784B" w:rsidRPr="00877376" w:rsidRDefault="0042698B"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21600</w:t>
            </w:r>
          </w:p>
        </w:tc>
      </w:tr>
      <w:tr w:rsidR="00B2784B" w:rsidRPr="002012DE" w14:paraId="69CF4D7A" w14:textId="77777777" w:rsidTr="00326361">
        <w:tc>
          <w:tcPr>
            <w:tcW w:w="668" w:type="dxa"/>
          </w:tcPr>
          <w:p w14:paraId="42F152B3" w14:textId="77777777"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14:paraId="3EFE63AF"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Ҳамагӣ</w:t>
            </w:r>
            <w:proofErr w:type="spellEnd"/>
            <w:r w:rsidR="00D64EA5" w:rsidRPr="002012DE">
              <w:rPr>
                <w:rFonts w:ascii="Palatino Linotype" w:hAnsi="Palatino Linotype"/>
                <w:i/>
                <w:iCs/>
                <w:color w:val="1B1810" w:themeColor="background2" w:themeShade="1A"/>
                <w:sz w:val="24"/>
                <w:szCs w:val="24"/>
              </w:rPr>
              <w:t>:</w:t>
            </w:r>
          </w:p>
        </w:tc>
        <w:tc>
          <w:tcPr>
            <w:tcW w:w="1841" w:type="dxa"/>
          </w:tcPr>
          <w:p w14:paraId="4043156E" w14:textId="77777777" w:rsidR="00B2784B" w:rsidRPr="00233605" w:rsidRDefault="00393DD9"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2442</w:t>
            </w:r>
          </w:p>
        </w:tc>
        <w:tc>
          <w:tcPr>
            <w:tcW w:w="2088" w:type="dxa"/>
          </w:tcPr>
          <w:p w14:paraId="6899E32B" w14:textId="77777777"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14:paraId="72ACCA06" w14:textId="77777777" w:rsidR="00B2784B" w:rsidRPr="00F93F84" w:rsidRDefault="007542C8"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90780</w:t>
            </w:r>
          </w:p>
        </w:tc>
      </w:tr>
    </w:tbl>
    <w:p w14:paraId="50DC208E"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Манбаҳои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даромади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аъзоёни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ҷомеа</w:t>
      </w:r>
      <w:proofErr w:type="spellEnd"/>
      <w:r w:rsidRPr="002012DE">
        <w:rPr>
          <w:rFonts w:ascii="Palatino Linotype" w:hAnsi="Palatino Linotype"/>
          <w:color w:val="1B1810" w:themeColor="background2" w:themeShade="1A"/>
          <w:sz w:val="24"/>
          <w:szCs w:val="24"/>
        </w:rPr>
        <w:t>:</w:t>
      </w:r>
    </w:p>
    <w:p w14:paraId="27D9BC42" w14:textId="77777777" w:rsidR="00BE4FCB" w:rsidRPr="00FA5921"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proofErr w:type="spellStart"/>
      <w:r w:rsidRPr="00FA5921">
        <w:rPr>
          <w:rFonts w:ascii="Palatino Linotype" w:hAnsi="Palatino Linotype"/>
          <w:i/>
          <w:iCs/>
          <w:color w:val="1B1810" w:themeColor="background2" w:themeShade="1A"/>
          <w:sz w:val="24"/>
          <w:szCs w:val="24"/>
        </w:rPr>
        <w:t>Музди</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меҳнат</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музди</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кор</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ҳаққи</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хизматрасонӣ</w:t>
      </w:r>
      <w:proofErr w:type="spellEnd"/>
      <w:r w:rsidRPr="00FA5921">
        <w:rPr>
          <w:rFonts w:ascii="Palatino Linotype" w:hAnsi="Palatino Linotype"/>
          <w:i/>
          <w:iCs/>
          <w:color w:val="1B1810" w:themeColor="background2" w:themeShade="1A"/>
          <w:sz w:val="24"/>
          <w:szCs w:val="24"/>
        </w:rPr>
        <w:t>);</w:t>
      </w:r>
    </w:p>
    <w:p w14:paraId="6717ED31" w14:textId="77777777" w:rsidR="00BE4FCB" w:rsidRPr="00FA5921"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r w:rsidRPr="00FA5921">
        <w:rPr>
          <w:rFonts w:ascii="Palatino Linotype" w:hAnsi="Palatino Linotype"/>
          <w:i/>
          <w:iCs/>
          <w:color w:val="1B1810" w:themeColor="background2" w:themeShade="1A"/>
          <w:sz w:val="24"/>
          <w:szCs w:val="24"/>
        </w:rPr>
        <w:t xml:space="preserve">Аз </w:t>
      </w:r>
      <w:proofErr w:type="spellStart"/>
      <w:r w:rsidRPr="00FA5921">
        <w:rPr>
          <w:rFonts w:ascii="Palatino Linotype" w:hAnsi="Palatino Linotype"/>
          <w:i/>
          <w:iCs/>
          <w:color w:val="1B1810" w:themeColor="background2" w:themeShade="1A"/>
          <w:sz w:val="24"/>
          <w:szCs w:val="24"/>
        </w:rPr>
        <w:t>фаъолияти</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сохибкор</w:t>
      </w:r>
      <w:r w:rsidRPr="00FA5921">
        <w:rPr>
          <w:rFonts w:ascii="Times New Roman Tj" w:hAnsi="Times New Roman Tj"/>
          <w:i/>
          <w:iCs/>
          <w:color w:val="1B1810" w:themeColor="background2" w:themeShade="1A"/>
          <w:sz w:val="24"/>
          <w:szCs w:val="24"/>
        </w:rPr>
        <w:t>ї</w:t>
      </w:r>
      <w:proofErr w:type="spellEnd"/>
    </w:p>
    <w:p w14:paraId="1BF35A01" w14:textId="77777777" w:rsidR="00BE4FCB" w:rsidRPr="00FA5921"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r w:rsidRPr="00FA5921">
        <w:rPr>
          <w:rFonts w:ascii="Palatino Linotype" w:hAnsi="Palatino Linotype"/>
          <w:i/>
          <w:iCs/>
          <w:color w:val="1B1810" w:themeColor="background2" w:themeShade="1A"/>
          <w:sz w:val="24"/>
          <w:szCs w:val="24"/>
        </w:rPr>
        <w:t>Аз фур</w:t>
      </w:r>
      <w:r w:rsidRPr="00FA5921">
        <w:rPr>
          <w:rFonts w:ascii="Palatino Linotype" w:hAnsi="Palatino Linotype"/>
          <w:i/>
          <w:iCs/>
          <w:color w:val="1B1810" w:themeColor="background2" w:themeShade="1A"/>
          <w:sz w:val="24"/>
          <w:szCs w:val="24"/>
          <w:lang w:val="tg-Cyrl-TJ"/>
        </w:rPr>
        <w:t>ӯ</w:t>
      </w:r>
      <w:r w:rsidRPr="00FA5921">
        <w:rPr>
          <w:rFonts w:ascii="Palatino Linotype" w:hAnsi="Palatino Linotype"/>
          <w:i/>
          <w:iCs/>
          <w:color w:val="1B1810" w:themeColor="background2" w:themeShade="1A"/>
          <w:sz w:val="24"/>
          <w:szCs w:val="24"/>
        </w:rPr>
        <w:t xml:space="preserve">ши мол, </w:t>
      </w:r>
      <w:proofErr w:type="spellStart"/>
      <w:r w:rsidRPr="00FA5921">
        <w:rPr>
          <w:rFonts w:ascii="Palatino Linotype" w:hAnsi="Palatino Linotype"/>
          <w:i/>
          <w:iCs/>
          <w:color w:val="1B1810" w:themeColor="background2" w:themeShade="1A"/>
          <w:sz w:val="24"/>
          <w:szCs w:val="24"/>
        </w:rPr>
        <w:t>маҳсулот</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чорво</w:t>
      </w:r>
      <w:proofErr w:type="spellEnd"/>
      <w:r w:rsidRPr="00FA5921">
        <w:rPr>
          <w:rFonts w:ascii="Palatino Linotype" w:hAnsi="Palatino Linotype"/>
          <w:i/>
          <w:iCs/>
          <w:color w:val="1B1810" w:themeColor="background2" w:themeShade="1A"/>
          <w:sz w:val="24"/>
          <w:szCs w:val="24"/>
        </w:rPr>
        <w:t xml:space="preserve">, </w:t>
      </w:r>
      <w:proofErr w:type="spellStart"/>
      <w:proofErr w:type="gramStart"/>
      <w:r w:rsidRPr="00FA5921">
        <w:rPr>
          <w:rFonts w:ascii="Palatino Linotype" w:hAnsi="Palatino Linotype"/>
          <w:i/>
          <w:iCs/>
          <w:color w:val="1B1810" w:themeColor="background2" w:themeShade="1A"/>
          <w:sz w:val="24"/>
          <w:szCs w:val="24"/>
        </w:rPr>
        <w:t>парранда</w:t>
      </w:r>
      <w:proofErr w:type="spell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ва</w:t>
      </w:r>
      <w:proofErr w:type="spellEnd"/>
      <w:proofErr w:type="gramEnd"/>
      <w:r w:rsidRPr="00FA5921">
        <w:rPr>
          <w:rFonts w:ascii="Palatino Linotype" w:hAnsi="Palatino Linotype"/>
          <w:i/>
          <w:iCs/>
          <w:color w:val="1B1810" w:themeColor="background2" w:themeShade="1A"/>
          <w:sz w:val="24"/>
          <w:szCs w:val="24"/>
        </w:rPr>
        <w:t xml:space="preserve"> </w:t>
      </w:r>
      <w:proofErr w:type="spellStart"/>
      <w:r w:rsidRPr="00FA5921">
        <w:rPr>
          <w:rFonts w:ascii="Palatino Linotype" w:hAnsi="Palatino Linotype"/>
          <w:i/>
          <w:iCs/>
          <w:color w:val="1B1810" w:themeColor="background2" w:themeShade="1A"/>
          <w:sz w:val="24"/>
          <w:szCs w:val="24"/>
        </w:rPr>
        <w:t>ғайра</w:t>
      </w:r>
      <w:proofErr w:type="spellEnd"/>
      <w:r w:rsidRPr="00FA5921">
        <w:rPr>
          <w:rFonts w:ascii="Palatino Linotype" w:hAnsi="Palatino Linotype"/>
          <w:i/>
          <w:iCs/>
          <w:color w:val="1B1810" w:themeColor="background2" w:themeShade="1A"/>
          <w:sz w:val="24"/>
          <w:szCs w:val="24"/>
        </w:rPr>
        <w:t>;</w:t>
      </w:r>
    </w:p>
    <w:p w14:paraId="61D08CBD" w14:textId="77777777" w:rsidR="00BE4FCB" w:rsidRPr="00FA5921"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proofErr w:type="spellStart"/>
      <w:r w:rsidRPr="00FA5921">
        <w:rPr>
          <w:rFonts w:ascii="Palatino Linotype" w:hAnsi="Palatino Linotype"/>
          <w:i/>
          <w:iCs/>
          <w:color w:val="1B1810" w:themeColor="background2" w:themeShade="1A"/>
          <w:sz w:val="24"/>
          <w:szCs w:val="24"/>
        </w:rPr>
        <w:t>Нафақапулӣ</w:t>
      </w:r>
      <w:proofErr w:type="spellEnd"/>
      <w:r w:rsidRPr="00FA5921">
        <w:rPr>
          <w:rFonts w:ascii="Palatino Linotype" w:hAnsi="Palatino Linotype"/>
          <w:i/>
          <w:iCs/>
          <w:color w:val="1B1810" w:themeColor="background2" w:themeShade="1A"/>
          <w:sz w:val="24"/>
          <w:szCs w:val="24"/>
        </w:rPr>
        <w:t>;</w:t>
      </w:r>
    </w:p>
    <w:p w14:paraId="18B4073A" w14:textId="77777777" w:rsidR="00B2784B" w:rsidRPr="00FA5921" w:rsidRDefault="00B2784B" w:rsidP="00C4478F">
      <w:pPr>
        <w:pStyle w:val="a5"/>
        <w:spacing w:line="240" w:lineRule="auto"/>
        <w:ind w:left="360"/>
        <w:jc w:val="both"/>
        <w:rPr>
          <w:i/>
          <w:iCs/>
          <w:sz w:val="24"/>
          <w:szCs w:val="24"/>
        </w:rPr>
      </w:pPr>
    </w:p>
    <w:p w14:paraId="4D860A5F" w14:textId="77777777" w:rsidR="00BE4FCB" w:rsidRDefault="00BE4FCB" w:rsidP="00C4478F">
      <w:pPr>
        <w:pStyle w:val="a5"/>
        <w:spacing w:line="240" w:lineRule="auto"/>
        <w:ind w:left="360"/>
        <w:jc w:val="both"/>
        <w:rPr>
          <w:sz w:val="24"/>
          <w:szCs w:val="24"/>
        </w:rPr>
      </w:pPr>
    </w:p>
    <w:p w14:paraId="2A48B13C" w14:textId="77777777" w:rsidR="00BE4FCB" w:rsidRDefault="00BE4FCB" w:rsidP="00C4478F">
      <w:pPr>
        <w:pStyle w:val="a5"/>
        <w:spacing w:line="240" w:lineRule="auto"/>
        <w:ind w:left="360"/>
        <w:jc w:val="both"/>
        <w:rPr>
          <w:sz w:val="24"/>
          <w:szCs w:val="24"/>
        </w:rPr>
      </w:pPr>
    </w:p>
    <w:p w14:paraId="41C412A7" w14:textId="77777777"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14:anchorId="0991705D" wp14:editId="2B905B5B">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0C71ED" w14:textId="77777777" w:rsidR="007C22B4" w:rsidRPr="0021271E" w:rsidRDefault="007C22B4" w:rsidP="00C4478F">
      <w:pPr>
        <w:pStyle w:val="a5"/>
        <w:spacing w:line="240" w:lineRule="auto"/>
        <w:jc w:val="both"/>
        <w:rPr>
          <w:sz w:val="24"/>
          <w:szCs w:val="24"/>
        </w:rPr>
      </w:pPr>
    </w:p>
    <w:p w14:paraId="6A7B6218" w14:textId="77777777" w:rsidR="00BE4FCB" w:rsidRDefault="00BE4FCB" w:rsidP="00C4478F">
      <w:pPr>
        <w:pStyle w:val="a5"/>
        <w:tabs>
          <w:tab w:val="clear" w:pos="-720"/>
        </w:tabs>
        <w:suppressAutoHyphens w:val="0"/>
        <w:spacing w:line="240" w:lineRule="auto"/>
        <w:ind w:left="720" w:hanging="294"/>
        <w:jc w:val="both"/>
        <w:rPr>
          <w:sz w:val="24"/>
          <w:szCs w:val="24"/>
        </w:rPr>
      </w:pPr>
    </w:p>
    <w:p w14:paraId="1A6F1A1F" w14:textId="77777777" w:rsidR="00BE4FCB" w:rsidRDefault="00BE4FCB" w:rsidP="000A7A7F">
      <w:pPr>
        <w:pStyle w:val="a5"/>
        <w:tabs>
          <w:tab w:val="clear" w:pos="-720"/>
        </w:tabs>
        <w:suppressAutoHyphens w:val="0"/>
        <w:spacing w:line="240" w:lineRule="auto"/>
        <w:jc w:val="both"/>
        <w:rPr>
          <w:sz w:val="24"/>
          <w:szCs w:val="24"/>
        </w:rPr>
      </w:pPr>
    </w:p>
    <w:p w14:paraId="3349E437"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34C4DA5D" w14:textId="77777777"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14:paraId="7EF9E717"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54235E3B"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6BE2E774"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Хароҷоти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буҷаи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оилаи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миёна</w:t>
      </w:r>
      <w:proofErr w:type="spellEnd"/>
      <w:r w:rsidR="00ED13EC" w:rsidRPr="0060159C">
        <w:rPr>
          <w:rFonts w:ascii="Palatino Linotype" w:hAnsi="Palatino Linotype"/>
          <w:color w:val="1B1810" w:themeColor="background2" w:themeShade="1A"/>
          <w:sz w:val="24"/>
          <w:szCs w:val="24"/>
        </w:rPr>
        <w:t xml:space="preserve"> дар як </w:t>
      </w:r>
      <w:proofErr w:type="spellStart"/>
      <w:r w:rsidR="00ED13EC" w:rsidRPr="0060159C">
        <w:rPr>
          <w:rFonts w:ascii="Palatino Linotype" w:hAnsi="Palatino Linotype"/>
          <w:color w:val="1B1810" w:themeColor="background2" w:themeShade="1A"/>
          <w:sz w:val="24"/>
          <w:szCs w:val="24"/>
        </w:rPr>
        <w:t>сол</w:t>
      </w:r>
      <w:proofErr w:type="spellEnd"/>
      <w:r w:rsidR="00ED13EC" w:rsidRPr="0060159C">
        <w:rPr>
          <w:rFonts w:ascii="Palatino Linotype" w:hAnsi="Palatino Linotype"/>
          <w:color w:val="1B1810" w:themeColor="background2" w:themeShade="1A"/>
          <w:sz w:val="24"/>
          <w:szCs w:val="24"/>
        </w:rPr>
        <w:t xml:space="preserve"> (</w:t>
      </w:r>
      <w:proofErr w:type="spellStart"/>
      <w:r w:rsidR="00ED13EC" w:rsidRPr="0060159C">
        <w:rPr>
          <w:rFonts w:ascii="Palatino Linotype" w:hAnsi="Palatino Linotype"/>
          <w:color w:val="1B1810" w:themeColor="background2" w:themeShade="1A"/>
          <w:sz w:val="24"/>
          <w:szCs w:val="24"/>
        </w:rPr>
        <w:t>сомонӣ</w:t>
      </w:r>
      <w:proofErr w:type="spellEnd"/>
      <w:r w:rsidR="00ED13EC" w:rsidRPr="0060159C">
        <w:rPr>
          <w:rFonts w:ascii="Palatino Linotype" w:hAnsi="Palatino Linotype"/>
          <w:color w:val="1B1810" w:themeColor="background2" w:themeShade="1A"/>
          <w:sz w:val="24"/>
          <w:szCs w:val="24"/>
        </w:rPr>
        <w:t>)</w:t>
      </w:r>
    </w:p>
    <w:p w14:paraId="7AD64E2A"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0A81995F" w14:textId="77777777" w:rsidR="00ED13EC" w:rsidRPr="0021271E" w:rsidRDefault="00002845"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212" w14:anchorId="5C0D7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60.5pt" o:ole="">
            <v:imagedata r:id="rId9" o:title=""/>
          </v:shape>
          <o:OLEObject Type="Embed" ProgID="Excel.Sheet.12" ShapeID="_x0000_i1025" DrawAspect="Content" ObjectID="_1713235204" r:id="rId10"/>
        </w:object>
      </w:r>
    </w:p>
    <w:p w14:paraId="28E58B95" w14:textId="77777777" w:rsidR="00007D50" w:rsidRDefault="007C22B4" w:rsidP="00C4478F">
      <w:pPr>
        <w:pStyle w:val="a5"/>
        <w:spacing w:line="240" w:lineRule="auto"/>
        <w:ind w:left="720" w:hanging="294"/>
        <w:jc w:val="both"/>
        <w:rPr>
          <w:sz w:val="24"/>
          <w:szCs w:val="24"/>
        </w:rPr>
      </w:pPr>
      <w:r w:rsidRPr="0021271E">
        <w:rPr>
          <w:sz w:val="24"/>
          <w:szCs w:val="24"/>
        </w:rPr>
        <w:lastRenderedPageBreak/>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0928A434" w14:textId="77777777" w:rsidR="00BE4FCB" w:rsidRPr="0060159C" w:rsidRDefault="00BE4FCB" w:rsidP="00002845">
      <w:pPr>
        <w:rPr>
          <w:color w:val="1B1810" w:themeColor="background2" w:themeShade="1A"/>
        </w:rPr>
      </w:pPr>
      <w:proofErr w:type="spellStart"/>
      <w:r w:rsidRPr="0060159C">
        <w:rPr>
          <w:color w:val="1B1810" w:themeColor="background2" w:themeShade="1A"/>
        </w:rPr>
        <w:t>Нишондиҳандаҳ</w:t>
      </w:r>
      <w:r w:rsidR="00326361" w:rsidRPr="0060159C">
        <w:rPr>
          <w:color w:val="1B1810" w:themeColor="background2" w:themeShade="1A"/>
        </w:rPr>
        <w:t>ои</w:t>
      </w:r>
      <w:proofErr w:type="spellEnd"/>
      <w:r w:rsidR="00326361" w:rsidRPr="0060159C">
        <w:rPr>
          <w:color w:val="1B1810" w:themeColor="background2" w:themeShade="1A"/>
        </w:rPr>
        <w:t xml:space="preserve"> </w:t>
      </w:r>
      <w:proofErr w:type="spellStart"/>
      <w:r w:rsidR="00326361" w:rsidRPr="0060159C">
        <w:rPr>
          <w:color w:val="1B1810" w:themeColor="background2" w:themeShade="1A"/>
        </w:rPr>
        <w:t>сатҳи</w:t>
      </w:r>
      <w:proofErr w:type="spellEnd"/>
      <w:r w:rsidR="00326361" w:rsidRPr="0060159C">
        <w:rPr>
          <w:color w:val="1B1810" w:themeColor="background2" w:themeShade="1A"/>
        </w:rPr>
        <w:t xml:space="preserve"> </w:t>
      </w:r>
      <w:proofErr w:type="spellStart"/>
      <w:r w:rsidR="00326361" w:rsidRPr="0060159C">
        <w:rPr>
          <w:color w:val="1B1810" w:themeColor="background2" w:themeShade="1A"/>
        </w:rPr>
        <w:t>бекорӣ</w:t>
      </w:r>
      <w:proofErr w:type="spellEnd"/>
      <w:r w:rsidR="00326361" w:rsidRPr="0060159C">
        <w:rPr>
          <w:color w:val="1B1810" w:themeColor="background2" w:themeShade="1A"/>
        </w:rPr>
        <w:t xml:space="preserve"> дар </w:t>
      </w:r>
      <w:proofErr w:type="spellStart"/>
      <w:r w:rsidR="00326361" w:rsidRPr="0060159C">
        <w:rPr>
          <w:color w:val="1B1810" w:themeColor="background2" w:themeShade="1A"/>
        </w:rPr>
        <w:t>деҳа</w:t>
      </w:r>
      <w:proofErr w:type="spellEnd"/>
    </w:p>
    <w:p w14:paraId="773026E5" w14:textId="77777777" w:rsidR="00BE4FCB" w:rsidRDefault="00FA5921" w:rsidP="00002845">
      <w:pPr>
        <w:pStyle w:val="a5"/>
        <w:spacing w:line="240" w:lineRule="auto"/>
        <w:ind w:left="720"/>
        <w:jc w:val="right"/>
        <w:rPr>
          <w:sz w:val="24"/>
          <w:szCs w:val="24"/>
        </w:rPr>
      </w:pPr>
      <w:r>
        <w:rPr>
          <w:noProof/>
        </w:rPr>
        <w:pict w14:anchorId="0B500FAD">
          <v:group id="_x0000_s1065" editas="canvas" style="position:absolute;left:0;text-align:left;margin-left:-36.55pt;margin-top:11.25pt;width:533.5pt;height:191.35pt;z-index:251687936" coordorigin="970,6453" coordsize="10670,3827">
            <o:lock v:ext="edit" aspectratio="t"/>
            <v:shape id="_x0000_s1064" type="#_x0000_t75" style="position:absolute;left:970;top:6453;width:10670;height:3827" o:preferrelative="f">
              <v:fill o:detectmouseclick="t"/>
              <v:path o:extrusionok="t" o:connecttype="none"/>
              <o:lock v:ext="edit" text="t"/>
            </v:shape>
            <v:rect id="_x0000_s1067" style="position:absolute;left:1268;top:6857;width:2059;height:551;mso-wrap-style:none;v-text-anchor:top" filled="f" stroked="f">
              <v:textbox style="mso-rotate-with-shape:t;mso-fit-shape-to-text:t" inset="0,0,0,0">
                <w:txbxContent>
                  <w:p w14:paraId="0EAADFC0" w14:textId="77777777" w:rsidR="00FA5921" w:rsidRPr="00302B8F" w:rsidRDefault="00FA5921">
                    <w:pPr>
                      <w:rPr>
                        <w:rFonts w:ascii="Times New Roman Tj" w:hAnsi="Times New Roman Tj"/>
                      </w:rPr>
                    </w:pPr>
                    <w:proofErr w:type="spellStart"/>
                    <w:r>
                      <w:rPr>
                        <w:rFonts w:ascii="Times New Roman Tj" w:hAnsi="Times New Roman Tj" w:cs="Palatino Linotype"/>
                        <w:color w:val="000000"/>
                        <w:sz w:val="26"/>
                        <w:szCs w:val="26"/>
                        <w:lang w:val="en-US"/>
                      </w:rPr>
                      <w:t>Шумораи</w:t>
                    </w:r>
                    <w:proofErr w:type="spellEnd"/>
                    <w:r>
                      <w:rPr>
                        <w:rFonts w:ascii="Times New Roman Tj" w:hAnsi="Times New Roman Tj" w:cs="Palatino Linotype"/>
                        <w:color w:val="000000"/>
                        <w:sz w:val="26"/>
                        <w:szCs w:val="26"/>
                        <w:lang w:val="en-US"/>
                      </w:rPr>
                      <w:t xml:space="preserve"> </w:t>
                    </w:r>
                    <w:proofErr w:type="spellStart"/>
                    <w:r w:rsidRPr="00302B8F">
                      <w:rPr>
                        <w:rFonts w:ascii="Times New Roman Tj" w:hAnsi="Times New Roman Tj" w:cs="Palatino Linotype"/>
                        <w:color w:val="000000"/>
                        <w:sz w:val="26"/>
                        <w:szCs w:val="26"/>
                        <w:lang w:val="en-US"/>
                      </w:rPr>
                      <w:t>а</w:t>
                    </w:r>
                    <w:r w:rsidRPr="00302B8F">
                      <w:rPr>
                        <w:rFonts w:ascii="Cambria" w:hAnsi="Cambria" w:cs="Cambria"/>
                        <w:color w:val="000000"/>
                        <w:sz w:val="26"/>
                        <w:szCs w:val="26"/>
                        <w:lang w:val="en-US"/>
                      </w:rPr>
                      <w:t>ҳ</w:t>
                    </w:r>
                    <w:r w:rsidRPr="00302B8F">
                      <w:rPr>
                        <w:rFonts w:ascii="Times New Roman Tj" w:hAnsi="Times New Roman Tj" w:cs="Palatino Linotype"/>
                        <w:color w:val="000000"/>
                        <w:sz w:val="26"/>
                        <w:szCs w:val="26"/>
                        <w:lang w:val="en-US"/>
                      </w:rPr>
                      <w:t>олии</w:t>
                    </w:r>
                    <w:proofErr w:type="spellEnd"/>
                    <w:r w:rsidRPr="00302B8F">
                      <w:rPr>
                        <w:rFonts w:ascii="Times New Roman Tj" w:hAnsi="Times New Roman Tj" w:cs="Palatino Linotype"/>
                        <w:color w:val="000000"/>
                        <w:sz w:val="26"/>
                        <w:szCs w:val="26"/>
                        <w:lang w:val="en-US"/>
                      </w:rPr>
                      <w:t xml:space="preserve"> </w:t>
                    </w:r>
                  </w:p>
                </w:txbxContent>
              </v:textbox>
            </v:rect>
            <v:rect id="_x0000_s1068" style="position:absolute;left:1472;top:7243;width:1825;height:603;mso-wrap-style:none;v-text-anchor:top" filled="f" stroked="f">
              <v:textbox style="mso-rotate-with-shape:t;mso-fit-shape-to-text:t" inset="0,0,0,0">
                <w:txbxContent>
                  <w:p w14:paraId="2F3B93F9" w14:textId="77777777" w:rsidR="00FA5921" w:rsidRDefault="00FA5921">
                    <w:proofErr w:type="spellStart"/>
                    <w:r>
                      <w:rPr>
                        <w:rFonts w:ascii="Palatino Linotype" w:hAnsi="Palatino Linotype" w:cs="Palatino Linotype"/>
                        <w:color w:val="000000"/>
                        <w:sz w:val="26"/>
                        <w:szCs w:val="26"/>
                        <w:lang w:val="en-US"/>
                      </w:rPr>
                      <w:t>қобили</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ме</w:t>
                    </w:r>
                    <w:proofErr w:type="spellEnd"/>
                    <w:r>
                      <w:rPr>
                        <w:rFonts w:ascii="Palatino Linotype" w:hAnsi="Palatino Linotype" w:cs="Palatino Linotype"/>
                        <w:color w:val="000000"/>
                        <w:sz w:val="26"/>
                        <w:szCs w:val="26"/>
                        <w:lang w:val="tg-Cyrl-TJ"/>
                      </w:rPr>
                      <w:t>ҳ</w:t>
                    </w:r>
                    <w:proofErr w:type="spellStart"/>
                    <w:r>
                      <w:rPr>
                        <w:rFonts w:ascii="Palatino Linotype" w:hAnsi="Palatino Linotype" w:cs="Palatino Linotype"/>
                        <w:color w:val="000000"/>
                        <w:sz w:val="26"/>
                        <w:szCs w:val="26"/>
                        <w:lang w:val="en-US"/>
                      </w:rPr>
                      <w:t>нат</w:t>
                    </w:r>
                    <w:proofErr w:type="spellEnd"/>
                  </w:p>
                </w:txbxContent>
              </v:textbox>
            </v:rect>
            <v:rect id="_x0000_s1069" style="position:absolute;left:3543;top:6664;width:2566;height:603;mso-wrap-style:none;v-text-anchor:top" filled="f" stroked="f">
              <v:textbox style="mso-rotate-with-shape:t;mso-fit-shape-to-text:t" inset="0,0,0,0">
                <w:txbxContent>
                  <w:p w14:paraId="2B6DD2B5" w14:textId="77777777" w:rsidR="00FA5921" w:rsidRDefault="00FA5921">
                    <w:proofErr w:type="spellStart"/>
                    <w:r>
                      <w:rPr>
                        <w:rFonts w:ascii="Palatino Linotype" w:hAnsi="Palatino Linotype" w:cs="Palatino Linotype"/>
                        <w:color w:val="000000"/>
                        <w:sz w:val="26"/>
                        <w:szCs w:val="26"/>
                        <w:lang w:val="en-US"/>
                      </w:rPr>
                      <w:t>Миқдори</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одамон</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ки</w:t>
                    </w:r>
                    <w:proofErr w:type="spellEnd"/>
                    <w:r>
                      <w:rPr>
                        <w:rFonts w:ascii="Palatino Linotype" w:hAnsi="Palatino Linotype" w:cs="Palatino Linotype"/>
                        <w:color w:val="000000"/>
                        <w:sz w:val="26"/>
                        <w:szCs w:val="26"/>
                        <w:lang w:val="en-US"/>
                      </w:rPr>
                      <w:t xml:space="preserve"> </w:t>
                    </w:r>
                  </w:p>
                </w:txbxContent>
              </v:textbox>
            </v:rect>
            <v:rect id="_x0000_s1070" style="position:absolute;left:3747;top:7050;width:2118;height:603;mso-wrap-style:none;v-text-anchor:top" filled="f" stroked="f">
              <v:textbox style="mso-rotate-with-shape:t;mso-fit-shape-to-text:t" inset="0,0,0,0">
                <w:txbxContent>
                  <w:p w14:paraId="40C3A855" w14:textId="77777777" w:rsidR="00FA5921" w:rsidRDefault="00FA5921">
                    <w:proofErr w:type="spellStart"/>
                    <w:r>
                      <w:rPr>
                        <w:rFonts w:ascii="Palatino Linotype" w:hAnsi="Palatino Linotype" w:cs="Palatino Linotype"/>
                        <w:color w:val="000000"/>
                        <w:sz w:val="26"/>
                        <w:szCs w:val="26"/>
                        <w:lang w:val="en-US"/>
                      </w:rPr>
                      <w:t>дар</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бахши</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расмӣ</w:t>
                    </w:r>
                    <w:proofErr w:type="spellEnd"/>
                    <w:r>
                      <w:rPr>
                        <w:rFonts w:ascii="Palatino Linotype" w:hAnsi="Palatino Linotype" w:cs="Palatino Linotype"/>
                        <w:color w:val="000000"/>
                        <w:sz w:val="26"/>
                        <w:szCs w:val="26"/>
                        <w:lang w:val="en-US"/>
                      </w:rPr>
                      <w:t xml:space="preserve"> </w:t>
                    </w:r>
                  </w:p>
                </w:txbxContent>
              </v:textbox>
            </v:rect>
            <v:rect id="_x0000_s1071" style="position:absolute;left:3936;top:7436;width:1669;height:603;mso-wrap-style:none;v-text-anchor:top" filled="f" stroked="f">
              <v:textbox style="mso-rotate-with-shape:t;mso-fit-shape-to-text:t" inset="0,0,0,0">
                <w:txbxContent>
                  <w:p w14:paraId="660B173E" w14:textId="77777777" w:rsidR="00FA5921" w:rsidRDefault="00FA5921">
                    <w:proofErr w:type="spellStart"/>
                    <w:r>
                      <w:rPr>
                        <w:rFonts w:ascii="Palatino Linotype" w:hAnsi="Palatino Linotype" w:cs="Palatino Linotype"/>
                        <w:color w:val="000000"/>
                        <w:sz w:val="26"/>
                        <w:szCs w:val="26"/>
                        <w:lang w:val="en-US"/>
                      </w:rPr>
                      <w:t>кор</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мекунанд</w:t>
                    </w:r>
                    <w:proofErr w:type="spellEnd"/>
                  </w:p>
                </w:txbxContent>
              </v:textbox>
            </v:rect>
            <v:rect id="_x0000_s1072" style="position:absolute;left:6101;top:6471;width:1164;height:603;mso-wrap-style:none;v-text-anchor:top" filled="f" stroked="f">
              <v:textbox style="mso-rotate-with-shape:t;mso-fit-shape-to-text:t" inset="0,0,0,0">
                <w:txbxContent>
                  <w:p w14:paraId="38D3C368" w14:textId="77777777" w:rsidR="00FA5921" w:rsidRDefault="00FA5921">
                    <w:proofErr w:type="spellStart"/>
                    <w:r>
                      <w:rPr>
                        <w:rFonts w:ascii="Palatino Linotype" w:hAnsi="Palatino Linotype" w:cs="Palatino Linotype"/>
                        <w:color w:val="000000"/>
                        <w:sz w:val="26"/>
                        <w:szCs w:val="26"/>
                        <w:lang w:val="en-US"/>
                      </w:rPr>
                      <w:t>Миқдори</w:t>
                    </w:r>
                    <w:proofErr w:type="spellEnd"/>
                    <w:r>
                      <w:rPr>
                        <w:rFonts w:ascii="Palatino Linotype" w:hAnsi="Palatino Linotype" w:cs="Palatino Linotype"/>
                        <w:color w:val="000000"/>
                        <w:sz w:val="26"/>
                        <w:szCs w:val="26"/>
                        <w:lang w:val="en-US"/>
                      </w:rPr>
                      <w:t xml:space="preserve"> </w:t>
                    </w:r>
                  </w:p>
                </w:txbxContent>
              </v:textbox>
            </v:rect>
            <v:rect id="_x0000_s1073" style="position:absolute;left:5944;top:6857;width:1516;height:603;mso-wrap-style:none;v-text-anchor:top" filled="f" stroked="f">
              <v:textbox style="mso-rotate-with-shape:t;mso-fit-shape-to-text:t" inset="0,0,0,0">
                <w:txbxContent>
                  <w:p w14:paraId="1EEBF669" w14:textId="77777777" w:rsidR="00FA5921" w:rsidRDefault="00FA5921">
                    <w:proofErr w:type="spellStart"/>
                    <w:r>
                      <w:rPr>
                        <w:rFonts w:ascii="Palatino Linotype" w:hAnsi="Palatino Linotype" w:cs="Palatino Linotype"/>
                        <w:color w:val="000000"/>
                        <w:sz w:val="26"/>
                        <w:szCs w:val="26"/>
                        <w:lang w:val="en-US"/>
                      </w:rPr>
                      <w:t>кормандони</w:t>
                    </w:r>
                    <w:proofErr w:type="spellEnd"/>
                    <w:r>
                      <w:rPr>
                        <w:rFonts w:ascii="Palatino Linotype" w:hAnsi="Palatino Linotype" w:cs="Palatino Linotype"/>
                        <w:color w:val="000000"/>
                        <w:sz w:val="26"/>
                        <w:szCs w:val="26"/>
                        <w:lang w:val="en-US"/>
                      </w:rPr>
                      <w:t xml:space="preserve">  </w:t>
                    </w:r>
                  </w:p>
                </w:txbxContent>
              </v:textbox>
            </v:rect>
            <v:rect id="_x0000_s1074" style="position:absolute;left:6305;top:7243;width:699;height:603;mso-wrap-style:none;v-text-anchor:top" filled="f" stroked="f">
              <v:textbox style="mso-rotate-with-shape:t;mso-fit-shape-to-text:t" inset="0,0,0,0">
                <w:txbxContent>
                  <w:p w14:paraId="3578A00B" w14:textId="77777777" w:rsidR="00FA5921" w:rsidRDefault="00FA5921">
                    <w:proofErr w:type="spellStart"/>
                    <w:r>
                      <w:rPr>
                        <w:rFonts w:ascii="Palatino Linotype" w:hAnsi="Palatino Linotype" w:cs="Palatino Linotype"/>
                        <w:color w:val="000000"/>
                        <w:sz w:val="26"/>
                        <w:szCs w:val="26"/>
                        <w:lang w:val="en-US"/>
                      </w:rPr>
                      <w:t>дигар</w:t>
                    </w:r>
                    <w:proofErr w:type="spellEnd"/>
                    <w:r>
                      <w:rPr>
                        <w:rFonts w:ascii="Palatino Linotype" w:hAnsi="Palatino Linotype" w:cs="Palatino Linotype"/>
                        <w:color w:val="000000"/>
                        <w:sz w:val="26"/>
                        <w:szCs w:val="26"/>
                        <w:lang w:val="en-US"/>
                      </w:rPr>
                      <w:t xml:space="preserve"> </w:t>
                    </w:r>
                  </w:p>
                </w:txbxContent>
              </v:textbox>
            </v:rect>
            <v:rect id="_x0000_s1075" style="position:absolute;left:6258;top:7629;width:792;height:603;mso-wrap-style:none;v-text-anchor:top" filled="f" stroked="f">
              <v:textbox style="mso-rotate-with-shape:t;mso-fit-shape-to-text:t" inset="0,0,0,0">
                <w:txbxContent>
                  <w:p w14:paraId="7EA8175A" w14:textId="77777777" w:rsidR="00FA5921" w:rsidRDefault="00FA5921">
                    <w:proofErr w:type="spellStart"/>
                    <w:r>
                      <w:rPr>
                        <w:rFonts w:ascii="Palatino Linotype" w:hAnsi="Palatino Linotype" w:cs="Palatino Linotype"/>
                        <w:color w:val="000000"/>
                        <w:sz w:val="26"/>
                        <w:szCs w:val="26"/>
                        <w:lang w:val="en-US"/>
                      </w:rPr>
                      <w:t>соҳаҳо</w:t>
                    </w:r>
                    <w:proofErr w:type="spellEnd"/>
                  </w:p>
                </w:txbxContent>
              </v:textbox>
            </v:rect>
            <v:rect id="_x0000_s1076" style="position:absolute;left:7466;top:6857;width:1164;height:603;mso-wrap-style:none;v-text-anchor:top" filled="f" stroked="f">
              <v:textbox style="mso-rotate-with-shape:t;mso-fit-shape-to-text:t" inset="0,0,0,0">
                <w:txbxContent>
                  <w:p w14:paraId="1687602A" w14:textId="77777777" w:rsidR="00FA5921" w:rsidRDefault="00FA5921">
                    <w:proofErr w:type="spellStart"/>
                    <w:r>
                      <w:rPr>
                        <w:rFonts w:ascii="Palatino Linotype" w:hAnsi="Palatino Linotype" w:cs="Palatino Linotype"/>
                        <w:color w:val="000000"/>
                        <w:sz w:val="26"/>
                        <w:szCs w:val="26"/>
                        <w:lang w:val="en-US"/>
                      </w:rPr>
                      <w:t>Миқдори</w:t>
                    </w:r>
                    <w:proofErr w:type="spellEnd"/>
                    <w:r>
                      <w:rPr>
                        <w:rFonts w:ascii="Palatino Linotype" w:hAnsi="Palatino Linotype" w:cs="Palatino Linotype"/>
                        <w:color w:val="000000"/>
                        <w:sz w:val="26"/>
                        <w:szCs w:val="26"/>
                        <w:lang w:val="en-US"/>
                      </w:rPr>
                      <w:t xml:space="preserve"> </w:t>
                    </w:r>
                  </w:p>
                </w:txbxContent>
              </v:textbox>
            </v:rect>
            <v:rect id="_x0000_s1077" style="position:absolute;left:7545;top:7243;width:1006;height:603;mso-wrap-style:none;v-text-anchor:top" filled="f" stroked="f">
              <v:textbox style="mso-rotate-with-shape:t;mso-fit-shape-to-text:t" inset="0,0,0,0">
                <w:txbxContent>
                  <w:p w14:paraId="0923937A" w14:textId="77777777" w:rsidR="00FA5921" w:rsidRDefault="00FA5921">
                    <w:proofErr w:type="spellStart"/>
                    <w:r>
                      <w:rPr>
                        <w:rFonts w:ascii="Palatino Linotype" w:hAnsi="Palatino Linotype" w:cs="Palatino Linotype"/>
                        <w:color w:val="000000"/>
                        <w:sz w:val="26"/>
                        <w:szCs w:val="26"/>
                        <w:lang w:val="en-US"/>
                      </w:rPr>
                      <w:t>бекорон</w:t>
                    </w:r>
                    <w:proofErr w:type="spellEnd"/>
                  </w:p>
                </w:txbxContent>
              </v:textbox>
            </v:rect>
            <v:rect id="_x0000_s1078" style="position:absolute;left:8910;top:6664;width:470;height:603;mso-wrap-style:none;v-text-anchor:top" filled="f" stroked="f">
              <v:textbox style="mso-rotate-with-shape:t;mso-fit-shape-to-text:t" inset="0,0,0,0">
                <w:txbxContent>
                  <w:p w14:paraId="2A71F150" w14:textId="77777777" w:rsidR="00FA5921" w:rsidRDefault="00FA5921">
                    <w:r>
                      <w:rPr>
                        <w:rFonts w:ascii="Palatino Linotype" w:hAnsi="Palatino Linotype" w:cs="Palatino Linotype"/>
                        <w:color w:val="000000"/>
                        <w:sz w:val="26"/>
                        <w:szCs w:val="26"/>
                        <w:lang w:val="en-US"/>
                      </w:rPr>
                      <w:t xml:space="preserve">%-и </w:t>
                    </w:r>
                  </w:p>
                </w:txbxContent>
              </v:textbox>
            </v:rect>
            <v:rect id="_x0000_s1079" style="position:absolute;left:8816;top:7050;width:660;height:603;mso-wrap-style:none;v-text-anchor:top" filled="f" stroked="f">
              <v:textbox style="mso-rotate-with-shape:t;mso-fit-shape-to-text:t" inset="0,0,0,0">
                <w:txbxContent>
                  <w:p w14:paraId="5FD03AF7" w14:textId="77777777" w:rsidR="00FA5921" w:rsidRDefault="00FA5921">
                    <w:proofErr w:type="spellStart"/>
                    <w:r>
                      <w:rPr>
                        <w:rFonts w:ascii="Palatino Linotype" w:hAnsi="Palatino Linotype" w:cs="Palatino Linotype"/>
                        <w:color w:val="000000"/>
                        <w:sz w:val="26"/>
                        <w:szCs w:val="26"/>
                        <w:lang w:val="en-US"/>
                      </w:rPr>
                      <w:t>сатҳи</w:t>
                    </w:r>
                    <w:proofErr w:type="spellEnd"/>
                    <w:r>
                      <w:rPr>
                        <w:rFonts w:ascii="Palatino Linotype" w:hAnsi="Palatino Linotype" w:cs="Palatino Linotype"/>
                        <w:color w:val="000000"/>
                        <w:sz w:val="26"/>
                        <w:szCs w:val="26"/>
                        <w:lang w:val="en-US"/>
                      </w:rPr>
                      <w:t xml:space="preserve"> </w:t>
                    </w:r>
                  </w:p>
                </w:txbxContent>
              </v:textbox>
            </v:rect>
            <v:rect id="_x0000_s1080" style="position:absolute;left:8737;top:7436;width:873;height:603;mso-wrap-style:none;v-text-anchor:top" filled="f" stroked="f">
              <v:textbox style="mso-rotate-with-shape:t;mso-fit-shape-to-text:t" inset="0,0,0,0">
                <w:txbxContent>
                  <w:p w14:paraId="2137A4DD" w14:textId="77777777" w:rsidR="00FA5921" w:rsidRPr="00302B8F" w:rsidRDefault="00FA5921">
                    <w:pPr>
                      <w:rPr>
                        <w:lang w:val="tg-Cyrl-TJ"/>
                      </w:rPr>
                    </w:pPr>
                    <w:proofErr w:type="spellStart"/>
                    <w:r>
                      <w:rPr>
                        <w:rFonts w:ascii="Palatino Linotype" w:hAnsi="Palatino Linotype" w:cs="Palatino Linotype"/>
                        <w:color w:val="000000"/>
                        <w:sz w:val="26"/>
                        <w:szCs w:val="26"/>
                        <w:lang w:val="en-US"/>
                      </w:rPr>
                      <w:t>бекор</w:t>
                    </w:r>
                    <w:proofErr w:type="spellEnd"/>
                    <w:r>
                      <w:rPr>
                        <w:rFonts w:ascii="Palatino Linotype" w:hAnsi="Palatino Linotype" w:cs="Palatino Linotype"/>
                        <w:color w:val="000000"/>
                        <w:sz w:val="26"/>
                        <w:szCs w:val="26"/>
                        <w:lang w:val="tg-Cyrl-TJ"/>
                      </w:rPr>
                      <w:t>ӣ</w:t>
                    </w:r>
                  </w:p>
                </w:txbxContent>
              </v:textbox>
            </v:rect>
            <v:rect id="_x0000_s1081" style="position:absolute;left:1017;top:8015;width:8660;height:1615;v-text-anchor:top" filled="f" stroked="f">
              <v:textbox style="mso-rotate-with-shape:t" inset="0,0,0,0">
                <w:txbxContent>
                  <w:p w14:paraId="50A38CF4" w14:textId="77777777" w:rsidR="00FA5921" w:rsidRDefault="00FA5921" w:rsidP="001E28C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Palatino Linotype" w:hAnsi="Palatino Linotype" w:cs="Palatino Linotype"/>
                        <w:color w:val="000000"/>
                        <w:sz w:val="26"/>
                        <w:szCs w:val="26"/>
                        <w:lang w:val="en-US"/>
                      </w:rPr>
                    </w:pPr>
                    <w:proofErr w:type="spellStart"/>
                    <w:r>
                      <w:rPr>
                        <w:rFonts w:ascii="Palatino Linotype" w:hAnsi="Palatino Linotype" w:cs="Palatino Linotype"/>
                        <w:color w:val="000000"/>
                        <w:sz w:val="26"/>
                        <w:szCs w:val="26"/>
                        <w:lang w:val="en-US"/>
                      </w:rPr>
                      <w:t>Ҳамагӣ</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нафар</w:t>
                    </w:r>
                    <w:proofErr w:type="spellEnd"/>
                    <w:r>
                      <w:rPr>
                        <w:rFonts w:ascii="Palatino Linotype" w:hAnsi="Palatino Linotype" w:cs="Palatino Linotype"/>
                        <w:color w:val="000000"/>
                        <w:sz w:val="26"/>
                        <w:szCs w:val="26"/>
                        <w:lang w:val="en-US"/>
                      </w:rPr>
                      <w:t>) 2627</w:t>
                    </w:r>
                  </w:p>
                  <w:p w14:paraId="2D6352C5" w14:textId="77777777" w:rsidR="00FA5921" w:rsidRDefault="00FA5921"/>
                </w:txbxContent>
              </v:textbox>
            </v:rect>
            <v:rect id="_x0000_s1082" style="position:absolute;left:4501;top:8015;width:392;height:603;v-text-anchor:top" filled="f" stroked="f">
              <v:textbox style="mso-rotate-with-shape:t;mso-fit-shape-to-text:t" inset="0,0,0,0">
                <w:txbxContent>
                  <w:p w14:paraId="65B08884" w14:textId="77777777" w:rsidR="00FA5921" w:rsidRPr="00302B8F" w:rsidRDefault="00FA5921">
                    <w:pPr>
                      <w:rPr>
                        <w:lang w:val="tg-Cyrl-TJ"/>
                      </w:rPr>
                    </w:pPr>
                    <w:r>
                      <w:rPr>
                        <w:rFonts w:ascii="Palatino Linotype" w:hAnsi="Palatino Linotype" w:cs="Palatino Linotype"/>
                        <w:color w:val="000000"/>
                        <w:sz w:val="26"/>
                        <w:szCs w:val="26"/>
                        <w:lang w:val="en-US"/>
                      </w:rPr>
                      <w:t>1</w:t>
                    </w:r>
                    <w:r>
                      <w:rPr>
                        <w:rFonts w:ascii="Palatino Linotype" w:hAnsi="Palatino Linotype" w:cs="Palatino Linotype"/>
                        <w:color w:val="000000"/>
                        <w:sz w:val="26"/>
                        <w:szCs w:val="26"/>
                        <w:lang w:val="tg-Cyrl-TJ"/>
                      </w:rPr>
                      <w:t>6</w:t>
                    </w:r>
                  </w:p>
                </w:txbxContent>
              </v:textbox>
            </v:rect>
            <v:rect id="_x0000_s1083" style="position:absolute;left:6368;top:8015;width:521;height:603;mso-wrap-style:none;v-text-anchor:top" filled="f" stroked="f">
              <v:textbox style="mso-rotate-with-shape:t;mso-fit-shape-to-text:t" inset="0,0,0,0">
                <w:txbxContent>
                  <w:p w14:paraId="73A64EA1" w14:textId="77777777" w:rsidR="00FA5921" w:rsidRPr="00302B8F" w:rsidRDefault="00FA5921">
                    <w:pPr>
                      <w:rPr>
                        <w:lang w:val="tg-Cyrl-TJ"/>
                      </w:rPr>
                    </w:pPr>
                    <w:r>
                      <w:rPr>
                        <w:rFonts w:ascii="Palatino Linotype" w:hAnsi="Palatino Linotype" w:cs="Palatino Linotype"/>
                        <w:color w:val="000000"/>
                        <w:sz w:val="26"/>
                        <w:szCs w:val="26"/>
                        <w:lang w:val="en-US"/>
                      </w:rPr>
                      <w:t>1</w:t>
                    </w:r>
                    <w:r>
                      <w:rPr>
                        <w:rFonts w:ascii="Palatino Linotype" w:hAnsi="Palatino Linotype" w:cs="Palatino Linotype"/>
                        <w:color w:val="000000"/>
                        <w:sz w:val="26"/>
                        <w:szCs w:val="26"/>
                        <w:lang w:val="tg-Cyrl-TJ"/>
                      </w:rPr>
                      <w:t>894</w:t>
                    </w:r>
                  </w:p>
                </w:txbxContent>
              </v:textbox>
            </v:rect>
            <v:rect id="_x0000_s1084" style="position:absolute;left:7811;top:8015;width:391;height:603;mso-wrap-style:none;v-text-anchor:top" filled="f" stroked="f">
              <v:textbox style="mso-rotate-with-shape:t;mso-fit-shape-to-text:t" inset="0,0,0,0">
                <w:txbxContent>
                  <w:p w14:paraId="3EFAF3BD" w14:textId="77777777" w:rsidR="00FA5921" w:rsidRDefault="00FA5921">
                    <w:r>
                      <w:rPr>
                        <w:rFonts w:ascii="Palatino Linotype" w:hAnsi="Palatino Linotype" w:cs="Palatino Linotype"/>
                        <w:color w:val="000000"/>
                        <w:sz w:val="26"/>
                        <w:szCs w:val="26"/>
                        <w:lang w:val="en-US"/>
                      </w:rPr>
                      <w:t>717</w:t>
                    </w:r>
                  </w:p>
                </w:txbxContent>
              </v:textbox>
            </v:rect>
            <v:rect id="_x0000_s1085" style="position:absolute;left:9004;top:8015;width:261;height:603;mso-wrap-style:none;v-text-anchor:top" filled="f" stroked="f">
              <v:textbox style="mso-rotate-with-shape:t;mso-fit-shape-to-text:t" inset="0,0,0,0">
                <w:txbxContent>
                  <w:p w14:paraId="1AC4EA68" w14:textId="77777777" w:rsidR="00FA5921" w:rsidRDefault="00FA5921">
                    <w:r>
                      <w:rPr>
                        <w:rFonts w:ascii="Palatino Linotype" w:hAnsi="Palatino Linotype" w:cs="Palatino Linotype"/>
                        <w:color w:val="000000"/>
                        <w:sz w:val="26"/>
                        <w:szCs w:val="26"/>
                        <w:lang w:val="en-US"/>
                      </w:rPr>
                      <w:t>19</w:t>
                    </w:r>
                  </w:p>
                </w:txbxContent>
              </v:textbox>
            </v:rect>
            <v:rect id="_x0000_s1086" style="position:absolute;left:1017;top:8401;width:673;height:603;mso-wrap-style:none;v-text-anchor:top" filled="f" stroked="f">
              <v:textbox style="mso-rotate-with-shape:t;mso-fit-shape-to-text:t" inset="0,0,0,0">
                <w:txbxContent>
                  <w:p w14:paraId="2670A808" w14:textId="77777777" w:rsidR="00FA5921" w:rsidRDefault="00FA5921">
                    <w:proofErr w:type="spellStart"/>
                    <w:r>
                      <w:rPr>
                        <w:rFonts w:ascii="Palatino Linotype" w:hAnsi="Palatino Linotype" w:cs="Palatino Linotype"/>
                        <w:color w:val="000000"/>
                        <w:sz w:val="26"/>
                        <w:szCs w:val="26"/>
                        <w:lang w:val="en-US"/>
                      </w:rPr>
                      <w:t>аз</w:t>
                    </w:r>
                    <w:proofErr w:type="spellEnd"/>
                    <w:r>
                      <w:rPr>
                        <w:rFonts w:ascii="Palatino Linotype" w:hAnsi="Palatino Linotype" w:cs="Palatino Linotype"/>
                        <w:color w:val="000000"/>
                        <w:sz w:val="26"/>
                        <w:szCs w:val="26"/>
                        <w:lang w:val="en-US"/>
                      </w:rPr>
                      <w:t xml:space="preserve"> </w:t>
                    </w:r>
                    <w:proofErr w:type="spellStart"/>
                    <w:r>
                      <w:rPr>
                        <w:rFonts w:ascii="Palatino Linotype" w:hAnsi="Palatino Linotype" w:cs="Palatino Linotype"/>
                        <w:color w:val="000000"/>
                        <w:sz w:val="26"/>
                        <w:szCs w:val="26"/>
                        <w:lang w:val="en-US"/>
                      </w:rPr>
                      <w:t>он</w:t>
                    </w:r>
                    <w:proofErr w:type="spellEnd"/>
                    <w:r>
                      <w:rPr>
                        <w:rFonts w:ascii="Palatino Linotype" w:hAnsi="Palatino Linotype" w:cs="Palatino Linotype"/>
                        <w:color w:val="000000"/>
                        <w:sz w:val="26"/>
                        <w:szCs w:val="26"/>
                        <w:lang w:val="en-US"/>
                      </w:rPr>
                      <w:t>:</w:t>
                    </w:r>
                  </w:p>
                </w:txbxContent>
              </v:textbox>
            </v:rect>
            <v:rect id="_x0000_s1087" style="position:absolute;left:1017;top:8788;width:1534;height:603;mso-wrap-style:none;v-text-anchor:top" filled="f" stroked="f">
              <v:textbox style="mso-rotate-with-shape:t;mso-fit-shape-to-text:t" inset="0,0,0,0">
                <w:txbxContent>
                  <w:p w14:paraId="371D59D8" w14:textId="77777777" w:rsidR="00FA5921" w:rsidRDefault="00FA5921">
                    <w:proofErr w:type="spellStart"/>
                    <w:r>
                      <w:rPr>
                        <w:rFonts w:ascii="Palatino Linotype" w:hAnsi="Palatino Linotype" w:cs="Palatino Linotype"/>
                        <w:color w:val="000000"/>
                        <w:sz w:val="26"/>
                        <w:szCs w:val="26"/>
                        <w:lang w:val="en-US"/>
                      </w:rPr>
                      <w:t>Мардҳо</w:t>
                    </w:r>
                    <w:proofErr w:type="spellEnd"/>
                    <w:r>
                      <w:rPr>
                        <w:rFonts w:ascii="Palatino Linotype" w:hAnsi="Palatino Linotype" w:cs="Palatino Linotype"/>
                        <w:color w:val="000000"/>
                        <w:sz w:val="26"/>
                        <w:szCs w:val="26"/>
                        <w:lang w:val="en-US"/>
                      </w:rPr>
                      <w:t xml:space="preserve"> 1303</w:t>
                    </w:r>
                  </w:p>
                </w:txbxContent>
              </v:textbox>
            </v:rect>
            <v:rect id="_x0000_s1088" style="position:absolute;left:4563;top:8788;width:261;height:603;mso-wrap-style:none;v-text-anchor:top" filled="f" stroked="f">
              <v:textbox style="mso-rotate-with-shape:t;mso-fit-shape-to-text:t" inset="0,0,0,0">
                <w:txbxContent>
                  <w:p w14:paraId="085F43D5" w14:textId="77777777" w:rsidR="00FA5921" w:rsidRDefault="00FA5921">
                    <w:r>
                      <w:rPr>
                        <w:rFonts w:ascii="Palatino Linotype" w:hAnsi="Palatino Linotype" w:cs="Palatino Linotype"/>
                        <w:color w:val="000000"/>
                        <w:sz w:val="26"/>
                        <w:szCs w:val="26"/>
                        <w:lang w:val="en-US"/>
                      </w:rPr>
                      <w:t>12</w:t>
                    </w:r>
                  </w:p>
                </w:txbxContent>
              </v:textbox>
            </v:rect>
            <v:rect id="_x0000_s1089" style="position:absolute;left:6431;top:8788;width:391;height:603;mso-wrap-style:none;v-text-anchor:top" filled="f" stroked="f">
              <v:textbox style="mso-rotate-with-shape:t;mso-fit-shape-to-text:t" inset="0,0,0,0">
                <w:txbxContent>
                  <w:p w14:paraId="7E47A228" w14:textId="77777777" w:rsidR="00FA5921" w:rsidRDefault="00FA5921">
                    <w:r>
                      <w:rPr>
                        <w:rFonts w:ascii="Palatino Linotype" w:hAnsi="Palatino Linotype" w:cs="Palatino Linotype"/>
                        <w:color w:val="000000"/>
                        <w:sz w:val="26"/>
                        <w:szCs w:val="26"/>
                        <w:lang w:val="en-US"/>
                      </w:rPr>
                      <w:t>971</w:t>
                    </w:r>
                  </w:p>
                </w:txbxContent>
              </v:textbox>
            </v:rect>
            <v:rect id="_x0000_s1090" style="position:absolute;left:7811;top:8788;width:391;height:603;mso-wrap-style:none;v-text-anchor:top" filled="f" stroked="f">
              <v:textbox style="mso-rotate-with-shape:t;mso-fit-shape-to-text:t" inset="0,0,0,0">
                <w:txbxContent>
                  <w:p w14:paraId="2B282433" w14:textId="77777777" w:rsidR="00FA5921" w:rsidRDefault="00FA5921">
                    <w:r>
                      <w:rPr>
                        <w:rFonts w:ascii="Palatino Linotype" w:hAnsi="Palatino Linotype" w:cs="Palatino Linotype"/>
                        <w:color w:val="000000"/>
                        <w:sz w:val="26"/>
                        <w:szCs w:val="26"/>
                        <w:lang w:val="en-US"/>
                      </w:rPr>
                      <w:t>320</w:t>
                    </w:r>
                  </w:p>
                </w:txbxContent>
              </v:textbox>
            </v:rect>
            <v:rect id="_x0000_s1091" style="position:absolute;left:9004;top:8788;width:261;height:603;mso-wrap-style:none;v-text-anchor:top" filled="f" stroked="f">
              <v:textbox style="mso-rotate-with-shape:t;mso-fit-shape-to-text:t" inset="0,0,0,0">
                <w:txbxContent>
                  <w:p w14:paraId="5995FD25" w14:textId="77777777" w:rsidR="00FA5921" w:rsidRDefault="00FA5921">
                    <w:r>
                      <w:rPr>
                        <w:rFonts w:ascii="Palatino Linotype" w:hAnsi="Palatino Linotype" w:cs="Palatino Linotype"/>
                        <w:color w:val="000000"/>
                        <w:sz w:val="26"/>
                        <w:szCs w:val="26"/>
                        <w:lang w:val="en-US"/>
                      </w:rPr>
                      <w:t>17</w:t>
                    </w:r>
                  </w:p>
                </w:txbxContent>
              </v:textbox>
            </v:rect>
            <v:rect id="_x0000_s1092" style="position:absolute;left:1017;top:9174;width:1688;height:603;mso-wrap-style:none;v-text-anchor:top" filled="f" stroked="f">
              <v:textbox style="mso-rotate-with-shape:t;mso-fit-shape-to-text:t" inset="0,0,0,0">
                <w:txbxContent>
                  <w:p w14:paraId="012B9383" w14:textId="77777777" w:rsidR="00FA5921" w:rsidRDefault="00FA5921">
                    <w:proofErr w:type="spellStart"/>
                    <w:r>
                      <w:rPr>
                        <w:rFonts w:ascii="Palatino Linotype" w:hAnsi="Palatino Linotype" w:cs="Palatino Linotype"/>
                        <w:color w:val="000000"/>
                        <w:sz w:val="26"/>
                        <w:szCs w:val="26"/>
                        <w:lang w:val="en-US"/>
                      </w:rPr>
                      <w:t>Занҳо</w:t>
                    </w:r>
                    <w:proofErr w:type="spellEnd"/>
                    <w:r>
                      <w:rPr>
                        <w:rFonts w:ascii="Palatino Linotype" w:hAnsi="Palatino Linotype" w:cs="Palatino Linotype"/>
                        <w:color w:val="000000"/>
                        <w:sz w:val="26"/>
                        <w:szCs w:val="26"/>
                        <w:lang w:val="en-US"/>
                      </w:rPr>
                      <w:t xml:space="preserve">       1314</w:t>
                    </w:r>
                  </w:p>
                </w:txbxContent>
              </v:textbox>
            </v:rect>
            <v:rect id="_x0000_s1093" style="position:absolute;left:4626;top:9174;width:131;height:603;mso-wrap-style:none;v-text-anchor:top" filled="f" stroked="f">
              <v:textbox style="mso-rotate-with-shape:t;mso-fit-shape-to-text:t" inset="0,0,0,0">
                <w:txbxContent>
                  <w:p w14:paraId="085FF060" w14:textId="77777777" w:rsidR="00FA5921" w:rsidRDefault="00FA5921">
                    <w:r>
                      <w:rPr>
                        <w:rFonts w:ascii="Palatino Linotype" w:hAnsi="Palatino Linotype" w:cs="Palatino Linotype"/>
                        <w:color w:val="000000"/>
                        <w:sz w:val="26"/>
                        <w:szCs w:val="26"/>
                        <w:lang w:val="en-US"/>
                      </w:rPr>
                      <w:t>4</w:t>
                    </w:r>
                  </w:p>
                </w:txbxContent>
              </v:textbox>
            </v:rect>
            <v:rect id="_x0000_s1094" style="position:absolute;left:6368;top:9174;width:391;height:603;mso-wrap-style:none;v-text-anchor:top" filled="f" stroked="f">
              <v:textbox style="mso-rotate-with-shape:t;mso-fit-shape-to-text:t" inset="0,0,0,0">
                <w:txbxContent>
                  <w:p w14:paraId="717673D4" w14:textId="77777777" w:rsidR="00FA5921" w:rsidRDefault="00FA5921">
                    <w:r>
                      <w:rPr>
                        <w:rFonts w:ascii="Palatino Linotype" w:hAnsi="Palatino Linotype" w:cs="Palatino Linotype"/>
                        <w:color w:val="000000"/>
                        <w:sz w:val="26"/>
                        <w:szCs w:val="26"/>
                        <w:lang w:val="en-US"/>
                      </w:rPr>
                      <w:t>913</w:t>
                    </w:r>
                  </w:p>
                </w:txbxContent>
              </v:textbox>
            </v:rect>
            <v:rect id="_x0000_s1095" style="position:absolute;left:7811;top:9174;width:391;height:603;mso-wrap-style:none;v-text-anchor:top" filled="f" stroked="f">
              <v:textbox style="mso-rotate-with-shape:t;mso-fit-shape-to-text:t" inset="0,0,0,0">
                <w:txbxContent>
                  <w:p w14:paraId="74E898D0" w14:textId="77777777" w:rsidR="00FA5921" w:rsidRDefault="00FA5921">
                    <w:r>
                      <w:rPr>
                        <w:rFonts w:ascii="Palatino Linotype" w:hAnsi="Palatino Linotype" w:cs="Palatino Linotype"/>
                        <w:color w:val="000000"/>
                        <w:sz w:val="26"/>
                        <w:szCs w:val="26"/>
                        <w:lang w:val="en-US"/>
                      </w:rPr>
                      <w:t>397</w:t>
                    </w:r>
                  </w:p>
                </w:txbxContent>
              </v:textbox>
            </v:rect>
            <v:rect id="_x0000_s1096" style="position:absolute;left:9004;top:9174;width:261;height:603;mso-wrap-style:none;v-text-anchor:top" filled="f" stroked="f">
              <v:textbox style="mso-rotate-with-shape:t;mso-fit-shape-to-text:t" inset="0,0,0,0">
                <w:txbxContent>
                  <w:p w14:paraId="7207D830" w14:textId="77777777" w:rsidR="00FA5921" w:rsidRDefault="00FA5921">
                    <w:r>
                      <w:rPr>
                        <w:rFonts w:ascii="Palatino Linotype" w:hAnsi="Palatino Linotype" w:cs="Palatino Linotype"/>
                        <w:color w:val="000000"/>
                        <w:sz w:val="26"/>
                        <w:szCs w:val="26"/>
                        <w:lang w:val="en-US"/>
                      </w:rPr>
                      <w:t>21</w:t>
                    </w:r>
                  </w:p>
                </w:txbxContent>
              </v:textbox>
            </v:rect>
            <v:rect id="_x0000_s1097" style="position:absolute;left:970;top:6453;width:16;height:1" fillcolor="#d4d4d4" stroked="f"/>
            <v:rect id="_x0000_s1098" style="position:absolute;left:3481;top:6453;width:15;height:1" fillcolor="#d4d4d4" stroked="f"/>
            <v:rect id="_x0000_s1099" style="position:absolute;left:5881;top:6453;width:16;height:1" fillcolor="#d4d4d4" stroked="f"/>
            <v:rect id="_x0000_s1100" style="position:absolute;left:7341;top:6453;width:15;height:1" fillcolor="#d4d4d4" stroked="f"/>
            <v:rect id="_x0000_s1101" style="position:absolute;left:8627;top:6453;width:16;height:1" fillcolor="#d4d4d4" stroked="f"/>
            <v:line id="_x0000_s1102" style="position:absolute" from="986,6453" to="9632,6453" strokeweight="0"/>
            <v:rect id="_x0000_s1103" style="position:absolute;left:986;top:6453;width:8646;height:18" fillcolor="black" stroked="f"/>
            <v:rect id="_x0000_s1104" style="position:absolute;left:9616;top:6453;width:16;height:1" fillcolor="#d4d4d4" stroked="f"/>
            <v:rect id="_x0000_s1105" style="position:absolute;left:10620;top:6453;width:16;height:1" fillcolor="#d4d4d4" stroked="f"/>
            <v:line id="_x0000_s1106" style="position:absolute" from="986,7998" to="9632,7998" strokeweight="0"/>
            <v:rect id="_x0000_s1107" style="position:absolute;left:986;top:7998;width:8646;height:17" fillcolor="black" stroked="f"/>
            <v:line id="_x0000_s1108" style="position:absolute" from="986,8384" to="9632,8384" strokeweight="0"/>
            <v:rect id="_x0000_s1109" style="position:absolute;left:986;top:8384;width:8646;height:17" fillcolor="black" stroked="f"/>
            <v:line id="_x0000_s1110" style="position:absolute" from="1072,8024" to="9718,8025" strokeweight="0"/>
            <v:rect id="_x0000_s1111" style="position:absolute;left:986;top:8770;width:8646;height:18" fillcolor="black" stroked="f"/>
            <v:line id="_x0000_s1112" style="position:absolute" from="986,9156" to="9632,9156" strokeweight="0"/>
            <v:rect id="_x0000_s1113" style="position:absolute;left:986;top:9156;width:8646;height:18" fillcolor="black" stroked="f"/>
            <v:line id="_x0000_s1114" style="position:absolute" from="970,6453" to="970,9560" strokeweight="0"/>
            <v:rect id="_x0000_s1115" style="position:absolute;left:970;top:6453;width:16;height:3107" fillcolor="black" stroked="f"/>
            <v:line id="_x0000_s1116" style="position:absolute" from="3481,6471" to="3481,9560" strokeweight="0"/>
            <v:rect id="_x0000_s1117" style="position:absolute;left:3481;top:6471;width:15;height:3089" fillcolor="black" stroked="f"/>
            <v:line id="_x0000_s1118" style="position:absolute" from="5881,6471" to="5881,9560" strokeweight="0"/>
            <v:rect id="_x0000_s1119" style="position:absolute;left:5881;top:6471;width:16;height:3089" fillcolor="black" stroked="f"/>
            <v:line id="_x0000_s1120" style="position:absolute" from="7341,6471" to="7341,9560" strokeweight="0"/>
            <v:rect id="_x0000_s1121" style="position:absolute;left:7341;top:6471;width:15;height:3089" fillcolor="black" stroked="f"/>
            <v:line id="_x0000_s1122" style="position:absolute" from="986,9542" to="9632,9542" strokeweight="0"/>
            <v:rect id="_x0000_s1123" style="position:absolute;left:986;top:9542;width:8646;height:18" fillcolor="black" stroked="f"/>
            <v:line id="_x0000_s1124" style="position:absolute" from="970,9560" to="971,9561" strokecolor="#d4d4d4" strokeweight="0"/>
            <v:rect id="_x0000_s1125" style="position:absolute;left:970;top:9560;width:16;height:17" fillcolor="#d4d4d4" stroked="f"/>
            <v:line id="_x0000_s1126" style="position:absolute" from="3481,9560" to="3482,9561" strokecolor="#d4d4d4" strokeweight="0"/>
            <v:rect id="_x0000_s1127" style="position:absolute;left:3481;top:9560;width:15;height:17" fillcolor="#d4d4d4" stroked="f"/>
            <v:line id="_x0000_s1128" style="position:absolute" from="5881,9560" to="5882,9561" strokecolor="#d4d4d4" strokeweight="0"/>
            <v:rect id="_x0000_s1129" style="position:absolute;left:5881;top:9560;width:16;height:17" fillcolor="#d4d4d4" stroked="f"/>
            <v:line id="_x0000_s1130" style="position:absolute" from="7341,9560" to="7342,9561" strokecolor="#d4d4d4" strokeweight="0"/>
            <v:rect id="_x0000_s1131" style="position:absolute;left:7341;top:9560;width:15;height:17" fillcolor="#d4d4d4" stroked="f"/>
            <v:line id="_x0000_s1132" style="position:absolute" from="8627,6471" to="8628,9560" strokeweight="0"/>
            <v:rect id="_x0000_s1133" style="position:absolute;left:8627;top:6471;width:16;height:3106" fillcolor="black" stroked="f"/>
            <v:line id="_x0000_s1134" style="position:absolute" from="9616,9560" to="9617,9561" strokeweight="0"/>
            <v:rect id="_x0000_s1135" style="position:absolute;left:9616;top:9560;width:16;height:17" fillcolor="black" stroked="f"/>
            <v:line id="_x0000_s1136" style="position:absolute" from="10620,9560" to="10621,9561" strokecolor="#d4d4d4" strokeweight="0"/>
            <v:rect id="_x0000_s1137" style="position:absolute;left:10620;top:9560;width:16;height:17" fillcolor="#d4d4d4" stroked="f"/>
            <v:rect id="_x0000_s1066" style="position:absolute;left:970;top:6453;width:10670;height:1875" stroked="f"/>
          </v:group>
        </w:pict>
      </w:r>
    </w:p>
    <w:p w14:paraId="0D510E63" w14:textId="77777777" w:rsidR="00BE4FCB" w:rsidRPr="0096060E" w:rsidRDefault="00BE4FCB" w:rsidP="0096060E">
      <w:pPr>
        <w:pStyle w:val="a5"/>
        <w:spacing w:line="240" w:lineRule="auto"/>
        <w:rPr>
          <w:color w:val="FF0000"/>
          <w:sz w:val="24"/>
          <w:szCs w:val="24"/>
        </w:rPr>
      </w:pPr>
      <w:bookmarkStart w:id="1" w:name="_MON_1707298523"/>
      <w:bookmarkEnd w:id="1"/>
    </w:p>
    <w:p w14:paraId="79A1B4B8" w14:textId="77777777" w:rsidR="00002845" w:rsidRDefault="00002845" w:rsidP="00BE4FCB">
      <w:pPr>
        <w:pStyle w:val="a5"/>
        <w:spacing w:line="240" w:lineRule="auto"/>
        <w:ind w:left="720"/>
        <w:jc w:val="both"/>
        <w:rPr>
          <w:rFonts w:ascii="Palatino Linotype" w:hAnsi="Palatino Linotype"/>
          <w:color w:val="1B1810" w:themeColor="background2" w:themeShade="1A"/>
          <w:sz w:val="24"/>
          <w:szCs w:val="24"/>
        </w:rPr>
      </w:pPr>
    </w:p>
    <w:p w14:paraId="4B9EDEFE" w14:textId="77777777" w:rsidR="00002845" w:rsidRDefault="00002845" w:rsidP="00BE4FCB">
      <w:pPr>
        <w:pStyle w:val="a5"/>
        <w:spacing w:line="240" w:lineRule="auto"/>
        <w:ind w:left="720"/>
        <w:jc w:val="both"/>
        <w:rPr>
          <w:rFonts w:ascii="Palatino Linotype" w:hAnsi="Palatino Linotype"/>
          <w:color w:val="1B1810" w:themeColor="background2" w:themeShade="1A"/>
          <w:sz w:val="24"/>
          <w:szCs w:val="24"/>
        </w:rPr>
      </w:pPr>
    </w:p>
    <w:p w14:paraId="28DDA2B2" w14:textId="77777777"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Сабабҳои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бекории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аҳолии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қобили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меҳнат</w:t>
      </w:r>
      <w:proofErr w:type="spellEnd"/>
      <w:r w:rsidRPr="002012DE">
        <w:rPr>
          <w:rFonts w:ascii="Palatino Linotype" w:hAnsi="Palatino Linotype"/>
          <w:color w:val="1B1810" w:themeColor="background2" w:themeShade="1A"/>
          <w:sz w:val="24"/>
          <w:szCs w:val="24"/>
        </w:rPr>
        <w:t xml:space="preserve"> дар </w:t>
      </w:r>
      <w:proofErr w:type="spellStart"/>
      <w:r w:rsidRPr="002012DE">
        <w:rPr>
          <w:rFonts w:ascii="Palatino Linotype" w:hAnsi="Palatino Linotype"/>
          <w:color w:val="1B1810" w:themeColor="background2" w:themeShade="1A"/>
          <w:sz w:val="24"/>
          <w:szCs w:val="24"/>
        </w:rPr>
        <w:t>деҳа</w:t>
      </w:r>
      <w:proofErr w:type="spellEnd"/>
      <w:r w:rsidRPr="002012DE">
        <w:rPr>
          <w:rFonts w:ascii="Palatino Linotype" w:hAnsi="Palatino Linotype"/>
          <w:color w:val="1B1810" w:themeColor="background2" w:themeShade="1A"/>
          <w:sz w:val="24"/>
          <w:szCs w:val="24"/>
        </w:rPr>
        <w:t>:</w:t>
      </w:r>
    </w:p>
    <w:p w14:paraId="59B75A22"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Кам</w:t>
      </w:r>
      <w:proofErr w:type="spellEnd"/>
      <w:r w:rsidRPr="002012DE">
        <w:rPr>
          <w:rFonts w:ascii="Palatino Linotype" w:hAnsi="Palatino Linotype"/>
          <w:i/>
          <w:iCs/>
          <w:color w:val="1B1810" w:themeColor="background2" w:themeShade="1A"/>
          <w:sz w:val="24"/>
          <w:szCs w:val="24"/>
        </w:rPr>
        <w:t xml:space="preserve"> ё </w:t>
      </w:r>
      <w:proofErr w:type="spellStart"/>
      <w:r w:rsidRPr="002012DE">
        <w:rPr>
          <w:rFonts w:ascii="Palatino Linotype" w:hAnsi="Palatino Linotype"/>
          <w:i/>
          <w:iCs/>
          <w:color w:val="1B1810" w:themeColor="background2" w:themeShade="1A"/>
          <w:sz w:val="24"/>
          <w:szCs w:val="24"/>
        </w:rPr>
        <w:t>набудани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корӣ</w:t>
      </w:r>
      <w:proofErr w:type="spellEnd"/>
      <w:r w:rsidRPr="002012DE">
        <w:rPr>
          <w:rFonts w:ascii="Palatino Linotype" w:hAnsi="Palatino Linotype"/>
          <w:i/>
          <w:iCs/>
          <w:color w:val="1B1810" w:themeColor="background2" w:themeShade="1A"/>
          <w:sz w:val="24"/>
          <w:szCs w:val="24"/>
        </w:rPr>
        <w:t>;</w:t>
      </w:r>
    </w:p>
    <w:p w14:paraId="6A09B187"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Музди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меҳнати</w:t>
      </w:r>
      <w:proofErr w:type="spellEnd"/>
      <w:r w:rsidRPr="002012DE">
        <w:rPr>
          <w:rFonts w:ascii="Palatino Linotype" w:hAnsi="Palatino Linotype"/>
          <w:i/>
          <w:iCs/>
          <w:color w:val="1B1810" w:themeColor="background2" w:themeShade="1A"/>
          <w:sz w:val="24"/>
          <w:szCs w:val="24"/>
        </w:rPr>
        <w:t xml:space="preserve"> паст;</w:t>
      </w:r>
    </w:p>
    <w:p w14:paraId="10EC6675" w14:textId="77777777" w:rsidR="001559B2" w:rsidRPr="002012DE" w:rsidRDefault="00E55C8F" w:rsidP="00302B8F">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p>
    <w:p w14:paraId="582344E2" w14:textId="77777777" w:rsidR="0096060E" w:rsidRPr="002012DE" w:rsidRDefault="0096060E" w:rsidP="0096060E">
      <w:pPr>
        <w:pStyle w:val="a3"/>
        <w:rPr>
          <w:rFonts w:ascii="Palatino Linotype" w:hAnsi="Palatino Linotype"/>
          <w:i/>
          <w:iCs/>
          <w:color w:val="1B1810" w:themeColor="background2" w:themeShade="1A"/>
          <w:sz w:val="24"/>
          <w:szCs w:val="24"/>
        </w:rPr>
      </w:pPr>
    </w:p>
    <w:p w14:paraId="5C167CA6" w14:textId="77777777" w:rsidR="0096060E" w:rsidRPr="002012DE" w:rsidRDefault="0096060E" w:rsidP="0096060E">
      <w:pPr>
        <w:pStyle w:val="a5"/>
        <w:spacing w:line="240" w:lineRule="auto"/>
        <w:jc w:val="both"/>
        <w:rPr>
          <w:rFonts w:ascii="Palatino Linotype" w:hAnsi="Palatino Linotype"/>
          <w:i/>
          <w:iCs/>
          <w:color w:val="1B1810" w:themeColor="background2" w:themeShade="1A"/>
          <w:sz w:val="24"/>
          <w:szCs w:val="24"/>
        </w:rPr>
      </w:pPr>
    </w:p>
    <w:p w14:paraId="65B8D162" w14:textId="77777777" w:rsidR="00302B8F" w:rsidRPr="002012DE" w:rsidRDefault="00302B8F" w:rsidP="00302B8F">
      <w:pPr>
        <w:pStyle w:val="a5"/>
        <w:spacing w:line="240" w:lineRule="auto"/>
        <w:jc w:val="both"/>
        <w:rPr>
          <w:rFonts w:ascii="Palatino Linotype" w:hAnsi="Palatino Linotype"/>
          <w:i/>
          <w:iCs/>
          <w:color w:val="1B1810" w:themeColor="background2" w:themeShade="1A"/>
          <w:sz w:val="24"/>
          <w:szCs w:val="24"/>
        </w:rPr>
      </w:pPr>
    </w:p>
    <w:p w14:paraId="7E4577B6" w14:textId="77777777" w:rsidR="00302B8F" w:rsidRPr="002012DE" w:rsidRDefault="00302B8F" w:rsidP="00302B8F">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Роҳҳои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ҳалли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мушкилот</w:t>
      </w:r>
      <w:proofErr w:type="spellEnd"/>
      <w:r w:rsidRPr="002012DE">
        <w:rPr>
          <w:rFonts w:ascii="Palatino Linotype" w:hAnsi="Palatino Linotype"/>
          <w:color w:val="1B1810" w:themeColor="background2" w:themeShade="1A"/>
          <w:sz w:val="24"/>
          <w:szCs w:val="24"/>
        </w:rPr>
        <w:t>:</w:t>
      </w:r>
    </w:p>
    <w:p w14:paraId="4A0E7C86" w14:textId="77777777" w:rsidR="00302B8F" w:rsidRPr="002012DE" w:rsidRDefault="00302B8F" w:rsidP="00302B8F">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корхонаҳои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истеҳсолӣ</w:t>
      </w:r>
      <w:proofErr w:type="spellEnd"/>
      <w:r w:rsidRPr="002012DE">
        <w:rPr>
          <w:rFonts w:ascii="Palatino Linotype" w:hAnsi="Palatino Linotype"/>
          <w:i/>
          <w:iCs/>
          <w:color w:val="1B1810" w:themeColor="background2" w:themeShade="1A"/>
          <w:sz w:val="24"/>
          <w:szCs w:val="24"/>
        </w:rPr>
        <w:t>;</w:t>
      </w:r>
    </w:p>
    <w:p w14:paraId="28CC00D0" w14:textId="77777777" w:rsidR="00302B8F" w:rsidRPr="002012DE" w:rsidRDefault="00302B8F" w:rsidP="00302B8F">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нави </w:t>
      </w:r>
      <w:proofErr w:type="spellStart"/>
      <w:r w:rsidRPr="002012DE">
        <w:rPr>
          <w:rFonts w:ascii="Palatino Linotype" w:hAnsi="Palatino Linotype"/>
          <w:i/>
          <w:iCs/>
          <w:color w:val="1B1810" w:themeColor="background2" w:themeShade="1A"/>
          <w:sz w:val="24"/>
          <w:szCs w:val="24"/>
        </w:rPr>
        <w:t>корӣ</w:t>
      </w:r>
      <w:proofErr w:type="spellEnd"/>
    </w:p>
    <w:p w14:paraId="35480720" w14:textId="77777777" w:rsidR="00302B8F" w:rsidRPr="002012DE" w:rsidRDefault="00302B8F" w:rsidP="00302B8F">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Ба </w:t>
      </w:r>
      <w:proofErr w:type="spellStart"/>
      <w:r w:rsidRPr="002012DE">
        <w:rPr>
          <w:rFonts w:ascii="Palatino Linotype" w:hAnsi="Palatino Linotype"/>
          <w:i/>
          <w:iCs/>
          <w:color w:val="1B1810" w:themeColor="background2" w:themeShade="1A"/>
          <w:sz w:val="24"/>
          <w:szCs w:val="24"/>
        </w:rPr>
        <w:t>ро</w:t>
      </w:r>
      <w:r w:rsidRPr="002012DE">
        <w:rPr>
          <w:rFonts w:ascii="Times New Roman Tj" w:hAnsi="Times New Roman Tj"/>
          <w:i/>
          <w:iCs/>
          <w:color w:val="1B1810" w:themeColor="background2" w:themeShade="1A"/>
          <w:sz w:val="24"/>
          <w:szCs w:val="24"/>
        </w:rPr>
        <w:t>њ</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мондани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фаъолият</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со</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ибкор</w:t>
      </w:r>
      <w:r w:rsidRPr="002012DE">
        <w:rPr>
          <w:rFonts w:ascii="Times New Roman Tj" w:hAnsi="Times New Roman Tj"/>
          <w:i/>
          <w:iCs/>
          <w:color w:val="1B1810" w:themeColor="background2" w:themeShade="1A"/>
          <w:sz w:val="24"/>
          <w:szCs w:val="24"/>
        </w:rPr>
        <w:t>ї</w:t>
      </w:r>
      <w:proofErr w:type="spellEnd"/>
      <w:r w:rsidRPr="002012DE">
        <w:rPr>
          <w:rFonts w:ascii="Palatino Linotype" w:hAnsi="Palatino Linotype"/>
          <w:i/>
          <w:iCs/>
          <w:color w:val="1B1810" w:themeColor="background2" w:themeShade="1A"/>
          <w:sz w:val="24"/>
          <w:szCs w:val="24"/>
        </w:rPr>
        <w:t>.</w:t>
      </w:r>
    </w:p>
    <w:p w14:paraId="27462F1E" w14:textId="77777777" w:rsidR="0096060E" w:rsidRDefault="0096060E" w:rsidP="0096060E">
      <w:pPr>
        <w:pStyle w:val="a5"/>
        <w:spacing w:line="240" w:lineRule="auto"/>
        <w:jc w:val="both"/>
        <w:rPr>
          <w:rFonts w:ascii="Palatino Linotype" w:hAnsi="Palatino Linotype"/>
          <w:i/>
          <w:iCs/>
          <w:color w:val="FF0000"/>
          <w:sz w:val="24"/>
          <w:szCs w:val="24"/>
        </w:rPr>
      </w:pPr>
    </w:p>
    <w:p w14:paraId="4A8A593B" w14:textId="77777777"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14:anchorId="197609CF" wp14:editId="6063193F">
            <wp:simplePos x="0" y="0"/>
            <wp:positionH relativeFrom="column">
              <wp:align>left</wp:align>
            </wp:positionH>
            <wp:positionV relativeFrom="paragraph">
              <wp:align>top</wp:align>
            </wp:positionV>
            <wp:extent cx="5223510" cy="2097405"/>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88E0347" w14:textId="77777777" w:rsidR="00326361" w:rsidRDefault="00326361" w:rsidP="00326361">
      <w:pPr>
        <w:pStyle w:val="a5"/>
        <w:spacing w:line="240" w:lineRule="auto"/>
        <w:jc w:val="both"/>
        <w:rPr>
          <w:rFonts w:ascii="Palatino Linotype" w:hAnsi="Palatino Linotype"/>
          <w:i/>
          <w:iCs/>
          <w:color w:val="FF0000"/>
          <w:sz w:val="24"/>
          <w:szCs w:val="24"/>
        </w:rPr>
      </w:pPr>
    </w:p>
    <w:p w14:paraId="3B208246" w14:textId="77777777" w:rsidR="00326361" w:rsidRPr="00326361" w:rsidRDefault="00326361" w:rsidP="00326361">
      <w:pPr>
        <w:pStyle w:val="a5"/>
        <w:spacing w:line="240" w:lineRule="auto"/>
        <w:jc w:val="both"/>
        <w:rPr>
          <w:rFonts w:ascii="Palatino Linotype" w:hAnsi="Palatino Linotype"/>
          <w:i/>
          <w:iCs/>
          <w:color w:val="FF0000"/>
          <w:sz w:val="24"/>
          <w:szCs w:val="24"/>
        </w:rPr>
      </w:pPr>
    </w:p>
    <w:p w14:paraId="69329C35" w14:textId="77777777" w:rsidR="00BE4FCB" w:rsidRDefault="00BE4FCB" w:rsidP="00C4478F">
      <w:pPr>
        <w:pStyle w:val="a5"/>
        <w:spacing w:line="240" w:lineRule="auto"/>
        <w:ind w:left="720" w:hanging="294"/>
        <w:jc w:val="both"/>
        <w:rPr>
          <w:color w:val="FF0000"/>
          <w:sz w:val="24"/>
          <w:szCs w:val="24"/>
        </w:rPr>
      </w:pPr>
    </w:p>
    <w:p w14:paraId="559F82DB" w14:textId="77777777" w:rsidR="00326361" w:rsidRDefault="00326361" w:rsidP="00C4478F">
      <w:pPr>
        <w:pStyle w:val="a5"/>
        <w:spacing w:line="240" w:lineRule="auto"/>
        <w:ind w:left="720" w:hanging="294"/>
        <w:jc w:val="both"/>
        <w:rPr>
          <w:color w:val="FF0000"/>
          <w:sz w:val="24"/>
          <w:szCs w:val="24"/>
        </w:rPr>
      </w:pPr>
    </w:p>
    <w:p w14:paraId="636BF116" w14:textId="77777777" w:rsidR="00326361" w:rsidRDefault="00326361" w:rsidP="00C4478F">
      <w:pPr>
        <w:pStyle w:val="a5"/>
        <w:spacing w:line="240" w:lineRule="auto"/>
        <w:ind w:left="720" w:hanging="294"/>
        <w:jc w:val="both"/>
        <w:rPr>
          <w:color w:val="FF0000"/>
          <w:sz w:val="24"/>
          <w:szCs w:val="24"/>
        </w:rPr>
      </w:pPr>
    </w:p>
    <w:p w14:paraId="3F0CB78D" w14:textId="77777777" w:rsidR="00326361" w:rsidRDefault="00326361" w:rsidP="00C4478F">
      <w:pPr>
        <w:pStyle w:val="a5"/>
        <w:spacing w:line="240" w:lineRule="auto"/>
        <w:ind w:left="720" w:hanging="294"/>
        <w:jc w:val="both"/>
        <w:rPr>
          <w:color w:val="FF0000"/>
          <w:sz w:val="24"/>
          <w:szCs w:val="24"/>
        </w:rPr>
      </w:pPr>
    </w:p>
    <w:p w14:paraId="65EA7EE7" w14:textId="77777777" w:rsidR="00326361" w:rsidRDefault="00326361" w:rsidP="00C4478F">
      <w:pPr>
        <w:pStyle w:val="a5"/>
        <w:spacing w:line="240" w:lineRule="auto"/>
        <w:ind w:left="720" w:hanging="294"/>
        <w:jc w:val="both"/>
        <w:rPr>
          <w:color w:val="FF0000"/>
          <w:sz w:val="24"/>
          <w:szCs w:val="24"/>
        </w:rPr>
      </w:pPr>
    </w:p>
    <w:p w14:paraId="70134639" w14:textId="77777777" w:rsidR="00326361" w:rsidRDefault="00326361" w:rsidP="00C4478F">
      <w:pPr>
        <w:pStyle w:val="a5"/>
        <w:spacing w:line="240" w:lineRule="auto"/>
        <w:ind w:left="720" w:hanging="294"/>
        <w:jc w:val="both"/>
        <w:rPr>
          <w:color w:val="FF0000"/>
          <w:sz w:val="24"/>
          <w:szCs w:val="24"/>
        </w:rPr>
      </w:pPr>
    </w:p>
    <w:p w14:paraId="2E79DE89" w14:textId="77777777" w:rsidR="00326361" w:rsidRDefault="00326361" w:rsidP="00C4478F">
      <w:pPr>
        <w:pStyle w:val="a5"/>
        <w:spacing w:line="240" w:lineRule="auto"/>
        <w:ind w:left="720" w:hanging="294"/>
        <w:jc w:val="both"/>
        <w:rPr>
          <w:color w:val="FF0000"/>
          <w:sz w:val="24"/>
          <w:szCs w:val="24"/>
        </w:rPr>
      </w:pPr>
    </w:p>
    <w:p w14:paraId="145B01EB" w14:textId="77777777" w:rsidR="00326361" w:rsidRDefault="00326361" w:rsidP="00C4478F">
      <w:pPr>
        <w:pStyle w:val="a5"/>
        <w:spacing w:line="240" w:lineRule="auto"/>
        <w:ind w:left="720" w:hanging="294"/>
        <w:jc w:val="both"/>
        <w:rPr>
          <w:color w:val="FF0000"/>
          <w:sz w:val="24"/>
          <w:szCs w:val="24"/>
        </w:rPr>
      </w:pPr>
    </w:p>
    <w:p w14:paraId="0265472D" w14:textId="77777777" w:rsidR="006275B0" w:rsidRDefault="006275B0" w:rsidP="00326361">
      <w:pPr>
        <w:pStyle w:val="a5"/>
        <w:spacing w:line="240" w:lineRule="auto"/>
        <w:jc w:val="both"/>
        <w:rPr>
          <w:sz w:val="24"/>
          <w:szCs w:val="24"/>
        </w:rPr>
      </w:pPr>
    </w:p>
    <w:p w14:paraId="026842AC" w14:textId="77777777" w:rsidR="00E55C8F" w:rsidRPr="0021271E" w:rsidRDefault="00E55C8F" w:rsidP="00326361">
      <w:pPr>
        <w:pStyle w:val="a5"/>
        <w:spacing w:line="240" w:lineRule="auto"/>
        <w:jc w:val="both"/>
        <w:rPr>
          <w:sz w:val="24"/>
          <w:szCs w:val="24"/>
        </w:rPr>
      </w:pPr>
    </w:p>
    <w:p w14:paraId="74D2723C"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48757003" w14:textId="77777777" w:rsidR="00326361" w:rsidRDefault="00326361" w:rsidP="00326361">
      <w:pPr>
        <w:pStyle w:val="a5"/>
        <w:spacing w:line="240" w:lineRule="auto"/>
        <w:jc w:val="both"/>
        <w:rPr>
          <w:i/>
          <w:sz w:val="24"/>
          <w:szCs w:val="24"/>
          <w:lang w:val="tg-Cyrl-TJ"/>
        </w:rPr>
      </w:pPr>
    </w:p>
    <w:p w14:paraId="5C56FDFA" w14:textId="77777777" w:rsidR="00326361" w:rsidRDefault="00326361" w:rsidP="00326361">
      <w:pPr>
        <w:pStyle w:val="a5"/>
        <w:spacing w:line="240" w:lineRule="auto"/>
        <w:jc w:val="both"/>
        <w:rPr>
          <w:i/>
          <w:sz w:val="24"/>
          <w:szCs w:val="24"/>
          <w:lang w:val="tg-Cyrl-TJ"/>
        </w:rPr>
      </w:pPr>
      <w:r w:rsidRPr="00C55386">
        <w:rPr>
          <w:i/>
          <w:noProof/>
          <w:sz w:val="24"/>
          <w:szCs w:val="24"/>
          <w:lang w:val="tg-Cyrl-TJ"/>
        </w:rPr>
        <w:lastRenderedPageBreak/>
        <w:drawing>
          <wp:inline distT="0" distB="0" distL="0" distR="0" wp14:anchorId="54CC77ED" wp14:editId="4321AA78">
            <wp:extent cx="5559115" cy="2494136"/>
            <wp:effectExtent l="0" t="0" r="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5A4653" w14:textId="77777777" w:rsidR="00326361" w:rsidRDefault="00326361" w:rsidP="00326361">
      <w:pPr>
        <w:pStyle w:val="a5"/>
        <w:spacing w:line="240" w:lineRule="auto"/>
        <w:jc w:val="both"/>
        <w:rPr>
          <w:i/>
          <w:sz w:val="24"/>
          <w:szCs w:val="24"/>
          <w:lang w:val="tg-Cyrl-TJ"/>
        </w:rPr>
      </w:pPr>
    </w:p>
    <w:p w14:paraId="7248A435" w14:textId="77777777" w:rsidR="00326361" w:rsidRDefault="00326361" w:rsidP="00326361">
      <w:pPr>
        <w:pStyle w:val="a5"/>
        <w:spacing w:line="240" w:lineRule="auto"/>
        <w:jc w:val="both"/>
        <w:rPr>
          <w:i/>
          <w:sz w:val="24"/>
          <w:szCs w:val="24"/>
          <w:lang w:val="tg-Cyrl-TJ"/>
        </w:rPr>
      </w:pPr>
    </w:p>
    <w:p w14:paraId="67D07F16"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44A85651" w14:textId="3B7F2F5C" w:rsidR="00326361" w:rsidRPr="00FA5921" w:rsidRDefault="00326361" w:rsidP="00326361">
      <w:pPr>
        <w:spacing w:line="240" w:lineRule="auto"/>
        <w:rPr>
          <w:rFonts w:ascii="Palatino Linotype" w:hAnsi="Palatino Linotype"/>
          <w:i/>
          <w:color w:val="1B1810" w:themeColor="background2" w:themeShade="1A"/>
          <w:sz w:val="24"/>
          <w:szCs w:val="24"/>
          <w:lang w:val="tg-Cyrl-TJ"/>
        </w:rPr>
      </w:pPr>
      <w:r w:rsidRPr="00FA5921">
        <w:rPr>
          <w:rFonts w:ascii="Palatino Linotype" w:hAnsi="Palatino Linotype"/>
          <w:i/>
          <w:color w:val="1B1810" w:themeColor="background2" w:themeShade="1A"/>
          <w:sz w:val="24"/>
          <w:szCs w:val="24"/>
          <w:lang w:val="tg-Cyrl-TJ"/>
        </w:rPr>
        <w:t>Банақшагир</w:t>
      </w:r>
      <w:r w:rsidR="00FA5921">
        <w:rPr>
          <w:rFonts w:ascii="Palatino Linotype" w:hAnsi="Palatino Linotype"/>
          <w:i/>
          <w:color w:val="1B1810" w:themeColor="background2" w:themeShade="1A"/>
          <w:sz w:val="24"/>
          <w:szCs w:val="24"/>
          <w:lang w:val="tg-Cyrl-TJ"/>
        </w:rPr>
        <w:t>ӣ</w:t>
      </w:r>
      <w:r w:rsidRPr="00FA5921">
        <w:rPr>
          <w:rFonts w:ascii="Palatino Linotype" w:hAnsi="Palatino Linotype"/>
          <w:i/>
          <w:color w:val="1B1810" w:themeColor="background2" w:themeShade="1A"/>
          <w:sz w:val="24"/>
          <w:szCs w:val="24"/>
          <w:lang w:val="tg-Cyrl-TJ"/>
        </w:rPr>
        <w:t xml:space="preserve"> ва иҷрои корҳои дастаҷамъона ба монанди:</w:t>
      </w:r>
    </w:p>
    <w:p w14:paraId="09044DC7"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Тоза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кардани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ҷӯйбо</w:t>
      </w:r>
      <w:proofErr w:type="spellEnd"/>
      <w:r w:rsidRPr="0060159C">
        <w:rPr>
          <w:rFonts w:ascii="Palatino Linotype" w:hAnsi="Palatino Linotype"/>
          <w:i/>
          <w:color w:val="1B1810" w:themeColor="background2" w:themeShade="1A"/>
          <w:sz w:val="24"/>
          <w:szCs w:val="24"/>
          <w:lang w:val="tg-Cyrl-TJ"/>
        </w:rPr>
        <w:t>р</w:t>
      </w:r>
      <w:proofErr w:type="spellStart"/>
      <w:r w:rsidRPr="0060159C">
        <w:rPr>
          <w:rFonts w:ascii="Palatino Linotype" w:hAnsi="Palatino Linotype"/>
          <w:i/>
          <w:color w:val="1B1810" w:themeColor="background2" w:themeShade="1A"/>
          <w:sz w:val="24"/>
          <w:szCs w:val="24"/>
        </w:rPr>
        <w:t>ҳо</w:t>
      </w:r>
      <w:proofErr w:type="spellEnd"/>
      <w:r w:rsidRPr="0060159C">
        <w:rPr>
          <w:rFonts w:ascii="Palatino Linotype" w:hAnsi="Palatino Linotype"/>
          <w:i/>
          <w:color w:val="1B1810" w:themeColor="background2" w:themeShade="1A"/>
          <w:sz w:val="24"/>
          <w:szCs w:val="24"/>
          <w:lang w:val="tg-Cyrl-TJ"/>
        </w:rPr>
        <w:t xml:space="preserve"> ва</w:t>
      </w:r>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кучаву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роҳравҳо</w:t>
      </w:r>
      <w:proofErr w:type="spellEnd"/>
      <w:r w:rsidRPr="0060159C">
        <w:rPr>
          <w:rFonts w:ascii="Palatino Linotype" w:hAnsi="Palatino Linotype"/>
          <w:i/>
          <w:color w:val="1B1810" w:themeColor="background2" w:themeShade="1A"/>
          <w:sz w:val="24"/>
          <w:szCs w:val="24"/>
        </w:rPr>
        <w:t>;</w:t>
      </w:r>
    </w:p>
    <w:p w14:paraId="0528716F" w14:textId="77777777" w:rsidR="00326361" w:rsidRPr="0060159C" w:rsidRDefault="001F7072"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Ҳашар</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умум</w:t>
      </w:r>
      <w:r w:rsidRPr="0060159C">
        <w:rPr>
          <w:rFonts w:ascii="Times New Roman Tj" w:hAnsi="Times New Roman Tj"/>
          <w:i/>
          <w:color w:val="1B1810" w:themeColor="background2" w:themeShade="1A"/>
          <w:sz w:val="24"/>
          <w:szCs w:val="24"/>
        </w:rPr>
        <w:t>ї</w:t>
      </w:r>
      <w:proofErr w:type="spellEnd"/>
      <w:r w:rsidR="00326361" w:rsidRPr="0060159C">
        <w:rPr>
          <w:rFonts w:ascii="Palatino Linotype" w:hAnsi="Palatino Linotype"/>
          <w:i/>
          <w:color w:val="1B1810" w:themeColor="background2" w:themeShade="1A"/>
          <w:sz w:val="24"/>
          <w:szCs w:val="24"/>
        </w:rPr>
        <w:t>;</w:t>
      </w:r>
    </w:p>
    <w:p w14:paraId="7B947441" w14:textId="77777777" w:rsidR="00326361" w:rsidRPr="0060159C" w:rsidRDefault="001F7072" w:rsidP="00E55C8F">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Иштирок</w:t>
      </w:r>
      <w:proofErr w:type="spellEnd"/>
      <w:r w:rsidRPr="0060159C">
        <w:rPr>
          <w:rFonts w:ascii="Palatino Linotype" w:hAnsi="Palatino Linotype"/>
          <w:i/>
          <w:color w:val="1B1810" w:themeColor="background2" w:themeShade="1A"/>
          <w:sz w:val="24"/>
          <w:szCs w:val="24"/>
        </w:rPr>
        <w:t xml:space="preserve"> дар </w:t>
      </w:r>
      <w:proofErr w:type="spellStart"/>
      <w:r w:rsidRPr="0060159C">
        <w:rPr>
          <w:rFonts w:ascii="Times New Roman Tj" w:hAnsi="Times New Roman Tj"/>
          <w:i/>
          <w:color w:val="1B1810" w:themeColor="background2" w:themeShade="1A"/>
          <w:sz w:val="24"/>
          <w:szCs w:val="24"/>
        </w:rPr>
        <w:t>љ</w:t>
      </w:r>
      <w:r w:rsidRPr="0060159C">
        <w:rPr>
          <w:rFonts w:ascii="Palatino Linotype" w:hAnsi="Palatino Linotype"/>
          <w:i/>
          <w:color w:val="1B1810" w:themeColor="background2" w:themeShade="1A"/>
          <w:sz w:val="24"/>
          <w:szCs w:val="24"/>
        </w:rPr>
        <w:t>ашну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маросим</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милл</w:t>
      </w:r>
      <w:r w:rsidRPr="0060159C">
        <w:rPr>
          <w:rFonts w:ascii="Times New Roman Tj" w:hAnsi="Times New Roman Tj"/>
          <w:i/>
          <w:color w:val="1B1810" w:themeColor="background2" w:themeShade="1A"/>
          <w:sz w:val="24"/>
          <w:szCs w:val="24"/>
        </w:rPr>
        <w:t>ї</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ва</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дењавї</w:t>
      </w:r>
      <w:proofErr w:type="spellEnd"/>
      <w:r w:rsidR="00E55C8F" w:rsidRPr="0060159C">
        <w:rPr>
          <w:rFonts w:ascii="Palatino Linotype" w:hAnsi="Palatino Linotype"/>
          <w:i/>
          <w:color w:val="1B1810" w:themeColor="background2" w:themeShade="1A"/>
          <w:sz w:val="24"/>
          <w:szCs w:val="24"/>
        </w:rPr>
        <w:t>.</w:t>
      </w:r>
    </w:p>
    <w:p w14:paraId="093CE604"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Саҳмгузории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шаҳрвандони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алоҳида</w:t>
      </w:r>
      <w:proofErr w:type="spellEnd"/>
      <w:r w:rsidRPr="0060159C">
        <w:rPr>
          <w:rFonts w:ascii="Palatino Linotype" w:hAnsi="Palatino Linotype"/>
          <w:i/>
          <w:color w:val="1B1810" w:themeColor="background2" w:themeShade="1A"/>
          <w:sz w:val="24"/>
          <w:szCs w:val="24"/>
        </w:rPr>
        <w:t xml:space="preserve"> ё</w:t>
      </w:r>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волидайн</w:t>
      </w:r>
      <w:proofErr w:type="spellEnd"/>
      <w:r w:rsidR="00E55C8F" w:rsidRPr="0060159C">
        <w:rPr>
          <w:rFonts w:ascii="Palatino Linotype" w:hAnsi="Palatino Linotype"/>
          <w:i/>
          <w:color w:val="1B1810" w:themeColor="background2" w:themeShade="1A"/>
          <w:sz w:val="24"/>
          <w:szCs w:val="24"/>
        </w:rPr>
        <w:t xml:space="preserve"> дар </w:t>
      </w:r>
      <w:proofErr w:type="spellStart"/>
      <w:r w:rsidR="00E55C8F" w:rsidRPr="0060159C">
        <w:rPr>
          <w:rFonts w:ascii="Palatino Linotype" w:hAnsi="Palatino Linotype"/>
          <w:i/>
          <w:color w:val="1B1810" w:themeColor="background2" w:themeShade="1A"/>
          <w:sz w:val="24"/>
          <w:szCs w:val="24"/>
        </w:rPr>
        <w:t>таъмири</w:t>
      </w:r>
      <w:proofErr w:type="spellEnd"/>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муассиса</w:t>
      </w:r>
      <w:r w:rsidRPr="0060159C">
        <w:rPr>
          <w:rFonts w:ascii="Palatino Linotype" w:hAnsi="Palatino Linotype"/>
          <w:i/>
          <w:color w:val="1B1810" w:themeColor="background2" w:themeShade="1A"/>
          <w:sz w:val="24"/>
          <w:szCs w:val="24"/>
        </w:rPr>
        <w:t>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таҳсилоти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миёнаи</w:t>
      </w:r>
      <w:proofErr w:type="spellEnd"/>
      <w:r w:rsidRPr="0060159C">
        <w:rPr>
          <w:rFonts w:ascii="Palatino Linotype" w:hAnsi="Palatino Linotype"/>
          <w:i/>
          <w:color w:val="1B1810" w:themeColor="background2" w:themeShade="1A"/>
          <w:sz w:val="24"/>
          <w:szCs w:val="24"/>
        </w:rPr>
        <w:t xml:space="preserve"> уму</w:t>
      </w:r>
      <w:r w:rsidRPr="0060159C">
        <w:rPr>
          <w:rFonts w:ascii="Palatino Linotype" w:hAnsi="Palatino Linotype"/>
          <w:i/>
          <w:color w:val="1B1810" w:themeColor="background2" w:themeShade="1A"/>
          <w:sz w:val="24"/>
          <w:szCs w:val="24"/>
          <w:lang w:val="tg-Cyrl-TJ"/>
        </w:rPr>
        <w:t>мӣ</w:t>
      </w:r>
    </w:p>
    <w:p w14:paraId="0050D96F" w14:textId="77777777" w:rsidR="00326361" w:rsidRPr="0060159C" w:rsidRDefault="00E55C8F"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proofErr w:type="spellEnd"/>
      <w:r w:rsidR="001559B2" w:rsidRPr="0060159C">
        <w:rPr>
          <w:rFonts w:ascii="Palatino Linotype" w:hAnsi="Palatino Linotype"/>
          <w:i/>
          <w:color w:val="1B1810" w:themeColor="background2" w:themeShade="1A"/>
          <w:sz w:val="24"/>
          <w:szCs w:val="24"/>
        </w:rPr>
        <w:t xml:space="preserve"> </w:t>
      </w:r>
      <w:proofErr w:type="spellStart"/>
      <w:proofErr w:type="gramStart"/>
      <w:r w:rsidR="001559B2" w:rsidRPr="0060159C">
        <w:rPr>
          <w:rFonts w:ascii="Palatino Linotype" w:hAnsi="Palatino Linotype"/>
          <w:i/>
          <w:color w:val="1B1810" w:themeColor="background2" w:themeShade="1A"/>
          <w:sz w:val="24"/>
          <w:szCs w:val="24"/>
        </w:rPr>
        <w:t>расонидан</w:t>
      </w:r>
      <w:proofErr w:type="spellEnd"/>
      <w:r w:rsidR="001559B2" w:rsidRPr="0060159C">
        <w:rPr>
          <w:rFonts w:ascii="Palatino Linotype" w:hAnsi="Palatino Linotype"/>
          <w:i/>
          <w:color w:val="1B1810" w:themeColor="background2" w:themeShade="1A"/>
          <w:sz w:val="24"/>
          <w:szCs w:val="24"/>
        </w:rPr>
        <w:t xml:space="preserve"> </w:t>
      </w:r>
      <w:r w:rsidRPr="0060159C">
        <w:rPr>
          <w:rFonts w:ascii="Palatino Linotype" w:hAnsi="Palatino Linotype"/>
          <w:i/>
          <w:color w:val="1B1810" w:themeColor="background2" w:themeShade="1A"/>
          <w:sz w:val="24"/>
          <w:szCs w:val="24"/>
        </w:rPr>
        <w:t xml:space="preserve"> ба</w:t>
      </w:r>
      <w:proofErr w:type="gram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оила</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камбизоат</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ва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шахсони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маъюбиятдошта</w:t>
      </w:r>
      <w:proofErr w:type="spellEnd"/>
      <w:r w:rsidRPr="0060159C">
        <w:rPr>
          <w:rFonts w:ascii="Palatino Linotype" w:hAnsi="Palatino Linotype"/>
          <w:i/>
          <w:color w:val="1B1810" w:themeColor="background2" w:themeShade="1A"/>
          <w:sz w:val="24"/>
          <w:szCs w:val="24"/>
        </w:rPr>
        <w:t>.</w:t>
      </w:r>
    </w:p>
    <w:p w14:paraId="38B230B8"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Масъалаҳои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афзалиятноки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Pr="0060159C">
        <w:rPr>
          <w:rFonts w:ascii="Times New Roman" w:hAnsi="Times New Roman" w:cs="Times New Roman"/>
          <w:color w:val="1B1810" w:themeColor="background2" w:themeShade="1A"/>
          <w:sz w:val="24"/>
          <w:szCs w:val="24"/>
        </w:rPr>
        <w:t>Масъалаҳоеро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ҷомеа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кардааст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тавсиф</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Сабабҳои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роҳҳои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51939C38" w14:textId="77777777" w:rsidTr="002012DE">
        <w:tc>
          <w:tcPr>
            <w:tcW w:w="822" w:type="dxa"/>
            <w:shd w:val="clear" w:color="auto" w:fill="FFFFFF" w:themeFill="background1"/>
            <w:vAlign w:val="center"/>
          </w:tcPr>
          <w:p w14:paraId="2703E1EE" w14:textId="77777777" w:rsidR="00421D23" w:rsidRPr="0060159C" w:rsidRDefault="00421D23" w:rsidP="00326361">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14:paraId="5AFF3C94" w14:textId="77777777" w:rsidR="00421D23" w:rsidRPr="0060159C" w:rsidRDefault="00845293" w:rsidP="00845293">
            <w:pP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xml:space="preserve">                           </w:t>
            </w:r>
            <w:r w:rsidR="00421D23" w:rsidRPr="0060159C">
              <w:rPr>
                <w:rFonts w:ascii="Palatino Linotype" w:hAnsi="Palatino Linotype"/>
                <w:color w:val="1B1810" w:themeColor="background2" w:themeShade="1A"/>
                <w:sz w:val="24"/>
                <w:szCs w:val="24"/>
              </w:rPr>
              <w:t xml:space="preserve"> </w:t>
            </w:r>
            <w:proofErr w:type="spellStart"/>
            <w:r w:rsidR="00421D23" w:rsidRPr="0060159C">
              <w:rPr>
                <w:rFonts w:ascii="Palatino Linotype" w:hAnsi="Palatino Linotype"/>
                <w:color w:val="1B1810" w:themeColor="background2" w:themeShade="1A"/>
                <w:sz w:val="24"/>
                <w:szCs w:val="24"/>
              </w:rPr>
              <w:t>мушкилот</w:t>
            </w:r>
            <w:proofErr w:type="spellEnd"/>
          </w:p>
        </w:tc>
        <w:tc>
          <w:tcPr>
            <w:tcW w:w="3776" w:type="dxa"/>
            <w:shd w:val="clear" w:color="auto" w:fill="FFFFFF" w:themeFill="background1"/>
            <w:vAlign w:val="center"/>
          </w:tcPr>
          <w:p w14:paraId="0CC3E0CC" w14:textId="77777777" w:rsidR="00421D23" w:rsidRPr="0060159C" w:rsidRDefault="00421D23" w:rsidP="00326361">
            <w:pPr>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Роҳҳои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ҳалли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мушкилот</w:t>
            </w:r>
            <w:proofErr w:type="spellEnd"/>
          </w:p>
        </w:tc>
      </w:tr>
      <w:tr w:rsidR="00421D23" w:rsidRPr="0060159C" w14:paraId="72B4AF08" w14:textId="77777777" w:rsidTr="00326361">
        <w:tc>
          <w:tcPr>
            <w:tcW w:w="822" w:type="dxa"/>
            <w:vAlign w:val="center"/>
          </w:tcPr>
          <w:p w14:paraId="26DCED55"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14:paraId="04899951" w14:textId="15039FD6" w:rsidR="00421D23" w:rsidRPr="00114FAD" w:rsidRDefault="00136A77"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Танқис</w:t>
            </w:r>
            <w:r w:rsidR="00FA5921">
              <w:rPr>
                <w:rFonts w:ascii="Palatino Linotype" w:hAnsi="Palatino Linotype"/>
                <w:i/>
                <w:iCs/>
                <w:color w:val="1B1810" w:themeColor="background2" w:themeShade="1A"/>
                <w:sz w:val="24"/>
                <w:szCs w:val="24"/>
                <w:lang w:val="tg-Cyrl-TJ"/>
              </w:rPr>
              <w:t>ӣ</w:t>
            </w:r>
            <w:r>
              <w:rPr>
                <w:rFonts w:ascii="Palatino Linotype" w:hAnsi="Palatino Linotype"/>
                <w:i/>
                <w:iCs/>
                <w:color w:val="1B1810" w:themeColor="background2" w:themeShade="1A"/>
                <w:sz w:val="24"/>
                <w:szCs w:val="24"/>
                <w:lang w:val="tg-Cyrl-TJ"/>
              </w:rPr>
              <w:t xml:space="preserve"> кашидани аҳоли аз паст будани қуваи барқ</w:t>
            </w:r>
          </w:p>
        </w:tc>
        <w:tc>
          <w:tcPr>
            <w:tcW w:w="3776" w:type="dxa"/>
            <w:vAlign w:val="center"/>
          </w:tcPr>
          <w:p w14:paraId="2DCB7E2F" w14:textId="47178166" w:rsidR="00421D23" w:rsidRPr="00114FAD" w:rsidRDefault="00136A77"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Таъмини 3 адад трансформатори баландши</w:t>
            </w:r>
            <w:r w:rsidR="00FA5921">
              <w:rPr>
                <w:rFonts w:ascii="Palatino Linotype" w:hAnsi="Palatino Linotype"/>
                <w:i/>
                <w:iCs/>
                <w:color w:val="1B1810" w:themeColor="background2" w:themeShade="1A"/>
                <w:sz w:val="24"/>
                <w:szCs w:val="24"/>
                <w:lang w:val="tg-Cyrl-TJ"/>
              </w:rPr>
              <w:t>д</w:t>
            </w:r>
            <w:r>
              <w:rPr>
                <w:rFonts w:ascii="Palatino Linotype" w:hAnsi="Palatino Linotype"/>
                <w:i/>
                <w:iCs/>
                <w:color w:val="1B1810" w:themeColor="background2" w:themeShade="1A"/>
                <w:sz w:val="24"/>
                <w:szCs w:val="24"/>
                <w:lang w:val="tg-Cyrl-TJ"/>
              </w:rPr>
              <w:t>дати барқ</w:t>
            </w:r>
            <w:r>
              <w:rPr>
                <w:rFonts w:ascii="Times New Roman Tj" w:hAnsi="Times New Roman Tj"/>
                <w:i/>
                <w:iCs/>
                <w:color w:val="1B1810" w:themeColor="background2" w:themeShade="1A"/>
                <w:sz w:val="24"/>
                <w:szCs w:val="24"/>
                <w:lang w:val="tg-Cyrl-TJ"/>
              </w:rPr>
              <w:t>ї</w:t>
            </w:r>
            <w:r>
              <w:rPr>
                <w:rFonts w:ascii="Palatino Linotype" w:hAnsi="Palatino Linotype"/>
                <w:i/>
                <w:iCs/>
                <w:color w:val="1B1810" w:themeColor="background2" w:themeShade="1A"/>
                <w:sz w:val="24"/>
                <w:szCs w:val="24"/>
                <w:lang w:val="tg-Cyrl-TJ"/>
              </w:rPr>
              <w:t xml:space="preserve"> бо иқтидори 400квт</w:t>
            </w:r>
          </w:p>
        </w:tc>
      </w:tr>
      <w:tr w:rsidR="00421D23" w:rsidRPr="0060159C" w14:paraId="13ACACED" w14:textId="77777777" w:rsidTr="00326361">
        <w:tc>
          <w:tcPr>
            <w:tcW w:w="822" w:type="dxa"/>
            <w:vAlign w:val="center"/>
          </w:tcPr>
          <w:p w14:paraId="18ABBD92"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14:paraId="0F9440AA" w14:textId="77777777" w:rsidR="00421D23" w:rsidRPr="006A53BC" w:rsidRDefault="00136A77"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Таъмирталаб будани роҳҳои дохили деҳа</w:t>
            </w:r>
          </w:p>
        </w:tc>
        <w:tc>
          <w:tcPr>
            <w:tcW w:w="3776" w:type="dxa"/>
            <w:vAlign w:val="center"/>
          </w:tcPr>
          <w:p w14:paraId="45817D31" w14:textId="77777777" w:rsidR="00421D23" w:rsidRPr="006A53BC" w:rsidRDefault="00136A77"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Таъмири 5 км роҳи дохили деҳа</w:t>
            </w:r>
          </w:p>
        </w:tc>
      </w:tr>
    </w:tbl>
    <w:p w14:paraId="6272B7B1" w14:textId="77777777" w:rsidR="00421D23" w:rsidRPr="0060159C" w:rsidRDefault="00421D23" w:rsidP="00421D23">
      <w:pPr>
        <w:rPr>
          <w:color w:val="1B1810" w:themeColor="background2" w:themeShade="1A"/>
        </w:rPr>
      </w:pPr>
    </w:p>
    <w:p w14:paraId="65FDF8F6"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lastRenderedPageBreak/>
        <w:t>V</w:t>
      </w:r>
      <w:r w:rsidR="00CF6550" w:rsidRPr="0060159C">
        <w:rPr>
          <w:rFonts w:ascii="Times New Roman" w:hAnsi="Times New Roman" w:cs="Times New Roman"/>
          <w:b/>
          <w:bCs/>
          <w:color w:val="1B1810" w:themeColor="background2" w:themeShade="1A"/>
          <w:sz w:val="24"/>
          <w:szCs w:val="24"/>
          <w:lang w:val="tg-Cyrl-TJ"/>
        </w:rPr>
        <w:t>.</w:t>
      </w:r>
      <w:proofErr w:type="spellStart"/>
      <w:r w:rsidR="00CF6550" w:rsidRPr="0060159C">
        <w:rPr>
          <w:rFonts w:ascii="Times New Roman" w:hAnsi="Times New Roman" w:cs="Times New Roman"/>
          <w:b/>
          <w:bCs/>
          <w:color w:val="1B1810" w:themeColor="background2" w:themeShade="1A"/>
          <w:sz w:val="24"/>
          <w:szCs w:val="24"/>
        </w:rPr>
        <w:t>Таҳлили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захираҳои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мавҷуда</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барои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ҷалби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онҳо</w:t>
      </w:r>
      <w:proofErr w:type="spellEnd"/>
      <w:r w:rsidR="00CF6550" w:rsidRPr="0060159C">
        <w:rPr>
          <w:rFonts w:ascii="Times New Roman" w:hAnsi="Times New Roman" w:cs="Times New Roman"/>
          <w:b/>
          <w:bCs/>
          <w:color w:val="1B1810" w:themeColor="background2" w:themeShade="1A"/>
          <w:sz w:val="24"/>
          <w:szCs w:val="24"/>
        </w:rPr>
        <w:t xml:space="preserve"> ба </w:t>
      </w:r>
      <w:proofErr w:type="spellStart"/>
      <w:r w:rsidR="00CF6550" w:rsidRPr="0060159C">
        <w:rPr>
          <w:rFonts w:ascii="Times New Roman" w:hAnsi="Times New Roman" w:cs="Times New Roman"/>
          <w:b/>
          <w:bCs/>
          <w:color w:val="1B1810" w:themeColor="background2" w:themeShade="1A"/>
          <w:sz w:val="24"/>
          <w:szCs w:val="24"/>
        </w:rPr>
        <w:t>ҳалли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мушкилоти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ҷомеа</w:t>
      </w:r>
      <w:proofErr w:type="spellEnd"/>
      <w:r w:rsidR="00CF6550"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00CF6550" w:rsidRPr="0060159C">
        <w:rPr>
          <w:rFonts w:ascii="Times New Roman" w:hAnsi="Times New Roman" w:cs="Times New Roman"/>
          <w:color w:val="1B1810" w:themeColor="background2" w:themeShade="1A"/>
          <w:sz w:val="24"/>
          <w:szCs w:val="24"/>
        </w:rPr>
        <w:t>Рӯйхати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захираҳоеро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кардааст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метавонанд</w:t>
      </w:r>
      <w:proofErr w:type="spellEnd"/>
      <w:r w:rsidR="00CF6550" w:rsidRPr="0060159C">
        <w:rPr>
          <w:rFonts w:ascii="Times New Roman" w:hAnsi="Times New Roman" w:cs="Times New Roman"/>
          <w:color w:val="1B1810" w:themeColor="background2" w:themeShade="1A"/>
          <w:sz w:val="24"/>
          <w:szCs w:val="24"/>
        </w:rPr>
        <w:t xml:space="preserve"> ба </w:t>
      </w:r>
      <w:proofErr w:type="spellStart"/>
      <w:r w:rsidR="00CF6550" w:rsidRPr="0060159C">
        <w:rPr>
          <w:rFonts w:ascii="Times New Roman" w:hAnsi="Times New Roman" w:cs="Times New Roman"/>
          <w:color w:val="1B1810" w:themeColor="background2" w:themeShade="1A"/>
          <w:sz w:val="24"/>
          <w:szCs w:val="24"/>
        </w:rPr>
        <w:t>ҳалли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мушкилот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равона</w:t>
      </w:r>
      <w:proofErr w:type="spellEnd"/>
      <w:r w:rsidR="00CF6550" w:rsidRPr="0060159C">
        <w:rPr>
          <w:rFonts w:ascii="Times New Roman" w:hAnsi="Times New Roman" w:cs="Times New Roman"/>
          <w:color w:val="1B1810" w:themeColor="background2" w:themeShade="1A"/>
          <w:sz w:val="24"/>
          <w:szCs w:val="24"/>
        </w:rPr>
        <w:t xml:space="preserve"> карда </w:t>
      </w:r>
      <w:proofErr w:type="spellStart"/>
      <w:r w:rsidR="00CF6550" w:rsidRPr="0060159C">
        <w:rPr>
          <w:rFonts w:ascii="Times New Roman" w:hAnsi="Times New Roman" w:cs="Times New Roman"/>
          <w:color w:val="1B1810" w:themeColor="background2" w:themeShade="1A"/>
          <w:sz w:val="24"/>
          <w:szCs w:val="24"/>
        </w:rPr>
        <w:t>шаванд</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Усули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матритсаро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кардани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хоҳишҳои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ва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афзалият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додани</w:t>
      </w:r>
      <w:proofErr w:type="spellEnd"/>
      <w:r w:rsidR="00CF6550" w:rsidRPr="0060159C">
        <w:rPr>
          <w:rFonts w:ascii="Times New Roman" w:hAnsi="Times New Roman" w:cs="Times New Roman"/>
          <w:color w:val="1B1810" w:themeColor="background2" w:themeShade="1A"/>
          <w:sz w:val="24"/>
          <w:szCs w:val="24"/>
        </w:rPr>
        <w:t xml:space="preserve"> ин </w:t>
      </w:r>
      <w:proofErr w:type="spellStart"/>
      <w:r w:rsidR="00CF6550" w:rsidRPr="0060159C">
        <w:rPr>
          <w:rFonts w:ascii="Times New Roman" w:hAnsi="Times New Roman" w:cs="Times New Roman"/>
          <w:color w:val="1B1810" w:themeColor="background2" w:themeShade="1A"/>
          <w:sz w:val="24"/>
          <w:szCs w:val="24"/>
        </w:rPr>
        <w:t>захираҳо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истифода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баред</w:t>
      </w:r>
      <w:proofErr w:type="spellEnd"/>
      <w:r w:rsidR="00007D50" w:rsidRPr="0060159C">
        <w:rPr>
          <w:rFonts w:ascii="Times New Roman" w:hAnsi="Times New Roman" w:cs="Times New Roman"/>
          <w:color w:val="1B1810" w:themeColor="background2" w:themeShade="1A"/>
          <w:sz w:val="24"/>
          <w:szCs w:val="24"/>
        </w:rPr>
        <w:t>).</w:t>
      </w:r>
    </w:p>
    <w:p w14:paraId="5B44D247" w14:textId="77777777" w:rsidR="00BD0968" w:rsidRPr="0060159C" w:rsidRDefault="00BD0968" w:rsidP="00BD0968">
      <w:pPr>
        <w:rPr>
          <w:color w:val="1B1810" w:themeColor="background2" w:themeShade="1A"/>
        </w:rPr>
      </w:pPr>
    </w:p>
    <w:p w14:paraId="7A43D09F" w14:textId="77777777"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60159C" w14:paraId="4F402048" w14:textId="77777777" w:rsidTr="0060159C">
        <w:tc>
          <w:tcPr>
            <w:tcW w:w="768" w:type="dxa"/>
            <w:shd w:val="clear" w:color="auto" w:fill="FFFFFF" w:themeFill="background1"/>
          </w:tcPr>
          <w:p w14:paraId="16A75402"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2C4E881A"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14:paraId="5BC809D6"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242E400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Захирањо</w:t>
            </w:r>
          </w:p>
        </w:tc>
        <w:tc>
          <w:tcPr>
            <w:tcW w:w="5567" w:type="dxa"/>
            <w:shd w:val="clear" w:color="auto" w:fill="FFFFFF" w:themeFill="background1"/>
          </w:tcPr>
          <w:p w14:paraId="1D5ABB29"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3CCAE857"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Шарњ</w:t>
            </w:r>
          </w:p>
        </w:tc>
      </w:tr>
      <w:tr w:rsidR="001F7072" w:rsidRPr="00FA5921" w14:paraId="31A2F47C" w14:textId="77777777" w:rsidTr="00453457">
        <w:tc>
          <w:tcPr>
            <w:tcW w:w="768" w:type="dxa"/>
          </w:tcPr>
          <w:p w14:paraId="6A23395A"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14:paraId="645C31AC" w14:textId="77777777" w:rsidR="001F7072" w:rsidRPr="00FA5921"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Захирањои инсонї</w:t>
            </w:r>
          </w:p>
        </w:tc>
        <w:tc>
          <w:tcPr>
            <w:tcW w:w="5567" w:type="dxa"/>
          </w:tcPr>
          <w:p w14:paraId="3FEA769D" w14:textId="2A323D95" w:rsidR="001F7072" w:rsidRPr="00FA5921"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Омузгорон,</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табибон,</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њунармандон,</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 xml:space="preserve">мутахассисони </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 xml:space="preserve"> соњаи кишоварзї ва дигар соњањо.</w:t>
            </w:r>
          </w:p>
          <w:p w14:paraId="20D54ACA" w14:textId="77777777" w:rsidR="00BD0968" w:rsidRPr="00FA5921"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4005446C" w14:textId="77777777" w:rsidTr="00453457">
        <w:tc>
          <w:tcPr>
            <w:tcW w:w="768" w:type="dxa"/>
          </w:tcPr>
          <w:p w14:paraId="538A0F5D"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14:paraId="727C4636" w14:textId="77777777" w:rsidR="001F7072" w:rsidRPr="00FA5921"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Захирањои молиявї</w:t>
            </w:r>
          </w:p>
        </w:tc>
        <w:tc>
          <w:tcPr>
            <w:tcW w:w="5567" w:type="dxa"/>
          </w:tcPr>
          <w:p w14:paraId="249E873F" w14:textId="77777777" w:rsidR="001F7072" w:rsidRPr="00FA5921"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Сармоягузорињои дохилї ва берунї</w:t>
            </w:r>
          </w:p>
          <w:p w14:paraId="70B738A7" w14:textId="77777777" w:rsidR="00BD0968" w:rsidRPr="00FA5921"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66D1FA37" w14:textId="77777777" w:rsidTr="00453457">
        <w:tc>
          <w:tcPr>
            <w:tcW w:w="768" w:type="dxa"/>
          </w:tcPr>
          <w:p w14:paraId="251EB07D"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14:paraId="2565694E" w14:textId="6BB60817" w:rsidR="001F7072" w:rsidRPr="00FA5921" w:rsidRDefault="001F7072" w:rsidP="001F7072">
            <w:pPr>
              <w:pStyle w:val="a5"/>
              <w:tabs>
                <w:tab w:val="left" w:pos="851"/>
              </w:tabs>
              <w:spacing w:line="240" w:lineRule="auto"/>
              <w:jc w:val="both"/>
              <w:rPr>
                <w:rFonts w:ascii="Cambria" w:hAnsi="Cambria"/>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Захирањои таби</w:t>
            </w:r>
            <w:r w:rsidR="00FA5921">
              <w:rPr>
                <w:rFonts w:ascii="Cambria" w:hAnsi="Cambria"/>
                <w:i/>
                <w:iCs/>
                <w:color w:val="1B1810" w:themeColor="background2" w:themeShade="1A"/>
                <w:sz w:val="24"/>
                <w:szCs w:val="24"/>
                <w:lang w:val="tg-Cyrl-TJ" w:eastAsia="en-US"/>
              </w:rPr>
              <w:t>ӣ</w:t>
            </w:r>
          </w:p>
        </w:tc>
        <w:tc>
          <w:tcPr>
            <w:tcW w:w="5567" w:type="dxa"/>
          </w:tcPr>
          <w:p w14:paraId="3E858A29" w14:textId="77777777" w:rsidR="001F7072" w:rsidRPr="00FA5921"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Об, замин,мањсулотњои  хољагии  ќишлоќ</w:t>
            </w:r>
          </w:p>
          <w:p w14:paraId="241222E9" w14:textId="77777777" w:rsidR="00BD0968" w:rsidRPr="00FA5921"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2F36BF16" w14:textId="77777777" w:rsidTr="00453457">
        <w:tc>
          <w:tcPr>
            <w:tcW w:w="768" w:type="dxa"/>
          </w:tcPr>
          <w:p w14:paraId="20790B51"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14:paraId="5EB3D527" w14:textId="77777777" w:rsidR="001F7072" w:rsidRPr="00FA5921"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Захирањои физикї (инфрасохтор)</w:t>
            </w:r>
          </w:p>
        </w:tc>
        <w:tc>
          <w:tcPr>
            <w:tcW w:w="5567" w:type="dxa"/>
          </w:tcPr>
          <w:p w14:paraId="340511E2" w14:textId="0A0585DB" w:rsidR="001F7072" w:rsidRPr="00FA5921"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МТМУ,</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МСД,</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АИО, системаи хатти оби нўшокї,системаи  барќ,</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маѓозањо,</w:t>
            </w:r>
            <w:r w:rsidR="00FA5921">
              <w:rPr>
                <w:rFonts w:ascii="Times New Roman Tj" w:hAnsi="Times New Roman Tj"/>
                <w:i/>
                <w:iCs/>
                <w:color w:val="1B1810" w:themeColor="background2" w:themeShade="1A"/>
                <w:sz w:val="24"/>
                <w:szCs w:val="24"/>
                <w:lang w:val="tg-Cyrl-TJ" w:eastAsia="en-US"/>
              </w:rPr>
              <w:t xml:space="preserve"> </w:t>
            </w:r>
            <w:r w:rsidRPr="00FA5921">
              <w:rPr>
                <w:rFonts w:ascii="Times New Roman Tj" w:hAnsi="Times New Roman Tj"/>
                <w:i/>
                <w:iCs/>
                <w:color w:val="1B1810" w:themeColor="background2" w:themeShade="1A"/>
                <w:sz w:val="24"/>
                <w:szCs w:val="24"/>
                <w:lang w:val="tg-Cyrl-TJ" w:eastAsia="en-US"/>
              </w:rPr>
              <w:t>клуб</w:t>
            </w:r>
          </w:p>
          <w:p w14:paraId="418BE757" w14:textId="77777777" w:rsidR="00BD0968" w:rsidRPr="00FA5921"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14:paraId="624D7799" w14:textId="77777777" w:rsidR="00472D50" w:rsidRPr="0060159C" w:rsidRDefault="00472D50" w:rsidP="00CF6550">
      <w:pPr>
        <w:pStyle w:val="8"/>
        <w:spacing w:line="240" w:lineRule="auto"/>
        <w:jc w:val="both"/>
        <w:rPr>
          <w:rFonts w:ascii="Times New Roman" w:hAnsi="Times New Roman" w:cs="Times New Roman"/>
          <w:b/>
          <w:bCs/>
          <w:color w:val="1B1810" w:themeColor="background2" w:themeShade="1A"/>
          <w:sz w:val="24"/>
          <w:szCs w:val="24"/>
        </w:rPr>
      </w:pPr>
    </w:p>
    <w:p w14:paraId="50F202CC" w14:textId="77777777" w:rsidR="00007D50" w:rsidRPr="0060159C" w:rsidRDefault="00CF6550" w:rsidP="00CF6550">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Потенсиали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институтсионалии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роҳбарони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rPr>
        <w:t>он.</w:t>
      </w:r>
      <w:r w:rsidR="00007D50" w:rsidRPr="0060159C">
        <w:rPr>
          <w:rFonts w:ascii="Times New Roman" w:hAnsi="Times New Roman" w:cs="Times New Roman"/>
          <w:color w:val="1B1810" w:themeColor="background2" w:themeShade="1A"/>
          <w:sz w:val="24"/>
          <w:szCs w:val="24"/>
        </w:rPr>
        <w:t>(</w:t>
      </w:r>
      <w:proofErr w:type="spellStart"/>
      <w:proofErr w:type="gramEnd"/>
      <w:r w:rsidR="005D1C00" w:rsidRPr="0060159C">
        <w:rPr>
          <w:rFonts w:ascii="Times New Roman" w:hAnsi="Times New Roman" w:cs="Times New Roman"/>
          <w:color w:val="1B1810" w:themeColor="background2" w:themeShade="1A"/>
          <w:sz w:val="24"/>
          <w:szCs w:val="24"/>
        </w:rPr>
        <w:t>Нишондиҳандаҳои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иқтидори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институтсионалии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ва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роҳбарони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кунуниро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пешниҳод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Меъёрҳои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аъзоёни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муайян</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007D50" w:rsidRPr="0060159C">
        <w:rPr>
          <w:rFonts w:ascii="Times New Roman" w:hAnsi="Times New Roman" w:cs="Times New Roman"/>
          <w:color w:val="1B1810" w:themeColor="background2" w:themeShade="1A"/>
          <w:sz w:val="24"/>
          <w:szCs w:val="24"/>
        </w:rPr>
        <w:t>).</w:t>
      </w:r>
    </w:p>
    <w:p w14:paraId="6F621A42" w14:textId="77777777" w:rsidR="00D83FB5" w:rsidRPr="0060159C" w:rsidRDefault="0056523D"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дењаи  Тоҷикистои-2</w:t>
      </w:r>
      <w:r w:rsidR="00D83FB5" w:rsidRPr="0060159C">
        <w:rPr>
          <w:rFonts w:ascii="Times New Roman Tj" w:eastAsiaTheme="majorEastAsia" w:hAnsi="Times New Roman Tj" w:cs="Times New Roman"/>
          <w:i/>
          <w:color w:val="1B1810"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14:paraId="21964120" w14:textId="77777777"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75"/>
        <w:gridCol w:w="1985"/>
        <w:gridCol w:w="2410"/>
        <w:gridCol w:w="4501"/>
      </w:tblGrid>
      <w:tr w:rsidR="00D83FB5" w:rsidRPr="0060159C" w14:paraId="43F42316" w14:textId="77777777" w:rsidTr="0060159C">
        <w:trPr>
          <w:trHeight w:val="698"/>
        </w:trPr>
        <w:tc>
          <w:tcPr>
            <w:tcW w:w="675" w:type="dxa"/>
            <w:shd w:val="clear" w:color="auto" w:fill="FFFFFF" w:themeFill="background1"/>
          </w:tcPr>
          <w:p w14:paraId="1C4D38E0"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598BB174"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5F23A54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58965F8" w14:textId="77777777" w:rsidR="00D83FB5" w:rsidRPr="0060159C" w:rsidRDefault="00D83FB5" w:rsidP="00D83FB5">
            <w:pPr>
              <w:pStyle w:val="ad"/>
              <w:rPr>
                <w:rFonts w:ascii="Times New Roman Tj" w:hAnsi="Times New Roman Tj"/>
                <w:i/>
                <w:color w:val="1B1810" w:themeColor="background2" w:themeShade="1A"/>
                <w:sz w:val="24"/>
                <w:szCs w:val="24"/>
              </w:rPr>
            </w:pPr>
            <w:r w:rsidRPr="0060159C">
              <w:rPr>
                <w:rFonts w:eastAsiaTheme="majorEastAsia"/>
                <w:color w:val="1B1810" w:themeColor="background2" w:themeShade="1A"/>
                <w:lang w:val="tg-Cyrl-TJ"/>
              </w:rPr>
              <w:t xml:space="preserve">    </w:t>
            </w:r>
            <w:proofErr w:type="spellStart"/>
            <w:r w:rsidRPr="0060159C">
              <w:rPr>
                <w:rFonts w:ascii="Times New Roman Tj" w:hAnsi="Times New Roman Tj"/>
                <w:i/>
                <w:color w:val="1B1810" w:themeColor="background2" w:themeShade="1A"/>
                <w:sz w:val="24"/>
                <w:szCs w:val="24"/>
              </w:rPr>
              <w:t>Номгўи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сохторњои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инститсионалї</w:t>
            </w:r>
            <w:proofErr w:type="spellEnd"/>
          </w:p>
        </w:tc>
        <w:tc>
          <w:tcPr>
            <w:tcW w:w="2410" w:type="dxa"/>
            <w:shd w:val="clear" w:color="auto" w:fill="FFFFFF" w:themeFill="background1"/>
          </w:tcPr>
          <w:p w14:paraId="3319C39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7E726D38"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14:paraId="06D501F8"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34B94E0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FA5921" w14:paraId="3D20A964" w14:textId="77777777" w:rsidTr="000A7A7F">
        <w:tc>
          <w:tcPr>
            <w:tcW w:w="675" w:type="dxa"/>
          </w:tcPr>
          <w:p w14:paraId="07F2DF1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0B64E52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лоињавии дења</w:t>
            </w:r>
          </w:p>
        </w:tc>
        <w:tc>
          <w:tcPr>
            <w:tcW w:w="2410" w:type="dxa"/>
          </w:tcPr>
          <w:p w14:paraId="38B899D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Тањия ва пешнињоди </w:t>
            </w:r>
          </w:p>
          <w:p w14:paraId="1CF259D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зерлоињањо</w:t>
            </w:r>
          </w:p>
        </w:tc>
        <w:tc>
          <w:tcPr>
            <w:tcW w:w="4501" w:type="dxa"/>
          </w:tcPr>
          <w:p w14:paraId="186D88AA" w14:textId="7CA78376"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B1810" w:themeColor="background2" w:themeShade="1A"/>
                <w:sz w:val="24"/>
                <w:szCs w:val="24"/>
                <w:lang w:val="tg-Cyrl-TJ"/>
              </w:rPr>
              <w:t>љавонон мебошанд.</w:t>
            </w:r>
            <w:r w:rsidR="00FA5921">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Аъзоёни КЛД дар сафарбаркунии љомеа,</w:t>
            </w:r>
            <w:r w:rsidR="00FA5921">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тањия ва пешнињоди</w:t>
            </w:r>
            <w:r w:rsidRPr="0060159C">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FA5921" w14:paraId="205A7B63" w14:textId="77777777" w:rsidTr="000A7A7F">
        <w:tc>
          <w:tcPr>
            <w:tcW w:w="675" w:type="dxa"/>
          </w:tcPr>
          <w:p w14:paraId="290F2DA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14:paraId="4658499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14:paraId="440B4C51"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14:paraId="007B96F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FA5921" w14:paraId="7EA2472A" w14:textId="77777777" w:rsidTr="000A7A7F">
        <w:tc>
          <w:tcPr>
            <w:tcW w:w="675" w:type="dxa"/>
          </w:tcPr>
          <w:p w14:paraId="4A3C44A8"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0522AF2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1EA5F2F6" w14:textId="491BCCED"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w:t>
            </w:r>
            <w:r w:rsidR="00FA5921">
              <w:rPr>
                <w:rFonts w:ascii="Cambria" w:eastAsiaTheme="majorEastAsia" w:hAnsi="Cambria" w:cs="Times New Roman"/>
                <w:i/>
                <w:color w:val="1B1810" w:themeColor="background2" w:themeShade="1A"/>
                <w:sz w:val="24"/>
                <w:szCs w:val="24"/>
                <w:lang w:val="tg-Cyrl-TJ"/>
              </w:rPr>
              <w:t>ӣ</w:t>
            </w:r>
            <w:r w:rsidRPr="0060159C">
              <w:rPr>
                <w:rFonts w:ascii="Times New Roman Tj" w:eastAsiaTheme="majorEastAsia" w:hAnsi="Times New Roman Tj" w:cs="Times New Roman"/>
                <w:i/>
                <w:color w:val="1B1810" w:themeColor="background2" w:themeShade="1A"/>
                <w:sz w:val="24"/>
                <w:szCs w:val="24"/>
                <w:lang w:val="tg-Cyrl-TJ"/>
              </w:rPr>
              <w:t xml:space="preserve"> ва ободонии мањал</w:t>
            </w:r>
          </w:p>
        </w:tc>
        <w:tc>
          <w:tcPr>
            <w:tcW w:w="4501" w:type="dxa"/>
          </w:tcPr>
          <w:p w14:paraId="5F669D02"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FA5921" w14:paraId="731F34FA" w14:textId="77777777" w:rsidTr="000A7A7F">
        <w:trPr>
          <w:trHeight w:val="73"/>
        </w:trPr>
        <w:tc>
          <w:tcPr>
            <w:tcW w:w="675" w:type="dxa"/>
          </w:tcPr>
          <w:p w14:paraId="3291169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031D3E5C"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14:paraId="13EE012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14:paraId="2CAFE634" w14:textId="2BB40C50" w:rsidR="00D83FB5" w:rsidRPr="0060159C"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B1810" w:themeColor="background2" w:themeShade="1A"/>
                <w:sz w:val="24"/>
                <w:szCs w:val="24"/>
                <w:lang w:val="tg-Cyrl-TJ"/>
              </w:rPr>
              <w:t>.</w:t>
            </w:r>
            <w:r w:rsidRPr="0060159C">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sidRPr="0060159C">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w:t>
            </w:r>
            <w:r w:rsidR="00FA5921">
              <w:rPr>
                <w:rFonts w:ascii="Times New Roman Tj" w:eastAsiaTheme="majorEastAsia" w:hAnsi="Times New Roman Tj" w:cs="Times New Roman"/>
                <w:i/>
                <w:color w:val="1B1810" w:themeColor="background2" w:themeShade="1A"/>
                <w:sz w:val="24"/>
                <w:szCs w:val="24"/>
                <w:lang w:val="tg-Cyrl-TJ"/>
              </w:rPr>
              <w:t xml:space="preserve"> </w:t>
            </w:r>
            <w:r w:rsidRPr="0060159C">
              <w:rPr>
                <w:rFonts w:ascii="Times New Roman Tj" w:eastAsiaTheme="majorEastAsia" w:hAnsi="Times New Roman Tj" w:cs="Times New Roman"/>
                <w:i/>
                <w:color w:val="1B1810" w:themeColor="background2" w:themeShade="1A"/>
                <w:sz w:val="24"/>
                <w:szCs w:val="24"/>
                <w:lang w:val="tg-Cyrl-TJ"/>
              </w:rPr>
              <w:t xml:space="preserve">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FA5921" w14:paraId="4C951765" w14:textId="77777777" w:rsidTr="000A7A7F">
        <w:trPr>
          <w:trHeight w:val="73"/>
        </w:trPr>
        <w:tc>
          <w:tcPr>
            <w:tcW w:w="675" w:type="dxa"/>
          </w:tcPr>
          <w:p w14:paraId="0F403DBB"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2E8CD96B"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14:paraId="6C7DB755"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14:paraId="2DEF3370" w14:textId="77777777"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Ташкили корҳои саҳроӣ, таъмини ҷойҳои корӣ ва пардохти музди меҳнати кормандон</w:t>
            </w:r>
          </w:p>
        </w:tc>
      </w:tr>
    </w:tbl>
    <w:p w14:paraId="0EAF5104" w14:textId="77777777" w:rsidR="005207D9" w:rsidRPr="0060159C" w:rsidRDefault="005207D9" w:rsidP="00D83FB5">
      <w:pPr>
        <w:rPr>
          <w:color w:val="1B1810" w:themeColor="background2" w:themeShade="1A"/>
          <w:lang w:val="tg-Cyrl-TJ"/>
        </w:rPr>
      </w:pPr>
    </w:p>
    <w:p w14:paraId="76C3B954" w14:textId="77777777"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lastRenderedPageBreak/>
        <w:t>VII.Дараҷае,ки ҷомеа дар пойдории натиҷаҳои лоиҳа иштирок мекунад.</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14:paraId="4DA9B22B" w14:textId="77777777" w:rsidR="00BD0968" w:rsidRPr="0060159C" w:rsidRDefault="00BD0968" w:rsidP="00BD0968">
      <w:pPr>
        <w:rPr>
          <w:color w:val="1B1810" w:themeColor="background2" w:themeShade="1A"/>
          <w:lang w:val="tg-Cyrl-TJ"/>
        </w:rPr>
      </w:pPr>
    </w:p>
    <w:p w14:paraId="0224EFC5" w14:textId="35492318"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5E0F0B5E" w14:textId="77777777" w:rsidR="00BD0968" w:rsidRPr="0060159C" w:rsidRDefault="00007D50"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color w:val="1B1810" w:themeColor="background2" w:themeShade="1A"/>
          <w:sz w:val="24"/>
          <w:szCs w:val="24"/>
          <w:lang w:val="tg-Cyrl-TJ"/>
        </w:rPr>
        <w:t xml:space="preserve"> </w:t>
      </w:r>
    </w:p>
    <w:p w14:paraId="0233F4D7" w14:textId="77777777" w:rsidR="00421D23" w:rsidRDefault="009E16E5" w:rsidP="0056523D">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56523D">
        <w:rPr>
          <w:rFonts w:ascii="Times New Roman" w:hAnsi="Times New Roman" w:cs="Times New Roman"/>
          <w:color w:val="1B1810" w:themeColor="background2" w:themeShade="1A"/>
          <w:sz w:val="24"/>
          <w:szCs w:val="24"/>
          <w:lang w:val="tg-Cyrl-TJ"/>
        </w:rPr>
        <w:t>)</w:t>
      </w:r>
    </w:p>
    <w:p w14:paraId="1E447E80" w14:textId="77777777" w:rsidR="0056523D" w:rsidRPr="0056523D" w:rsidRDefault="0056523D" w:rsidP="0056523D">
      <w:pPr>
        <w:rPr>
          <w:lang w:val="tg-Cyrl-TJ"/>
        </w:rPr>
      </w:pPr>
    </w:p>
    <w:p w14:paraId="44B5B64A" w14:textId="77777777" w:rsidR="00007D50" w:rsidRPr="004E4F4A" w:rsidRDefault="009E16E5" w:rsidP="009E16E5">
      <w:pPr>
        <w:pStyle w:val="8"/>
        <w:spacing w:line="240" w:lineRule="auto"/>
        <w:jc w:val="both"/>
        <w:rPr>
          <w:rFonts w:ascii="Times New Roman" w:hAnsi="Times New Roman" w:cs="Times New Roman"/>
          <w:color w:val="1B1810" w:themeColor="background2" w:themeShade="1A"/>
          <w:sz w:val="24"/>
          <w:szCs w:val="24"/>
          <w:lang w:val="tg-Cyrl-TJ"/>
        </w:rPr>
      </w:pPr>
      <w:r w:rsidRPr="004E4F4A">
        <w:rPr>
          <w:rFonts w:ascii="Times New Roman" w:hAnsi="Times New Roman" w:cs="Times New Roman"/>
          <w:b/>
          <w:color w:val="1B1810" w:themeColor="background2" w:themeShade="1A"/>
          <w:sz w:val="24"/>
          <w:szCs w:val="24"/>
          <w:lang w:val="tg-Cyrl-TJ"/>
        </w:rPr>
        <w:t>IX</w:t>
      </w:r>
      <w:r w:rsidRPr="0060159C">
        <w:rPr>
          <w:rFonts w:ascii="Times New Roman" w:hAnsi="Times New Roman" w:cs="Times New Roman"/>
          <w:b/>
          <w:color w:val="1B1810" w:themeColor="background2" w:themeShade="1A"/>
          <w:sz w:val="24"/>
          <w:szCs w:val="24"/>
          <w:lang w:val="tg-Cyrl-TJ"/>
        </w:rPr>
        <w:t>.</w:t>
      </w:r>
      <w:r w:rsidRPr="004E4F4A">
        <w:rPr>
          <w:rFonts w:ascii="Times New Roman" w:hAnsi="Times New Roman" w:cs="Times New Roman"/>
          <w:b/>
          <w:bCs/>
          <w:color w:val="1B1810" w:themeColor="background2" w:themeShade="1A"/>
          <w:sz w:val="24"/>
          <w:szCs w:val="24"/>
          <w:lang w:val="tg-Cyrl-TJ"/>
        </w:rPr>
        <w:t>Муайян кардани нер</w:t>
      </w:r>
      <w:r w:rsidRPr="0060159C">
        <w:rPr>
          <w:rFonts w:ascii="Times New Roman" w:hAnsi="Times New Roman" w:cs="Times New Roman"/>
          <w:b/>
          <w:bCs/>
          <w:color w:val="1B1810" w:themeColor="background2" w:themeShade="1A"/>
          <w:sz w:val="24"/>
          <w:szCs w:val="24"/>
          <w:lang w:val="tg-Cyrl-TJ"/>
        </w:rPr>
        <w:t>ӯ</w:t>
      </w:r>
      <w:r w:rsidRPr="004E4F4A">
        <w:rPr>
          <w:rFonts w:ascii="Times New Roman" w:hAnsi="Times New Roman" w:cs="Times New Roman"/>
          <w:b/>
          <w:bCs/>
          <w:color w:val="1B1810" w:themeColor="background2" w:themeShade="1A"/>
          <w:sz w:val="24"/>
          <w:szCs w:val="24"/>
          <w:lang w:val="tg-Cyrl-TJ"/>
        </w:rPr>
        <w:t xml:space="preserve"> ва на</w:t>
      </w:r>
      <w:r w:rsidRPr="0060159C">
        <w:rPr>
          <w:rFonts w:ascii="Times New Roman" w:hAnsi="Times New Roman" w:cs="Times New Roman"/>
          <w:b/>
          <w:bCs/>
          <w:color w:val="1B1810" w:themeColor="background2" w:themeShade="1A"/>
          <w:sz w:val="24"/>
          <w:szCs w:val="24"/>
          <w:lang w:val="tg-Cyrl-TJ"/>
        </w:rPr>
        <w:t>қ</w:t>
      </w:r>
      <w:r w:rsidRPr="004E4F4A">
        <w:rPr>
          <w:rFonts w:ascii="Times New Roman" w:hAnsi="Times New Roman" w:cs="Times New Roman"/>
          <w:b/>
          <w:bCs/>
          <w:color w:val="1B1810" w:themeColor="background2" w:themeShade="1A"/>
          <w:sz w:val="24"/>
          <w:szCs w:val="24"/>
          <w:lang w:val="tg-Cyrl-TJ"/>
        </w:rPr>
        <w:t>ши ма</w:t>
      </w:r>
      <w:r w:rsidRPr="0060159C">
        <w:rPr>
          <w:rFonts w:ascii="Times New Roman" w:hAnsi="Times New Roman" w:cs="Times New Roman"/>
          <w:b/>
          <w:bCs/>
          <w:color w:val="1B1810" w:themeColor="background2" w:themeShade="1A"/>
          <w:sz w:val="24"/>
          <w:szCs w:val="24"/>
          <w:lang w:val="tg-Cyrl-TJ"/>
        </w:rPr>
        <w:t>қ</w:t>
      </w:r>
      <w:r w:rsidRPr="004E4F4A">
        <w:rPr>
          <w:rFonts w:ascii="Times New Roman" w:hAnsi="Times New Roman" w:cs="Times New Roman"/>
          <w:b/>
          <w:bCs/>
          <w:color w:val="1B1810" w:themeColor="background2" w:themeShade="1A"/>
          <w:sz w:val="24"/>
          <w:szCs w:val="24"/>
          <w:lang w:val="tg-Cyrl-TJ"/>
        </w:rPr>
        <w:t xml:space="preserve">омоти </w:t>
      </w:r>
      <w:r w:rsidRPr="0060159C">
        <w:rPr>
          <w:rFonts w:ascii="Times New Roman" w:hAnsi="Times New Roman" w:cs="Times New Roman"/>
          <w:b/>
          <w:bCs/>
          <w:color w:val="1B1810" w:themeColor="background2" w:themeShade="1A"/>
          <w:sz w:val="24"/>
          <w:szCs w:val="24"/>
          <w:lang w:val="tg-Cyrl-TJ"/>
        </w:rPr>
        <w:t>ҳ</w:t>
      </w:r>
      <w:r w:rsidRPr="004E4F4A">
        <w:rPr>
          <w:rFonts w:ascii="Times New Roman" w:hAnsi="Times New Roman" w:cs="Times New Roman"/>
          <w:b/>
          <w:bCs/>
          <w:color w:val="1B1810" w:themeColor="background2" w:themeShade="1A"/>
          <w:sz w:val="24"/>
          <w:szCs w:val="24"/>
          <w:lang w:val="tg-Cyrl-TJ"/>
        </w:rPr>
        <w:t>окимияти ма</w:t>
      </w:r>
      <w:r w:rsidRPr="0060159C">
        <w:rPr>
          <w:rFonts w:ascii="Times New Roman" w:hAnsi="Times New Roman" w:cs="Times New Roman"/>
          <w:b/>
          <w:bCs/>
          <w:color w:val="1B1810" w:themeColor="background2" w:themeShade="1A"/>
          <w:sz w:val="24"/>
          <w:szCs w:val="24"/>
          <w:lang w:val="tg-Cyrl-TJ"/>
        </w:rPr>
        <w:t>ҳ</w:t>
      </w:r>
      <w:r w:rsidRPr="004E4F4A">
        <w:rPr>
          <w:rFonts w:ascii="Times New Roman" w:hAnsi="Times New Roman" w:cs="Times New Roman"/>
          <w:b/>
          <w:bCs/>
          <w:color w:val="1B1810" w:themeColor="background2" w:themeShade="1A"/>
          <w:sz w:val="24"/>
          <w:szCs w:val="24"/>
          <w:lang w:val="tg-Cyrl-TJ"/>
        </w:rPr>
        <w:t>алл</w:t>
      </w:r>
      <w:r w:rsidRPr="0060159C">
        <w:rPr>
          <w:rFonts w:ascii="Times New Roman" w:hAnsi="Times New Roman" w:cs="Times New Roman"/>
          <w:b/>
          <w:bCs/>
          <w:color w:val="1B1810" w:themeColor="background2" w:themeShade="1A"/>
          <w:sz w:val="24"/>
          <w:szCs w:val="24"/>
          <w:lang w:val="tg-Cyrl-TJ"/>
        </w:rPr>
        <w:t>ӣ</w:t>
      </w:r>
      <w:r w:rsidRPr="004E4F4A">
        <w:rPr>
          <w:rFonts w:ascii="Times New Roman" w:hAnsi="Times New Roman" w:cs="Times New Roman"/>
          <w:b/>
          <w:bCs/>
          <w:color w:val="1B1810" w:themeColor="background2" w:themeShade="1A"/>
          <w:sz w:val="24"/>
          <w:szCs w:val="24"/>
          <w:lang w:val="tg-Cyrl-TJ"/>
        </w:rPr>
        <w:t xml:space="preserve"> дар </w:t>
      </w:r>
      <w:r w:rsidRPr="0060159C">
        <w:rPr>
          <w:rFonts w:ascii="Times New Roman" w:hAnsi="Times New Roman" w:cs="Times New Roman"/>
          <w:b/>
          <w:bCs/>
          <w:color w:val="1B1810" w:themeColor="background2" w:themeShade="1A"/>
          <w:sz w:val="24"/>
          <w:szCs w:val="24"/>
          <w:lang w:val="tg-Cyrl-TJ"/>
        </w:rPr>
        <w:t>ҳ</w:t>
      </w:r>
      <w:r w:rsidRPr="004E4F4A">
        <w:rPr>
          <w:rFonts w:ascii="Times New Roman" w:hAnsi="Times New Roman" w:cs="Times New Roman"/>
          <w:b/>
          <w:bCs/>
          <w:color w:val="1B1810" w:themeColor="background2" w:themeShade="1A"/>
          <w:sz w:val="24"/>
          <w:szCs w:val="24"/>
          <w:lang w:val="tg-Cyrl-TJ"/>
        </w:rPr>
        <w:t xml:space="preserve">алли мушкилоти </w:t>
      </w:r>
      <w:r w:rsidRPr="0060159C">
        <w:rPr>
          <w:rFonts w:ascii="Times New Roman" w:hAnsi="Times New Roman" w:cs="Times New Roman"/>
          <w:b/>
          <w:bCs/>
          <w:color w:val="1B1810" w:themeColor="background2" w:themeShade="1A"/>
          <w:sz w:val="24"/>
          <w:szCs w:val="24"/>
          <w:lang w:val="tg-Cyrl-TJ"/>
        </w:rPr>
        <w:t>ҷ</w:t>
      </w:r>
      <w:r w:rsidRPr="004E4F4A">
        <w:rPr>
          <w:rFonts w:ascii="Times New Roman" w:hAnsi="Times New Roman" w:cs="Times New Roman"/>
          <w:b/>
          <w:bCs/>
          <w:color w:val="1B1810" w:themeColor="background2" w:themeShade="1A"/>
          <w:sz w:val="24"/>
          <w:szCs w:val="24"/>
          <w:lang w:val="tg-Cyrl-TJ"/>
        </w:rPr>
        <w:t>амъият.</w:t>
      </w:r>
      <w:r w:rsidR="00007D50" w:rsidRPr="004E4F4A">
        <w:rPr>
          <w:rFonts w:ascii="Times New Roman" w:hAnsi="Times New Roman" w:cs="Times New Roman"/>
          <w:color w:val="1B1810" w:themeColor="background2" w:themeShade="1A"/>
          <w:sz w:val="24"/>
          <w:szCs w:val="24"/>
          <w:lang w:val="tg-Cyrl-TJ"/>
        </w:rPr>
        <w:t>(</w:t>
      </w:r>
      <w:r w:rsidRPr="004E4F4A">
        <w:rPr>
          <w:rFonts w:ascii="Times New Roman" w:hAnsi="Times New Roman" w:cs="Times New Roman"/>
          <w:color w:val="1B1810" w:themeColor="background2" w:themeShade="1A"/>
          <w:sz w:val="24"/>
          <w:szCs w:val="24"/>
          <w:lang w:val="tg-Cyrl-TJ"/>
        </w:rPr>
        <w:t>Инъикоси андешаи сокинон дар бораи иқтидори мақомоти маҳаллӣ, ҷойгоҳ ва нақши онҳо дар ҳалли мушкилоти иҷтимоӣ</w:t>
      </w:r>
      <w:r w:rsidR="00007D50" w:rsidRPr="004E4F4A">
        <w:rPr>
          <w:rFonts w:ascii="Times New Roman" w:hAnsi="Times New Roman" w:cs="Times New Roman"/>
          <w:color w:val="1B1810" w:themeColor="background2" w:themeShade="1A"/>
          <w:sz w:val="24"/>
          <w:szCs w:val="24"/>
          <w:lang w:val="tg-Cyrl-TJ"/>
        </w:rPr>
        <w:t>).</w:t>
      </w:r>
    </w:p>
    <w:p w14:paraId="0A1F11CC" w14:textId="5EB7E543" w:rsidR="00DF6908" w:rsidRPr="00FA5921" w:rsidRDefault="00FA5921" w:rsidP="00FA5921">
      <w:pPr>
        <w:pStyle w:val="a5"/>
        <w:numPr>
          <w:ilvl w:val="0"/>
          <w:numId w:val="22"/>
        </w:numPr>
        <w:tabs>
          <w:tab w:val="clear" w:pos="-720"/>
          <w:tab w:val="left" w:pos="851"/>
        </w:tabs>
        <w:suppressAutoHyphens w:val="0"/>
        <w:spacing w:line="240" w:lineRule="auto"/>
        <w:jc w:val="both"/>
        <w:rPr>
          <w:i/>
          <w:iCs/>
          <w:color w:val="1B1810" w:themeColor="background2" w:themeShade="1A"/>
          <w:sz w:val="24"/>
          <w:szCs w:val="24"/>
          <w:lang w:val="tg-Cyrl-TJ" w:eastAsia="en-US"/>
        </w:rPr>
      </w:pPr>
      <w:r>
        <w:rPr>
          <w:i/>
          <w:iCs/>
          <w:color w:val="1B1810" w:themeColor="background2" w:themeShade="1A"/>
          <w:sz w:val="24"/>
          <w:szCs w:val="24"/>
          <w:lang w:val="tg-Cyrl-TJ" w:eastAsia="en-US"/>
        </w:rPr>
        <w:t>Ҳ</w:t>
      </w:r>
      <w:r w:rsidR="00DF6908" w:rsidRPr="00FA5921">
        <w:rPr>
          <w:i/>
          <w:iCs/>
          <w:color w:val="1B1810" w:themeColor="background2" w:themeShade="1A"/>
          <w:sz w:val="24"/>
          <w:szCs w:val="24"/>
          <w:lang w:val="tg-Cyrl-TJ" w:eastAsia="en-US"/>
        </w:rPr>
        <w:t xml:space="preserve">имояи </w:t>
      </w:r>
      <w:r w:rsidR="00DF6908" w:rsidRPr="00FA5921">
        <w:rPr>
          <w:rFonts w:ascii="Times New Roman Tj" w:hAnsi="Times New Roman Tj"/>
          <w:i/>
          <w:iCs/>
          <w:color w:val="1B1810" w:themeColor="background2" w:themeShade="1A"/>
          <w:sz w:val="24"/>
          <w:szCs w:val="24"/>
          <w:lang w:val="tg-Cyrl-TJ" w:eastAsia="en-US"/>
        </w:rPr>
        <w:t>њ</w:t>
      </w:r>
      <w:r w:rsidR="00DF6908" w:rsidRPr="00FA5921">
        <w:rPr>
          <w:i/>
          <w:iCs/>
          <w:color w:val="1B1810" w:themeColor="background2" w:themeShade="1A"/>
          <w:sz w:val="24"/>
          <w:szCs w:val="24"/>
          <w:lang w:val="tg-Cyrl-TJ" w:eastAsia="en-US"/>
        </w:rPr>
        <w:t>у</w:t>
      </w:r>
      <w:r w:rsidR="00DF6908" w:rsidRPr="00FA5921">
        <w:rPr>
          <w:rFonts w:ascii="Times New Roman Tj" w:hAnsi="Times New Roman Tj"/>
          <w:i/>
          <w:iCs/>
          <w:color w:val="1B1810" w:themeColor="background2" w:themeShade="1A"/>
          <w:sz w:val="24"/>
          <w:szCs w:val="24"/>
          <w:lang w:val="tg-Cyrl-TJ" w:eastAsia="en-US"/>
        </w:rPr>
        <w:t>ќ</w:t>
      </w:r>
      <w:r w:rsidR="00DF6908" w:rsidRPr="00FA5921">
        <w:rPr>
          <w:i/>
          <w:iCs/>
          <w:color w:val="1B1810" w:themeColor="background2" w:themeShade="1A"/>
          <w:sz w:val="24"/>
          <w:szCs w:val="24"/>
          <w:lang w:val="tg-Cyrl-TJ" w:eastAsia="en-US"/>
        </w:rPr>
        <w:t>у</w:t>
      </w:r>
      <w:r w:rsidR="00DF6908" w:rsidRPr="00FA5921">
        <w:rPr>
          <w:rFonts w:ascii="Times New Roman Tj" w:hAnsi="Times New Roman Tj"/>
          <w:i/>
          <w:iCs/>
          <w:color w:val="1B1810" w:themeColor="background2" w:themeShade="1A"/>
          <w:sz w:val="24"/>
          <w:szCs w:val="24"/>
          <w:lang w:val="tg-Cyrl-TJ" w:eastAsia="en-US"/>
        </w:rPr>
        <w:t>ќ</w:t>
      </w:r>
      <w:r w:rsidR="00DF6908" w:rsidRPr="00FA5921">
        <w:rPr>
          <w:i/>
          <w:iCs/>
          <w:color w:val="1B1810" w:themeColor="background2" w:themeShade="1A"/>
          <w:sz w:val="24"/>
          <w:szCs w:val="24"/>
          <w:lang w:val="tg-Cyrl-TJ" w:eastAsia="en-US"/>
        </w:rPr>
        <w:t>у манфиат</w:t>
      </w:r>
      <w:r w:rsidR="00DF6908" w:rsidRPr="00FA5921">
        <w:rPr>
          <w:rFonts w:ascii="Times New Roman Tj" w:hAnsi="Times New Roman Tj"/>
          <w:i/>
          <w:iCs/>
          <w:color w:val="1B1810" w:themeColor="background2" w:themeShade="1A"/>
          <w:sz w:val="24"/>
          <w:szCs w:val="24"/>
          <w:lang w:val="tg-Cyrl-TJ" w:eastAsia="en-US"/>
        </w:rPr>
        <w:t>њ</w:t>
      </w:r>
      <w:r w:rsidR="00DF6908" w:rsidRPr="00FA5921">
        <w:rPr>
          <w:i/>
          <w:iCs/>
          <w:color w:val="1B1810" w:themeColor="background2" w:themeShade="1A"/>
          <w:sz w:val="24"/>
          <w:szCs w:val="24"/>
          <w:lang w:val="tg-Cyrl-TJ" w:eastAsia="en-US"/>
        </w:rPr>
        <w:t xml:space="preserve">ои  </w:t>
      </w:r>
      <w:r w:rsidR="00DF6908" w:rsidRPr="00FA5921">
        <w:rPr>
          <w:rFonts w:ascii="Times New Roman Tj" w:hAnsi="Times New Roman Tj"/>
          <w:i/>
          <w:iCs/>
          <w:color w:val="1B1810" w:themeColor="background2" w:themeShade="1A"/>
          <w:sz w:val="24"/>
          <w:szCs w:val="24"/>
          <w:lang w:val="tg-Cyrl-TJ" w:eastAsia="en-US"/>
        </w:rPr>
        <w:t>ањолии дења</w:t>
      </w:r>
      <w:r w:rsidR="00DF6908" w:rsidRPr="00FA5921">
        <w:rPr>
          <w:i/>
          <w:iCs/>
          <w:color w:val="1B1810" w:themeColor="background2" w:themeShade="1A"/>
          <w:sz w:val="24"/>
          <w:szCs w:val="24"/>
          <w:lang w:val="tg-Cyrl-TJ" w:eastAsia="en-US"/>
        </w:rPr>
        <w:t xml:space="preserve"> дар доираи  </w:t>
      </w:r>
      <w:r w:rsidR="00DF6908" w:rsidRPr="00FA5921">
        <w:rPr>
          <w:rFonts w:ascii="Times New Roman Tj" w:hAnsi="Times New Roman Tj"/>
          <w:i/>
          <w:iCs/>
          <w:color w:val="1B1810" w:themeColor="background2" w:themeShade="1A"/>
          <w:sz w:val="24"/>
          <w:szCs w:val="24"/>
          <w:lang w:val="tg-Cyrl-TJ" w:eastAsia="en-US"/>
        </w:rPr>
        <w:t>ќ</w:t>
      </w:r>
      <w:r w:rsidR="00DF6908" w:rsidRPr="00FA5921">
        <w:rPr>
          <w:i/>
          <w:iCs/>
          <w:color w:val="1B1810" w:themeColor="background2" w:themeShade="1A"/>
          <w:sz w:val="24"/>
          <w:szCs w:val="24"/>
          <w:lang w:val="tg-Cyrl-TJ" w:eastAsia="en-US"/>
        </w:rPr>
        <w:t>онун</w:t>
      </w:r>
      <w:r w:rsidR="00DF6908" w:rsidRPr="00FA5921">
        <w:rPr>
          <w:rFonts w:ascii="Times New Roman Tj" w:hAnsi="Times New Roman Tj"/>
          <w:i/>
          <w:iCs/>
          <w:color w:val="1B1810" w:themeColor="background2" w:themeShade="1A"/>
          <w:sz w:val="24"/>
          <w:szCs w:val="24"/>
          <w:lang w:val="tg-Cyrl-TJ" w:eastAsia="en-US"/>
        </w:rPr>
        <w:t>њ</w:t>
      </w:r>
      <w:r w:rsidR="00DF6908" w:rsidRPr="00FA5921">
        <w:rPr>
          <w:i/>
          <w:iCs/>
          <w:color w:val="1B1810" w:themeColor="background2" w:themeShade="1A"/>
          <w:sz w:val="24"/>
          <w:szCs w:val="24"/>
          <w:lang w:val="tg-Cyrl-TJ" w:eastAsia="en-US"/>
        </w:rPr>
        <w:t>ои амалкунандаи</w:t>
      </w:r>
    </w:p>
    <w:p w14:paraId="64FA7B93" w14:textId="75F36DFE" w:rsidR="00DF6908" w:rsidRPr="00FA5921" w:rsidRDefault="00DF6908" w:rsidP="00FA5921">
      <w:pPr>
        <w:pStyle w:val="a5"/>
        <w:tabs>
          <w:tab w:val="clear" w:pos="-720"/>
          <w:tab w:val="left" w:pos="851"/>
        </w:tabs>
        <w:suppressAutoHyphens w:val="0"/>
        <w:spacing w:line="240" w:lineRule="auto"/>
        <w:ind w:left="720"/>
        <w:jc w:val="both"/>
        <w:rPr>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љ</w:t>
      </w:r>
      <w:r w:rsidRPr="00FA5921">
        <w:rPr>
          <w:i/>
          <w:iCs/>
          <w:color w:val="1B1810" w:themeColor="background2" w:themeShade="1A"/>
          <w:sz w:val="24"/>
          <w:szCs w:val="24"/>
          <w:lang w:val="tg-Cyrl-TJ" w:eastAsia="en-US"/>
        </w:rPr>
        <w:t>ум</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урии То</w:t>
      </w:r>
      <w:r w:rsidRPr="00FA5921">
        <w:rPr>
          <w:rFonts w:ascii="Times New Roman Tj" w:hAnsi="Times New Roman Tj"/>
          <w:i/>
          <w:iCs/>
          <w:color w:val="1B1810" w:themeColor="background2" w:themeShade="1A"/>
          <w:sz w:val="24"/>
          <w:szCs w:val="24"/>
          <w:lang w:val="tg-Cyrl-TJ" w:eastAsia="en-US"/>
        </w:rPr>
        <w:t>љ</w:t>
      </w:r>
      <w:r w:rsidRPr="00FA5921">
        <w:rPr>
          <w:i/>
          <w:iCs/>
          <w:color w:val="1B1810" w:themeColor="background2" w:themeShade="1A"/>
          <w:sz w:val="24"/>
          <w:szCs w:val="24"/>
          <w:lang w:val="tg-Cyrl-TJ" w:eastAsia="en-US"/>
        </w:rPr>
        <w:t>икистон</w:t>
      </w:r>
    </w:p>
    <w:p w14:paraId="7863A6A4" w14:textId="14C972E5" w:rsidR="00DF6908" w:rsidRPr="00FA5921" w:rsidRDefault="00DF6908" w:rsidP="00FA5921">
      <w:pPr>
        <w:pStyle w:val="a5"/>
        <w:numPr>
          <w:ilvl w:val="0"/>
          <w:numId w:val="22"/>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FA5921">
        <w:rPr>
          <w:i/>
          <w:iCs/>
          <w:color w:val="1B1810" w:themeColor="background2" w:themeShade="1A"/>
          <w:sz w:val="24"/>
          <w:szCs w:val="24"/>
          <w:lang w:val="tg-Cyrl-TJ" w:eastAsia="en-US"/>
        </w:rPr>
        <w:t>Мусоидат намудан дар амалисозии на</w:t>
      </w:r>
      <w:r w:rsidRPr="00FA5921">
        <w:rPr>
          <w:rFonts w:ascii="Times New Roman Tj" w:hAnsi="Times New Roman Tj"/>
          <w:i/>
          <w:iCs/>
          <w:color w:val="1B1810" w:themeColor="background2" w:themeShade="1A"/>
          <w:sz w:val="24"/>
          <w:szCs w:val="24"/>
          <w:lang w:val="tg-Cyrl-TJ" w:eastAsia="en-US"/>
        </w:rPr>
        <w:t>ќ</w:t>
      </w:r>
      <w:r w:rsidRPr="00FA5921">
        <w:rPr>
          <w:i/>
          <w:iCs/>
          <w:color w:val="1B1810" w:themeColor="background2" w:themeShade="1A"/>
          <w:sz w:val="24"/>
          <w:szCs w:val="24"/>
          <w:lang w:val="tg-Cyrl-TJ" w:eastAsia="en-US"/>
        </w:rPr>
        <w:t>ша ва фаъолият</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ои сокинон дар самти</w:t>
      </w:r>
    </w:p>
    <w:p w14:paraId="7DFE40EF" w14:textId="11E7A81C" w:rsidR="00DF6908" w:rsidRPr="00FA5921" w:rsidRDefault="00DF6908" w:rsidP="00FA5921">
      <w:pPr>
        <w:pStyle w:val="a5"/>
        <w:tabs>
          <w:tab w:val="clear" w:pos="-720"/>
          <w:tab w:val="left" w:pos="851"/>
        </w:tabs>
        <w:suppressAutoHyphens w:val="0"/>
        <w:spacing w:line="240" w:lineRule="auto"/>
        <w:ind w:left="720"/>
        <w:jc w:val="both"/>
        <w:rPr>
          <w:i/>
          <w:iCs/>
          <w:color w:val="1B1810" w:themeColor="background2" w:themeShade="1A"/>
          <w:sz w:val="24"/>
          <w:szCs w:val="24"/>
          <w:lang w:val="tg-Cyrl-TJ" w:eastAsia="en-US"/>
        </w:rPr>
      </w:pPr>
      <w:r w:rsidRPr="00FA5921">
        <w:rPr>
          <w:i/>
          <w:iCs/>
          <w:color w:val="1B1810" w:themeColor="background2" w:themeShade="1A"/>
          <w:sz w:val="24"/>
          <w:szCs w:val="24"/>
          <w:lang w:val="tg-Cyrl-TJ" w:eastAsia="en-US"/>
        </w:rPr>
        <w:t>ободон</w:t>
      </w:r>
      <w:r w:rsidRPr="00FA5921">
        <w:rPr>
          <w:rFonts w:ascii="Times New Roman Tj" w:hAnsi="Times New Roman Tj"/>
          <w:i/>
          <w:iCs/>
          <w:color w:val="1B1810" w:themeColor="background2" w:themeShade="1A"/>
          <w:sz w:val="24"/>
          <w:szCs w:val="24"/>
          <w:lang w:val="tg-Cyrl-TJ" w:eastAsia="en-US"/>
        </w:rPr>
        <w:t>ї</w:t>
      </w:r>
      <w:r w:rsidRPr="00FA5921">
        <w:rPr>
          <w:i/>
          <w:iCs/>
          <w:color w:val="1B1810" w:themeColor="background2" w:themeShade="1A"/>
          <w:sz w:val="24"/>
          <w:szCs w:val="24"/>
          <w:lang w:val="tg-Cyrl-TJ" w:eastAsia="en-US"/>
        </w:rPr>
        <w:t xml:space="preserve"> ва созандаг</w:t>
      </w:r>
      <w:r w:rsidRPr="00FA5921">
        <w:rPr>
          <w:rFonts w:ascii="Times New Roman Tj" w:hAnsi="Times New Roman Tj"/>
          <w:i/>
          <w:iCs/>
          <w:color w:val="1B1810" w:themeColor="background2" w:themeShade="1A"/>
          <w:sz w:val="24"/>
          <w:szCs w:val="24"/>
          <w:lang w:val="tg-Cyrl-TJ" w:eastAsia="en-US"/>
        </w:rPr>
        <w:t>ї</w:t>
      </w:r>
      <w:r w:rsidRPr="00FA5921">
        <w:rPr>
          <w:i/>
          <w:iCs/>
          <w:color w:val="1B1810" w:themeColor="background2" w:themeShade="1A"/>
          <w:sz w:val="24"/>
          <w:szCs w:val="24"/>
          <w:lang w:val="tg-Cyrl-TJ" w:eastAsia="en-US"/>
        </w:rPr>
        <w:t>(та</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 xml:space="preserve">ияи </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у</w:t>
      </w:r>
      <w:r w:rsidRPr="00FA5921">
        <w:rPr>
          <w:rFonts w:ascii="Times New Roman Tj" w:hAnsi="Times New Roman Tj"/>
          <w:i/>
          <w:iCs/>
          <w:color w:val="1B1810" w:themeColor="background2" w:themeShade="1A"/>
          <w:sz w:val="24"/>
          <w:szCs w:val="24"/>
          <w:lang w:val="tg-Cyrl-TJ" w:eastAsia="en-US"/>
        </w:rPr>
        <w:t>љљ</w:t>
      </w:r>
      <w:r w:rsidRPr="00FA5921">
        <w:rPr>
          <w:i/>
          <w:iCs/>
          <w:color w:val="1B1810" w:themeColor="background2" w:themeShade="1A"/>
          <w:sz w:val="24"/>
          <w:szCs w:val="24"/>
          <w:lang w:val="tg-Cyrl-TJ" w:eastAsia="en-US"/>
        </w:rPr>
        <w:t>ат</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о,</w:t>
      </w:r>
      <w:r w:rsidRPr="00FA5921">
        <w:rPr>
          <w:rFonts w:ascii="Times New Roman Tj" w:hAnsi="Times New Roman Tj"/>
          <w:i/>
          <w:iCs/>
          <w:color w:val="1B1810" w:themeColor="background2" w:themeShade="1A"/>
          <w:sz w:val="24"/>
          <w:szCs w:val="24"/>
          <w:lang w:val="tg-Cyrl-TJ" w:eastAsia="en-US"/>
        </w:rPr>
        <w:t>љ</w:t>
      </w:r>
      <w:r w:rsidRPr="00FA5921">
        <w:rPr>
          <w:i/>
          <w:iCs/>
          <w:color w:val="1B1810" w:themeColor="background2" w:themeShade="1A"/>
          <w:sz w:val="24"/>
          <w:szCs w:val="24"/>
          <w:lang w:val="tg-Cyrl-TJ" w:eastAsia="en-US"/>
        </w:rPr>
        <w:t>удо намудани замин,</w:t>
      </w:r>
      <w:r w:rsidRPr="00FA5921">
        <w:rPr>
          <w:rFonts w:ascii="Times New Roman Tj" w:hAnsi="Times New Roman Tj"/>
          <w:i/>
          <w:iCs/>
          <w:color w:val="1B1810" w:themeColor="background2" w:themeShade="1A"/>
          <w:sz w:val="24"/>
          <w:szCs w:val="24"/>
          <w:lang w:val="tg-Cyrl-TJ" w:eastAsia="en-US"/>
        </w:rPr>
        <w:t>љ</w:t>
      </w:r>
      <w:r w:rsidRPr="00FA5921">
        <w:rPr>
          <w:i/>
          <w:iCs/>
          <w:color w:val="1B1810" w:themeColor="background2" w:themeShade="1A"/>
          <w:sz w:val="24"/>
          <w:szCs w:val="24"/>
          <w:lang w:val="tg-Cyrl-TJ" w:eastAsia="en-US"/>
        </w:rPr>
        <w:t xml:space="preserve">удо намудани </w:t>
      </w:r>
      <w:r w:rsidRPr="00FA5921">
        <w:rPr>
          <w:rFonts w:ascii="Times New Roman Tj" w:hAnsi="Times New Roman Tj"/>
          <w:i/>
          <w:iCs/>
          <w:color w:val="1B1810" w:themeColor="background2" w:themeShade="1A"/>
          <w:sz w:val="24"/>
          <w:szCs w:val="24"/>
          <w:lang w:val="tg-Cyrl-TJ" w:eastAsia="en-US"/>
        </w:rPr>
        <w:t>ќ</w:t>
      </w:r>
      <w:r w:rsidRPr="00FA5921">
        <w:rPr>
          <w:i/>
          <w:iCs/>
          <w:color w:val="1B1810" w:themeColor="background2" w:themeShade="1A"/>
          <w:sz w:val="24"/>
          <w:szCs w:val="24"/>
          <w:lang w:val="tg-Cyrl-TJ" w:eastAsia="en-US"/>
        </w:rPr>
        <w:t>арз</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ои</w:t>
      </w:r>
      <w:r w:rsidR="00FA5921">
        <w:rPr>
          <w:i/>
          <w:iCs/>
          <w:color w:val="1B1810" w:themeColor="background2" w:themeShade="1A"/>
          <w:sz w:val="24"/>
          <w:szCs w:val="24"/>
          <w:lang w:val="tg-Cyrl-TJ" w:eastAsia="en-US"/>
        </w:rPr>
        <w:t xml:space="preserve"> </w:t>
      </w:r>
      <w:r w:rsidRPr="00FA5921">
        <w:rPr>
          <w:i/>
          <w:iCs/>
          <w:color w:val="1B1810" w:themeColor="background2" w:themeShade="1A"/>
          <w:sz w:val="24"/>
          <w:szCs w:val="24"/>
          <w:lang w:val="tg-Cyrl-TJ" w:eastAsia="en-US"/>
        </w:rPr>
        <w:t>имтиёзнок)</w:t>
      </w:r>
    </w:p>
    <w:p w14:paraId="1E0E0950" w14:textId="640BBE9E" w:rsidR="00421D23" w:rsidRPr="00FA5921" w:rsidRDefault="00DF6908" w:rsidP="00FA5921">
      <w:pPr>
        <w:pStyle w:val="a5"/>
        <w:numPr>
          <w:ilvl w:val="0"/>
          <w:numId w:val="22"/>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FA5921">
        <w:rPr>
          <w:rFonts w:ascii="Times New Roman Tj" w:hAnsi="Times New Roman Tj"/>
          <w:i/>
          <w:iCs/>
          <w:color w:val="1B1810" w:themeColor="background2" w:themeShade="1A"/>
          <w:sz w:val="24"/>
          <w:szCs w:val="24"/>
          <w:lang w:val="tg-Cyrl-TJ" w:eastAsia="en-US"/>
        </w:rPr>
        <w:t>Љ</w:t>
      </w:r>
      <w:r w:rsidRPr="00FA5921">
        <w:rPr>
          <w:i/>
          <w:iCs/>
          <w:color w:val="1B1810" w:themeColor="background2" w:themeShade="1A"/>
          <w:sz w:val="24"/>
          <w:szCs w:val="24"/>
          <w:lang w:val="tg-Cyrl-TJ" w:eastAsia="en-US"/>
        </w:rPr>
        <w:t>алби ша</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рвандон дар та</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 xml:space="preserve">ия ва </w:t>
      </w:r>
      <w:r w:rsidRPr="00FA5921">
        <w:rPr>
          <w:rFonts w:ascii="Times New Roman Tj" w:hAnsi="Times New Roman Tj"/>
          <w:i/>
          <w:iCs/>
          <w:color w:val="1B1810" w:themeColor="background2" w:themeShade="1A"/>
          <w:sz w:val="24"/>
          <w:szCs w:val="24"/>
          <w:lang w:val="tg-Cyrl-TJ" w:eastAsia="en-US"/>
        </w:rPr>
        <w:t>ќ</w:t>
      </w:r>
      <w:r w:rsidRPr="00FA5921">
        <w:rPr>
          <w:i/>
          <w:iCs/>
          <w:color w:val="1B1810" w:themeColor="background2" w:themeShade="1A"/>
          <w:sz w:val="24"/>
          <w:szCs w:val="24"/>
          <w:lang w:val="tg-Cyrl-TJ" w:eastAsia="en-US"/>
        </w:rPr>
        <w:t xml:space="preserve">абули </w:t>
      </w:r>
      <w:r w:rsidRPr="00FA5921">
        <w:rPr>
          <w:rFonts w:ascii="Times New Roman Tj" w:hAnsi="Times New Roman Tj"/>
          <w:i/>
          <w:iCs/>
          <w:color w:val="1B1810" w:themeColor="background2" w:themeShade="1A"/>
          <w:sz w:val="24"/>
          <w:szCs w:val="24"/>
          <w:lang w:val="tg-Cyrl-TJ" w:eastAsia="en-US"/>
        </w:rPr>
        <w:t>ќ</w:t>
      </w:r>
      <w:r w:rsidRPr="00FA5921">
        <w:rPr>
          <w:i/>
          <w:iCs/>
          <w:color w:val="1B1810" w:themeColor="background2" w:themeShade="1A"/>
          <w:sz w:val="24"/>
          <w:szCs w:val="24"/>
          <w:lang w:val="tg-Cyrl-TJ" w:eastAsia="en-US"/>
        </w:rPr>
        <w:t>арор</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ои сат</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и ма</w:t>
      </w:r>
      <w:r w:rsidRPr="00FA5921">
        <w:rPr>
          <w:rFonts w:ascii="Times New Roman Tj" w:hAnsi="Times New Roman Tj"/>
          <w:i/>
          <w:iCs/>
          <w:color w:val="1B1810" w:themeColor="background2" w:themeShade="1A"/>
          <w:sz w:val="24"/>
          <w:szCs w:val="24"/>
          <w:lang w:val="tg-Cyrl-TJ" w:eastAsia="en-US"/>
        </w:rPr>
        <w:t>њ</w:t>
      </w:r>
      <w:r w:rsidRPr="00FA5921">
        <w:rPr>
          <w:i/>
          <w:iCs/>
          <w:color w:val="1B1810" w:themeColor="background2" w:themeShade="1A"/>
          <w:sz w:val="24"/>
          <w:szCs w:val="24"/>
          <w:lang w:val="tg-Cyrl-TJ" w:eastAsia="en-US"/>
        </w:rPr>
        <w:t xml:space="preserve">ал </w:t>
      </w:r>
    </w:p>
    <w:p w14:paraId="1B87F88A" w14:textId="77777777" w:rsidR="00ED0EB8" w:rsidRPr="00FA5921" w:rsidRDefault="00ED0EB8" w:rsidP="009E16E5">
      <w:pPr>
        <w:pStyle w:val="8"/>
        <w:spacing w:line="240" w:lineRule="auto"/>
        <w:jc w:val="both"/>
        <w:rPr>
          <w:rFonts w:ascii="Times New Roman" w:hAnsi="Times New Roman" w:cs="Times New Roman"/>
          <w:b/>
          <w:bCs/>
          <w:i/>
          <w:iCs/>
          <w:color w:val="1B1810" w:themeColor="background2" w:themeShade="1A"/>
          <w:sz w:val="24"/>
          <w:szCs w:val="24"/>
          <w:lang w:val="tg-Cyrl-TJ"/>
        </w:rPr>
      </w:pPr>
    </w:p>
    <w:p w14:paraId="4A567BA2" w14:textId="77777777"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14:paraId="72D1C3D9" w14:textId="77777777" w:rsidR="00ED0EB8" w:rsidRPr="0060159C" w:rsidRDefault="00ED0EB8" w:rsidP="00ED0EB8">
      <w:pPr>
        <w:rPr>
          <w:color w:val="1B1810" w:themeColor="background2" w:themeShade="1A"/>
          <w:lang w:val="tg-Cyrl-TJ"/>
        </w:rPr>
      </w:pPr>
    </w:p>
    <w:p w14:paraId="74535F67"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3D7FF11F" w14:textId="77777777" w:rsidR="00DF6908" w:rsidRPr="00DF6908" w:rsidRDefault="00DF6908" w:rsidP="004D7C75">
      <w:pPr>
        <w:rPr>
          <w:rFonts w:ascii="Palatino Linotype" w:hAnsi="Palatino Linotype"/>
          <w:sz w:val="24"/>
          <w:szCs w:val="24"/>
          <w:lang w:val="tg-Cyrl-TJ"/>
        </w:rPr>
      </w:pPr>
    </w:p>
    <w:p w14:paraId="70521218" w14:textId="77777777" w:rsidR="004D7C75" w:rsidRPr="00114FAD" w:rsidRDefault="004D7C75" w:rsidP="004D7C75">
      <w:pPr>
        <w:rPr>
          <w:rFonts w:ascii="Palatino Linotype" w:hAnsi="Palatino Linotype"/>
          <w:i/>
          <w:sz w:val="24"/>
          <w:szCs w:val="24"/>
        </w:rPr>
      </w:pPr>
      <w:r w:rsidRPr="00114FAD">
        <w:rPr>
          <w:rFonts w:ascii="Palatino Linotype" w:hAnsi="Palatino Linotype"/>
          <w:i/>
          <w:sz w:val="24"/>
          <w:szCs w:val="24"/>
        </w:rPr>
        <w:t xml:space="preserve">А) </w:t>
      </w:r>
      <w:proofErr w:type="spellStart"/>
      <w:r w:rsidRPr="00114FAD">
        <w:rPr>
          <w:rFonts w:ascii="Palatino Linotype" w:hAnsi="Palatino Linotype"/>
          <w:i/>
          <w:sz w:val="24"/>
          <w:szCs w:val="24"/>
        </w:rPr>
        <w:t>Бо</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захираҳои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дохилии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ҷомеа</w:t>
      </w:r>
      <w:proofErr w:type="spellEnd"/>
    </w:p>
    <w:p w14:paraId="178D08C6" w14:textId="77777777" w:rsidR="004D7C75" w:rsidRPr="00114FAD" w:rsidRDefault="004D7C75" w:rsidP="004D7C75">
      <w:pPr>
        <w:pStyle w:val="a3"/>
        <w:numPr>
          <w:ilvl w:val="0"/>
          <w:numId w:val="15"/>
        </w:numPr>
        <w:rPr>
          <w:rFonts w:ascii="Palatino Linotype" w:hAnsi="Palatino Linotype"/>
          <w:i/>
          <w:sz w:val="24"/>
          <w:szCs w:val="24"/>
        </w:rPr>
      </w:pPr>
      <w:proofErr w:type="spellStart"/>
      <w:r w:rsidRPr="00114FAD">
        <w:rPr>
          <w:rFonts w:ascii="Palatino Linotype" w:hAnsi="Palatino Linotype"/>
          <w:i/>
          <w:sz w:val="24"/>
          <w:szCs w:val="24"/>
        </w:rPr>
        <w:t>Таҳлил</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ва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баҳодиҳ</w:t>
      </w:r>
      <w:proofErr w:type="spellEnd"/>
      <w:r w:rsidRPr="00114FAD">
        <w:rPr>
          <w:rFonts w:ascii="Palatino Linotype" w:hAnsi="Palatino Linotype"/>
          <w:i/>
          <w:sz w:val="24"/>
          <w:szCs w:val="24"/>
          <w:lang w:val="tg-Cyrl-TJ"/>
        </w:rPr>
        <w:t>ӣ</w:t>
      </w:r>
      <w:r w:rsidRPr="00114FAD">
        <w:rPr>
          <w:rFonts w:ascii="Palatino Linotype" w:hAnsi="Palatino Linotype"/>
          <w:i/>
          <w:sz w:val="24"/>
          <w:szCs w:val="24"/>
        </w:rPr>
        <w:t xml:space="preserve"> ба </w:t>
      </w:r>
      <w:proofErr w:type="spellStart"/>
      <w:r w:rsidRPr="00114FAD">
        <w:rPr>
          <w:rFonts w:ascii="Palatino Linotype" w:hAnsi="Palatino Linotype"/>
          <w:i/>
          <w:sz w:val="24"/>
          <w:szCs w:val="24"/>
        </w:rPr>
        <w:t>захи</w:t>
      </w:r>
      <w:r w:rsidR="00453457" w:rsidRPr="00114FAD">
        <w:rPr>
          <w:rFonts w:ascii="Palatino Linotype" w:hAnsi="Palatino Linotype"/>
          <w:i/>
          <w:sz w:val="24"/>
          <w:szCs w:val="24"/>
        </w:rPr>
        <w:t>раҳои</w:t>
      </w:r>
      <w:proofErr w:type="spellEnd"/>
      <w:r w:rsidR="00453457" w:rsidRPr="00114FAD">
        <w:rPr>
          <w:rFonts w:ascii="Palatino Linotype" w:hAnsi="Palatino Linotype"/>
          <w:i/>
          <w:sz w:val="24"/>
          <w:szCs w:val="24"/>
        </w:rPr>
        <w:t xml:space="preserve"> </w:t>
      </w:r>
      <w:proofErr w:type="spellStart"/>
      <w:r w:rsidR="00453457" w:rsidRPr="00114FAD">
        <w:rPr>
          <w:rFonts w:ascii="Palatino Linotype" w:hAnsi="Palatino Linotype"/>
          <w:i/>
          <w:sz w:val="24"/>
          <w:szCs w:val="24"/>
        </w:rPr>
        <w:t>дохилии</w:t>
      </w:r>
      <w:proofErr w:type="spellEnd"/>
      <w:r w:rsidR="00453457" w:rsidRPr="00114FAD">
        <w:rPr>
          <w:rFonts w:ascii="Palatino Linotype" w:hAnsi="Palatino Linotype"/>
          <w:i/>
          <w:sz w:val="24"/>
          <w:szCs w:val="24"/>
        </w:rPr>
        <w:t xml:space="preserve">  </w:t>
      </w:r>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деҳа</w:t>
      </w:r>
      <w:proofErr w:type="spellEnd"/>
      <w:r w:rsidRPr="00114FAD">
        <w:rPr>
          <w:rFonts w:ascii="Palatino Linotype" w:hAnsi="Palatino Linotype"/>
          <w:i/>
          <w:sz w:val="24"/>
          <w:szCs w:val="24"/>
        </w:rPr>
        <w:t>;</w:t>
      </w:r>
    </w:p>
    <w:p w14:paraId="189656B2" w14:textId="77777777" w:rsidR="004D7C75" w:rsidRPr="00114FAD" w:rsidRDefault="004D7C75" w:rsidP="004D7C75">
      <w:pPr>
        <w:pStyle w:val="a3"/>
        <w:numPr>
          <w:ilvl w:val="0"/>
          <w:numId w:val="15"/>
        </w:numPr>
        <w:rPr>
          <w:rFonts w:ascii="Palatino Linotype" w:hAnsi="Palatino Linotype"/>
          <w:i/>
          <w:sz w:val="24"/>
          <w:szCs w:val="24"/>
        </w:rPr>
      </w:pPr>
      <w:proofErr w:type="spellStart"/>
      <w:r w:rsidRPr="00114FAD">
        <w:rPr>
          <w:rFonts w:ascii="Palatino Linotype" w:hAnsi="Palatino Linotype"/>
          <w:i/>
          <w:sz w:val="24"/>
          <w:szCs w:val="24"/>
        </w:rPr>
        <w:t>Муайян</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кардани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мушкилоте</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бо</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ҷалби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захираҳои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дохил</w:t>
      </w:r>
      <w:proofErr w:type="spellEnd"/>
      <w:r w:rsidRPr="00114FAD">
        <w:rPr>
          <w:rFonts w:ascii="Palatino Linotype" w:hAnsi="Palatino Linotype"/>
          <w:i/>
          <w:sz w:val="24"/>
          <w:szCs w:val="24"/>
          <w:lang w:val="tg-Cyrl-TJ"/>
        </w:rPr>
        <w:t>ӣ</w:t>
      </w:r>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имкони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иҷро</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дошта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бошанд</w:t>
      </w:r>
      <w:proofErr w:type="spellEnd"/>
      <w:r w:rsidRPr="00114FAD">
        <w:rPr>
          <w:rFonts w:ascii="Palatino Linotype" w:hAnsi="Palatino Linotype"/>
          <w:i/>
          <w:sz w:val="24"/>
          <w:szCs w:val="24"/>
        </w:rPr>
        <w:t>.</w:t>
      </w:r>
    </w:p>
    <w:p w14:paraId="5A889812" w14:textId="77777777" w:rsidR="004D7C75" w:rsidRPr="00114FAD" w:rsidRDefault="004D7C75" w:rsidP="004D7C75">
      <w:pPr>
        <w:pStyle w:val="a3"/>
        <w:numPr>
          <w:ilvl w:val="0"/>
          <w:numId w:val="15"/>
        </w:numPr>
        <w:rPr>
          <w:rFonts w:ascii="Palatino Linotype" w:hAnsi="Palatino Linotype"/>
          <w:i/>
          <w:sz w:val="24"/>
          <w:szCs w:val="24"/>
        </w:rPr>
      </w:pPr>
      <w:proofErr w:type="spellStart"/>
      <w:r w:rsidRPr="00114FAD">
        <w:rPr>
          <w:rFonts w:ascii="Palatino Linotype" w:hAnsi="Palatino Linotype"/>
          <w:i/>
          <w:sz w:val="24"/>
          <w:szCs w:val="24"/>
        </w:rPr>
        <w:t>Таҳияи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нақшаи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харҷнома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оид</w:t>
      </w:r>
      <w:proofErr w:type="spellEnd"/>
      <w:r w:rsidRPr="00114FAD">
        <w:rPr>
          <w:rFonts w:ascii="Palatino Linotype" w:hAnsi="Palatino Linotype"/>
          <w:i/>
          <w:sz w:val="24"/>
          <w:szCs w:val="24"/>
        </w:rPr>
        <w:t xml:space="preserve"> ба </w:t>
      </w:r>
      <w:proofErr w:type="spellStart"/>
      <w:r w:rsidRPr="00114FAD">
        <w:rPr>
          <w:rFonts w:ascii="Palatino Linotype" w:hAnsi="Palatino Linotype"/>
          <w:i/>
          <w:sz w:val="24"/>
          <w:szCs w:val="24"/>
        </w:rPr>
        <w:t>амалҳои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муштараки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ҷомеа</w:t>
      </w:r>
      <w:proofErr w:type="spellEnd"/>
      <w:r w:rsidRPr="00114FAD">
        <w:rPr>
          <w:rFonts w:ascii="Palatino Linotype" w:hAnsi="Palatino Linotype"/>
          <w:i/>
          <w:sz w:val="24"/>
          <w:szCs w:val="24"/>
        </w:rPr>
        <w:t>;</w:t>
      </w:r>
    </w:p>
    <w:p w14:paraId="453EC73A" w14:textId="77777777" w:rsidR="004D7C75" w:rsidRPr="00114FAD" w:rsidRDefault="004D7C75" w:rsidP="004D7C75">
      <w:pPr>
        <w:pStyle w:val="a3"/>
        <w:numPr>
          <w:ilvl w:val="0"/>
          <w:numId w:val="15"/>
        </w:numPr>
        <w:rPr>
          <w:rFonts w:ascii="Palatino Linotype" w:hAnsi="Palatino Linotype"/>
          <w:i/>
          <w:sz w:val="24"/>
          <w:szCs w:val="24"/>
        </w:rPr>
      </w:pPr>
      <w:proofErr w:type="spellStart"/>
      <w:r w:rsidRPr="00114FAD">
        <w:rPr>
          <w:rFonts w:ascii="Palatino Linotype" w:hAnsi="Palatino Linotype"/>
          <w:i/>
          <w:sz w:val="24"/>
          <w:szCs w:val="24"/>
        </w:rPr>
        <w:t>Вобаста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кардани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шахсони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масъул</w:t>
      </w:r>
      <w:proofErr w:type="spellEnd"/>
      <w:r w:rsidRPr="00114FAD">
        <w:rPr>
          <w:rFonts w:ascii="Palatino Linotype" w:hAnsi="Palatino Linotype"/>
          <w:i/>
          <w:sz w:val="24"/>
          <w:szCs w:val="24"/>
        </w:rPr>
        <w:t xml:space="preserve"> дар </w:t>
      </w:r>
      <w:proofErr w:type="spellStart"/>
      <w:r w:rsidRPr="00114FAD">
        <w:rPr>
          <w:rFonts w:ascii="Palatino Linotype" w:hAnsi="Palatino Linotype"/>
          <w:i/>
          <w:sz w:val="24"/>
          <w:szCs w:val="24"/>
        </w:rPr>
        <w:t>иҷрои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масъалаҳои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ҳалталаб</w:t>
      </w:r>
      <w:proofErr w:type="spellEnd"/>
      <w:r w:rsidRPr="00114FAD">
        <w:rPr>
          <w:rFonts w:ascii="Palatino Linotype" w:hAnsi="Palatino Linotype"/>
          <w:i/>
          <w:sz w:val="24"/>
          <w:szCs w:val="24"/>
        </w:rPr>
        <w:t>; (</w:t>
      </w:r>
      <w:proofErr w:type="spellStart"/>
      <w:r w:rsidRPr="00114FAD">
        <w:rPr>
          <w:rFonts w:ascii="Palatino Linotype" w:hAnsi="Palatino Linotype"/>
          <w:i/>
          <w:sz w:val="24"/>
          <w:szCs w:val="24"/>
        </w:rPr>
        <w:t>хариди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масолеҳи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зарӯрӣ</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ҷалби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қувваи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кор</w:t>
      </w:r>
      <w:proofErr w:type="spellEnd"/>
      <w:r w:rsidRPr="00114FAD">
        <w:rPr>
          <w:rFonts w:ascii="Palatino Linotype" w:hAnsi="Palatino Linotype"/>
          <w:i/>
          <w:sz w:val="24"/>
          <w:szCs w:val="24"/>
          <w:lang w:val="tg-Cyrl-TJ"/>
        </w:rPr>
        <w:t>ӣ</w:t>
      </w:r>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ва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ғайра</w:t>
      </w:r>
      <w:proofErr w:type="spellEnd"/>
      <w:r w:rsidRPr="00114FAD">
        <w:rPr>
          <w:rFonts w:ascii="Palatino Linotype" w:hAnsi="Palatino Linotype"/>
          <w:i/>
          <w:sz w:val="24"/>
          <w:szCs w:val="24"/>
        </w:rPr>
        <w:t>);</w:t>
      </w:r>
    </w:p>
    <w:p w14:paraId="146DCA00" w14:textId="77777777" w:rsidR="004D7C75" w:rsidRPr="00114FAD" w:rsidRDefault="004D7C75" w:rsidP="004D7C75">
      <w:pPr>
        <w:pStyle w:val="a3"/>
        <w:numPr>
          <w:ilvl w:val="0"/>
          <w:numId w:val="15"/>
        </w:numPr>
        <w:rPr>
          <w:rFonts w:ascii="Palatino Linotype" w:hAnsi="Palatino Linotype"/>
          <w:i/>
          <w:sz w:val="24"/>
          <w:szCs w:val="24"/>
        </w:rPr>
      </w:pPr>
      <w:proofErr w:type="spellStart"/>
      <w:r w:rsidRPr="00114FAD">
        <w:rPr>
          <w:rFonts w:ascii="Palatino Linotype" w:hAnsi="Palatino Linotype"/>
          <w:i/>
          <w:sz w:val="24"/>
          <w:szCs w:val="24"/>
        </w:rPr>
        <w:t>Иҷрои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корҳои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сохтмонӣ</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кандан</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сохтан</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васл</w:t>
      </w:r>
      <w:proofErr w:type="spellEnd"/>
      <w:r w:rsidRPr="00114FAD">
        <w:rPr>
          <w:rFonts w:ascii="Palatino Linotype" w:hAnsi="Palatino Linotype"/>
          <w:i/>
          <w:sz w:val="24"/>
          <w:szCs w:val="24"/>
        </w:rPr>
        <w:t xml:space="preserve"> кардан </w:t>
      </w:r>
      <w:proofErr w:type="spellStart"/>
      <w:r w:rsidRPr="00114FAD">
        <w:rPr>
          <w:rFonts w:ascii="Palatino Linotype" w:hAnsi="Palatino Linotype"/>
          <w:i/>
          <w:sz w:val="24"/>
          <w:szCs w:val="24"/>
        </w:rPr>
        <w:t>ва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дигар</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амалҳо</w:t>
      </w:r>
      <w:proofErr w:type="spellEnd"/>
      <w:r w:rsidRPr="00114FAD">
        <w:rPr>
          <w:rFonts w:ascii="Palatino Linotype" w:hAnsi="Palatino Linotype"/>
          <w:i/>
          <w:sz w:val="24"/>
          <w:szCs w:val="24"/>
        </w:rPr>
        <w:t>;</w:t>
      </w:r>
    </w:p>
    <w:p w14:paraId="52EB11E1" w14:textId="77777777" w:rsidR="004D7C75" w:rsidRPr="00114FAD" w:rsidRDefault="004D7C75" w:rsidP="004D7C75">
      <w:pPr>
        <w:pStyle w:val="a3"/>
        <w:numPr>
          <w:ilvl w:val="0"/>
          <w:numId w:val="15"/>
        </w:numPr>
        <w:rPr>
          <w:rFonts w:ascii="Palatino Linotype" w:hAnsi="Palatino Linotype"/>
          <w:i/>
          <w:sz w:val="24"/>
          <w:szCs w:val="24"/>
        </w:rPr>
      </w:pPr>
      <w:proofErr w:type="spellStart"/>
      <w:r w:rsidRPr="00114FAD">
        <w:rPr>
          <w:rFonts w:ascii="Palatino Linotype" w:hAnsi="Palatino Linotype"/>
          <w:i/>
          <w:sz w:val="24"/>
          <w:szCs w:val="24"/>
        </w:rPr>
        <w:t>Назорат</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баҳодиҳӣ</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ва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қабули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иншооти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лоиҳавӣ</w:t>
      </w:r>
      <w:proofErr w:type="spellEnd"/>
      <w:r w:rsidRPr="00114FAD">
        <w:rPr>
          <w:rFonts w:ascii="Palatino Linotype" w:hAnsi="Palatino Linotype"/>
          <w:i/>
          <w:sz w:val="24"/>
          <w:szCs w:val="24"/>
        </w:rPr>
        <w:t xml:space="preserve">. </w:t>
      </w:r>
    </w:p>
    <w:p w14:paraId="1F19C134" w14:textId="77777777" w:rsidR="004D7C75" w:rsidRPr="00114FAD" w:rsidRDefault="004D7C75" w:rsidP="004D7C75">
      <w:pPr>
        <w:rPr>
          <w:rFonts w:ascii="Palatino Linotype" w:hAnsi="Palatino Linotype"/>
          <w:i/>
          <w:sz w:val="24"/>
          <w:szCs w:val="24"/>
        </w:rPr>
      </w:pPr>
      <w:r w:rsidRPr="00114FAD">
        <w:rPr>
          <w:rFonts w:ascii="Palatino Linotype" w:hAnsi="Palatino Linotype"/>
          <w:i/>
          <w:sz w:val="24"/>
          <w:szCs w:val="24"/>
        </w:rPr>
        <w:lastRenderedPageBreak/>
        <w:t xml:space="preserve">Б) </w:t>
      </w:r>
      <w:proofErr w:type="spellStart"/>
      <w:r w:rsidRPr="00114FAD">
        <w:rPr>
          <w:rFonts w:ascii="Palatino Linotype" w:hAnsi="Palatino Linotype"/>
          <w:i/>
          <w:sz w:val="24"/>
          <w:szCs w:val="24"/>
        </w:rPr>
        <w:t>Бо</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ҷалби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сармоягузориҳои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беруна</w:t>
      </w:r>
      <w:proofErr w:type="spellEnd"/>
    </w:p>
    <w:p w14:paraId="3A15A0E9" w14:textId="77777777" w:rsidR="004D7C75" w:rsidRPr="00114FAD" w:rsidRDefault="004D7C75" w:rsidP="004D7C75">
      <w:pPr>
        <w:pStyle w:val="a3"/>
        <w:numPr>
          <w:ilvl w:val="0"/>
          <w:numId w:val="16"/>
        </w:numPr>
        <w:rPr>
          <w:rFonts w:ascii="Palatino Linotype" w:hAnsi="Palatino Linotype"/>
          <w:i/>
          <w:sz w:val="24"/>
          <w:szCs w:val="24"/>
        </w:rPr>
      </w:pPr>
      <w:proofErr w:type="spellStart"/>
      <w:r w:rsidRPr="00114FAD">
        <w:rPr>
          <w:rFonts w:ascii="Palatino Linotype" w:hAnsi="Palatino Linotype"/>
          <w:i/>
          <w:sz w:val="24"/>
          <w:szCs w:val="24"/>
        </w:rPr>
        <w:t>Муайян</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кардани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эҳтиёҷоти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афзалиятнок</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дараҷаи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аввал</w:t>
      </w:r>
      <w:proofErr w:type="spellEnd"/>
      <w:r w:rsidRPr="00114FAD">
        <w:rPr>
          <w:rFonts w:ascii="Palatino Linotype" w:hAnsi="Palatino Linotype"/>
          <w:i/>
          <w:sz w:val="24"/>
          <w:szCs w:val="24"/>
        </w:rPr>
        <w:t>);</w:t>
      </w:r>
    </w:p>
    <w:p w14:paraId="6ACAED3F" w14:textId="77777777" w:rsidR="004D7C75" w:rsidRPr="00114FAD" w:rsidRDefault="004D7C75" w:rsidP="004D7C75">
      <w:pPr>
        <w:pStyle w:val="a3"/>
        <w:numPr>
          <w:ilvl w:val="0"/>
          <w:numId w:val="16"/>
        </w:numPr>
        <w:rPr>
          <w:rFonts w:ascii="Palatino Linotype" w:hAnsi="Palatino Linotype"/>
          <w:i/>
          <w:sz w:val="24"/>
          <w:szCs w:val="24"/>
        </w:rPr>
      </w:pPr>
      <w:proofErr w:type="spellStart"/>
      <w:r w:rsidRPr="00114FAD">
        <w:rPr>
          <w:rFonts w:ascii="Palatino Linotype" w:hAnsi="Palatino Linotype"/>
          <w:i/>
          <w:sz w:val="24"/>
          <w:szCs w:val="24"/>
        </w:rPr>
        <w:t>Таҳияи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нақшаи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харҷнома</w:t>
      </w:r>
      <w:proofErr w:type="spellEnd"/>
      <w:r w:rsidRPr="00114FAD">
        <w:rPr>
          <w:rFonts w:ascii="Palatino Linotype" w:hAnsi="Palatino Linotype"/>
          <w:i/>
          <w:sz w:val="24"/>
          <w:szCs w:val="24"/>
        </w:rPr>
        <w:t xml:space="preserve"> дар </w:t>
      </w:r>
      <w:proofErr w:type="spellStart"/>
      <w:r w:rsidRPr="00114FAD">
        <w:rPr>
          <w:rFonts w:ascii="Palatino Linotype" w:hAnsi="Palatino Linotype"/>
          <w:i/>
          <w:sz w:val="24"/>
          <w:szCs w:val="24"/>
        </w:rPr>
        <w:t>асоси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пешниҳоди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зерлоиҳавӣ</w:t>
      </w:r>
      <w:proofErr w:type="spellEnd"/>
      <w:r w:rsidRPr="00114FAD">
        <w:rPr>
          <w:rFonts w:ascii="Palatino Linotype" w:hAnsi="Palatino Linotype"/>
          <w:i/>
          <w:sz w:val="24"/>
          <w:szCs w:val="24"/>
        </w:rPr>
        <w:t>;</w:t>
      </w:r>
    </w:p>
    <w:p w14:paraId="05FC8B97" w14:textId="77777777" w:rsidR="004D7C75" w:rsidRPr="00114FAD" w:rsidRDefault="004D7C75" w:rsidP="004D7C75">
      <w:pPr>
        <w:pStyle w:val="a3"/>
        <w:numPr>
          <w:ilvl w:val="0"/>
          <w:numId w:val="16"/>
        </w:numPr>
        <w:rPr>
          <w:rFonts w:ascii="Palatino Linotype" w:hAnsi="Palatino Linotype"/>
          <w:i/>
          <w:sz w:val="24"/>
          <w:szCs w:val="24"/>
        </w:rPr>
      </w:pPr>
      <w:proofErr w:type="spellStart"/>
      <w:r w:rsidRPr="00114FAD">
        <w:rPr>
          <w:rFonts w:ascii="Palatino Linotype" w:hAnsi="Palatino Linotype"/>
          <w:i/>
          <w:sz w:val="24"/>
          <w:szCs w:val="24"/>
        </w:rPr>
        <w:t>Вобаста</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кардани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шахсони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масъул</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оид</w:t>
      </w:r>
      <w:proofErr w:type="spellEnd"/>
      <w:r w:rsidRPr="00114FAD">
        <w:rPr>
          <w:rFonts w:ascii="Palatino Linotype" w:hAnsi="Palatino Linotype"/>
          <w:i/>
          <w:sz w:val="24"/>
          <w:szCs w:val="24"/>
        </w:rPr>
        <w:t xml:space="preserve"> ба </w:t>
      </w:r>
      <w:proofErr w:type="spellStart"/>
      <w:r w:rsidRPr="00114FAD">
        <w:rPr>
          <w:rFonts w:ascii="Palatino Linotype" w:hAnsi="Palatino Linotype"/>
          <w:i/>
          <w:sz w:val="24"/>
          <w:szCs w:val="24"/>
        </w:rPr>
        <w:t>таҳияи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пешниҳоди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зерлоиҳавӣ</w:t>
      </w:r>
      <w:proofErr w:type="spellEnd"/>
      <w:r w:rsidRPr="00114FAD">
        <w:rPr>
          <w:rFonts w:ascii="Palatino Linotype" w:hAnsi="Palatino Linotype"/>
          <w:i/>
          <w:sz w:val="24"/>
          <w:szCs w:val="24"/>
        </w:rPr>
        <w:t>;</w:t>
      </w:r>
    </w:p>
    <w:p w14:paraId="4483E384" w14:textId="77777777" w:rsidR="004D7C75" w:rsidRPr="00114FAD" w:rsidRDefault="004D7C75" w:rsidP="004D7C75">
      <w:pPr>
        <w:pStyle w:val="a3"/>
        <w:numPr>
          <w:ilvl w:val="0"/>
          <w:numId w:val="16"/>
        </w:numPr>
        <w:rPr>
          <w:rFonts w:ascii="Palatino Linotype" w:hAnsi="Palatino Linotype"/>
          <w:i/>
          <w:sz w:val="24"/>
          <w:szCs w:val="24"/>
        </w:rPr>
      </w:pPr>
      <w:proofErr w:type="spellStart"/>
      <w:r w:rsidRPr="00114FAD">
        <w:rPr>
          <w:rFonts w:ascii="Palatino Linotype" w:hAnsi="Palatino Linotype"/>
          <w:i/>
          <w:sz w:val="24"/>
          <w:szCs w:val="24"/>
        </w:rPr>
        <w:t>Пайдо</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кардани</w:t>
      </w:r>
      <w:proofErr w:type="spellEnd"/>
      <w:r w:rsidRPr="00114FAD">
        <w:rPr>
          <w:rFonts w:ascii="Palatino Linotype" w:hAnsi="Palatino Linotype"/>
          <w:i/>
          <w:sz w:val="24"/>
          <w:szCs w:val="24"/>
        </w:rPr>
        <w:t xml:space="preserve"> </w:t>
      </w:r>
      <w:proofErr w:type="spellStart"/>
      <w:r w:rsidRPr="00114FAD">
        <w:rPr>
          <w:rFonts w:ascii="Palatino Linotype" w:hAnsi="Palatino Linotype"/>
          <w:i/>
          <w:sz w:val="24"/>
          <w:szCs w:val="24"/>
        </w:rPr>
        <w:t>сармоягузор</w:t>
      </w:r>
      <w:proofErr w:type="spellEnd"/>
      <w:r w:rsidRPr="00114FAD">
        <w:rPr>
          <w:rFonts w:ascii="Palatino Linotype" w:hAnsi="Palatino Linotype"/>
          <w:i/>
          <w:sz w:val="24"/>
          <w:szCs w:val="24"/>
        </w:rPr>
        <w:t xml:space="preserve"> (донор)-и </w:t>
      </w:r>
      <w:proofErr w:type="spellStart"/>
      <w:r w:rsidRPr="00114FAD">
        <w:rPr>
          <w:rFonts w:ascii="Palatino Linotype" w:hAnsi="Palatino Linotype"/>
          <w:i/>
          <w:sz w:val="24"/>
          <w:szCs w:val="24"/>
        </w:rPr>
        <w:t>эҳтимолӣ</w:t>
      </w:r>
      <w:proofErr w:type="spellEnd"/>
      <w:r w:rsidRPr="00114FAD">
        <w:rPr>
          <w:rFonts w:ascii="Palatino Linotype" w:hAnsi="Palatino Linotype"/>
          <w:i/>
          <w:sz w:val="24"/>
          <w:szCs w:val="24"/>
        </w:rPr>
        <w:t>;</w:t>
      </w:r>
    </w:p>
    <w:p w14:paraId="12BC199F" w14:textId="77777777" w:rsidR="00421D23" w:rsidRPr="00114FAD" w:rsidRDefault="00421D23" w:rsidP="00421D23"/>
    <w:p w14:paraId="552F93FF"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14:paraId="1D4D700F" w14:textId="77777777" w:rsidR="00DF6908" w:rsidRPr="00FA5921" w:rsidRDefault="0056523D" w:rsidP="00DF6908">
      <w:pPr>
        <w:spacing w:line="240" w:lineRule="auto"/>
        <w:ind w:firstLine="708"/>
        <w:jc w:val="both"/>
        <w:rPr>
          <w:rFonts w:ascii="Palatino Linotype" w:hAnsi="Palatino Linotype"/>
          <w:i/>
          <w:sz w:val="24"/>
          <w:szCs w:val="24"/>
          <w:lang w:val="tg-Cyrl-TJ"/>
        </w:rPr>
      </w:pPr>
      <w:r w:rsidRPr="00FA5921">
        <w:rPr>
          <w:rFonts w:ascii="Palatino Linotype" w:hAnsi="Palatino Linotype"/>
          <w:i/>
          <w:sz w:val="24"/>
          <w:szCs w:val="24"/>
          <w:lang w:val="tg-Cyrl-TJ"/>
        </w:rPr>
        <w:t>Деҳаи Тоҷикистон-2</w:t>
      </w:r>
      <w:r w:rsidR="00114FAD" w:rsidRPr="00FA5921">
        <w:rPr>
          <w:rFonts w:ascii="Palatino Linotype" w:hAnsi="Palatino Linotype"/>
          <w:i/>
          <w:sz w:val="24"/>
          <w:szCs w:val="24"/>
          <w:lang w:val="tg-Cyrl-TJ"/>
        </w:rPr>
        <w:t xml:space="preserve"> дар  ма</w:t>
      </w:r>
      <w:r w:rsidRPr="00FA5921">
        <w:rPr>
          <w:rFonts w:ascii="Palatino Linotype" w:hAnsi="Palatino Linotype"/>
          <w:i/>
          <w:sz w:val="24"/>
          <w:szCs w:val="24"/>
          <w:lang w:val="tg-Cyrl-TJ"/>
        </w:rPr>
        <w:t>р</w:t>
      </w:r>
      <w:r w:rsidR="00114FAD" w:rsidRPr="00FA5921">
        <w:rPr>
          <w:rFonts w:ascii="Palatino Linotype" w:hAnsi="Palatino Linotype"/>
          <w:i/>
          <w:sz w:val="24"/>
          <w:szCs w:val="24"/>
          <w:lang w:val="tg-Cyrl-TJ"/>
        </w:rPr>
        <w:t>кази ҷамоати  Хуросон</w:t>
      </w:r>
      <w:r w:rsidR="00DF6908" w:rsidRPr="00FA5921">
        <w:rPr>
          <w:rFonts w:ascii="Palatino Linotype" w:hAnsi="Palatino Linotype"/>
          <w:i/>
          <w:sz w:val="24"/>
          <w:szCs w:val="24"/>
          <w:lang w:val="tg-Cyrl-TJ"/>
        </w:rPr>
        <w:t xml:space="preserve">  </w:t>
      </w:r>
      <w:r w:rsidR="00DF6908" w:rsidRPr="00FA5921">
        <w:rPr>
          <w:rFonts w:ascii="Times New Roman Tj" w:hAnsi="Times New Roman Tj"/>
          <w:i/>
          <w:sz w:val="24"/>
          <w:szCs w:val="24"/>
          <w:lang w:val="tg-Cyrl-TJ"/>
        </w:rPr>
        <w:t>љ</w:t>
      </w:r>
      <w:r w:rsidR="00DF6908" w:rsidRPr="00FA5921">
        <w:rPr>
          <w:rFonts w:ascii="Palatino Linotype" w:hAnsi="Palatino Linotype"/>
          <w:i/>
          <w:sz w:val="24"/>
          <w:szCs w:val="24"/>
          <w:lang w:val="tg-Cyrl-TJ"/>
        </w:rPr>
        <w:t>ойгир мебошад. аз ин ҳисоб иншоотҳои инфросохторӣ ба монанди мактаб, марказ</w:t>
      </w:r>
      <w:r w:rsidR="00EA6E1D" w:rsidRPr="00FA5921">
        <w:rPr>
          <w:rFonts w:ascii="Palatino Linotype" w:hAnsi="Palatino Linotype"/>
          <w:i/>
          <w:sz w:val="24"/>
          <w:szCs w:val="24"/>
          <w:lang w:val="tg-Cyrl-TJ"/>
        </w:rPr>
        <w:t xml:space="preserve">и саломатӣ, системаи таъмини </w:t>
      </w:r>
      <w:r w:rsidR="00DF6908" w:rsidRPr="00FA5921">
        <w:rPr>
          <w:rFonts w:ascii="Palatino Linotype" w:hAnsi="Palatino Linotype"/>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DF6908" w:rsidRPr="00FA5921">
        <w:rPr>
          <w:rFonts w:ascii="Times New Roman Tj" w:hAnsi="Times New Roman Tj"/>
          <w:i/>
          <w:sz w:val="24"/>
          <w:szCs w:val="24"/>
          <w:lang w:val="tg-Cyrl-TJ"/>
        </w:rPr>
        <w:t>ќ</w:t>
      </w:r>
      <w:r w:rsidR="00DF6908" w:rsidRPr="00FA5921">
        <w:rPr>
          <w:rFonts w:ascii="Palatino Linotype" w:hAnsi="Palatino Linotype"/>
          <w:i/>
          <w:sz w:val="24"/>
          <w:szCs w:val="24"/>
          <w:lang w:val="tg-Cyrl-TJ"/>
        </w:rPr>
        <w:t>исмати дигар таъмирталаб гардидаанд..</w:t>
      </w:r>
    </w:p>
    <w:p w14:paraId="3ED0C1CC" w14:textId="77777777" w:rsidR="00DF6908" w:rsidRPr="00FA5921" w:rsidRDefault="0022523C" w:rsidP="00DF6908">
      <w:pPr>
        <w:spacing w:line="240" w:lineRule="auto"/>
        <w:rPr>
          <w:rFonts w:ascii="Palatino Linotype" w:hAnsi="Palatino Linotype" w:cs="Times New Roman"/>
          <w:bCs/>
          <w:iCs/>
          <w:sz w:val="24"/>
          <w:szCs w:val="24"/>
          <w:lang w:val="tg-Cyrl-TJ"/>
        </w:rPr>
      </w:pPr>
      <w:r w:rsidRPr="00FA5921">
        <w:rPr>
          <w:rFonts w:ascii="Palatino Linotype" w:hAnsi="Palatino Linotype"/>
          <w:iCs/>
          <w:sz w:val="24"/>
          <w:szCs w:val="24"/>
          <w:lang w:val="tg-Cyrl-TJ"/>
        </w:rPr>
        <w:t>I.</w:t>
      </w:r>
      <w:r w:rsidR="00DF6908" w:rsidRPr="00FA5921">
        <w:rPr>
          <w:rFonts w:ascii="Palatino Linotype" w:hAnsi="Palatino Linotype"/>
          <w:iCs/>
          <w:sz w:val="24"/>
          <w:szCs w:val="24"/>
          <w:lang w:val="tg-Cyrl-TJ"/>
        </w:rPr>
        <w:t xml:space="preserve">  </w:t>
      </w:r>
      <w:r w:rsidR="00DF6908" w:rsidRPr="00FA5921">
        <w:rPr>
          <w:rFonts w:ascii="Palatino Linotype" w:hAnsi="Palatino Linotype" w:cs="Times New Roman"/>
          <w:bCs/>
          <w:iCs/>
          <w:sz w:val="24"/>
          <w:szCs w:val="24"/>
          <w:lang w:val="tg-Cyrl-TJ"/>
        </w:rPr>
        <w:t xml:space="preserve">Таҳлили сатҳи зиндагонии аҳолии </w:t>
      </w:r>
      <w:r w:rsidR="00EA6E1D" w:rsidRPr="00FA5921">
        <w:rPr>
          <w:rFonts w:ascii="Palatino Linotype" w:hAnsi="Palatino Linotype" w:cs="Times New Roman"/>
          <w:bCs/>
          <w:iCs/>
          <w:sz w:val="24"/>
          <w:szCs w:val="24"/>
          <w:lang w:val="tg-Cyrl-TJ"/>
        </w:rPr>
        <w:t>деҳаи Тоҷикистон-2</w:t>
      </w:r>
    </w:p>
    <w:p w14:paraId="69A77A7C" w14:textId="2D08D98E" w:rsidR="00DF6908" w:rsidRPr="00FA5921" w:rsidRDefault="0022523C" w:rsidP="00DF6908">
      <w:pPr>
        <w:spacing w:line="240" w:lineRule="auto"/>
        <w:rPr>
          <w:rFonts w:ascii="Palatino Linotype" w:hAnsi="Palatino Linotype" w:cs="Times New Roman"/>
          <w:bCs/>
          <w:i/>
          <w:sz w:val="24"/>
          <w:szCs w:val="24"/>
          <w:lang w:val="tg-Cyrl-TJ"/>
        </w:rPr>
      </w:pPr>
      <w:r w:rsidRPr="00FA5921">
        <w:rPr>
          <w:rFonts w:ascii="Palatino Linotype" w:hAnsi="Palatino Linotype" w:cs="Times New Roman"/>
          <w:bCs/>
          <w:i/>
          <w:sz w:val="24"/>
          <w:szCs w:val="24"/>
          <w:lang w:val="tg-Cyrl-TJ"/>
        </w:rPr>
        <w:t>1.</w:t>
      </w:r>
      <w:r w:rsidR="00DF6908" w:rsidRPr="00FA5921">
        <w:rPr>
          <w:rFonts w:ascii="Palatino Linotype" w:hAnsi="Palatino Linotype" w:cs="Times New Roman"/>
          <w:bCs/>
          <w:i/>
          <w:sz w:val="24"/>
          <w:szCs w:val="24"/>
          <w:lang w:val="tg-Cyrl-TJ"/>
        </w:rPr>
        <w:t>1</w:t>
      </w:r>
      <w:r w:rsidR="00DF6908" w:rsidRPr="00FA5921">
        <w:rPr>
          <w:rFonts w:ascii="Palatino Linotype" w:hAnsi="Palatino Linotype" w:cs="Times New Roman"/>
          <w:bCs/>
          <w:i/>
          <w:sz w:val="24"/>
          <w:szCs w:val="24"/>
          <w:lang w:val="tg-Cyrl-TJ"/>
        </w:rPr>
        <w:tab/>
        <w:t>Инфросохторҳои мавҷудбуда дар алоҳидагӣ арзёб</w:t>
      </w:r>
      <w:r w:rsidR="00FA5921">
        <w:rPr>
          <w:rFonts w:ascii="Palatino Linotype" w:hAnsi="Palatino Linotype" w:cs="Times New Roman"/>
          <w:bCs/>
          <w:i/>
          <w:sz w:val="24"/>
          <w:szCs w:val="24"/>
          <w:lang w:val="tg-Cyrl-TJ"/>
        </w:rPr>
        <w:t>ӣ</w:t>
      </w:r>
      <w:r w:rsidR="00DF6908" w:rsidRPr="00FA5921">
        <w:rPr>
          <w:rFonts w:ascii="Palatino Linotype" w:hAnsi="Palatino Linotype" w:cs="Times New Roman"/>
          <w:bCs/>
          <w:i/>
          <w:sz w:val="24"/>
          <w:szCs w:val="24"/>
          <w:lang w:val="tg-Cyrl-TJ"/>
        </w:rPr>
        <w:t xml:space="preserve"> шуда, ҳолати онҳо шарҳ дода шудааст ва инчунин талаботи ҷомеа ба </w:t>
      </w:r>
      <w:r w:rsidRPr="00FA5921">
        <w:rPr>
          <w:rFonts w:ascii="Palatino Linotype" w:hAnsi="Palatino Linotype" w:cs="Times New Roman"/>
          <w:bCs/>
          <w:i/>
          <w:sz w:val="24"/>
          <w:szCs w:val="24"/>
          <w:lang w:val="tg-Cyrl-TJ"/>
        </w:rPr>
        <w:t>навъҳои дигари хизматрасониҳои и</w:t>
      </w:r>
      <w:r w:rsidR="00DF6908" w:rsidRPr="00FA5921">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FA5921">
        <w:rPr>
          <w:rFonts w:ascii="Palatino Linotype" w:hAnsi="Palatino Linotype" w:cs="Times New Roman"/>
          <w:bCs/>
          <w:i/>
          <w:sz w:val="24"/>
          <w:szCs w:val="24"/>
          <w:lang w:val="tg-Cyrl-TJ"/>
        </w:rPr>
        <w:t xml:space="preserve"> ба инфросохторҳои нав ба инобат</w:t>
      </w:r>
      <w:r w:rsidR="00DF6908" w:rsidRPr="00FA5921">
        <w:rPr>
          <w:rFonts w:ascii="Palatino Linotype" w:hAnsi="Palatino Linotype" w:cs="Times New Roman"/>
          <w:bCs/>
          <w:i/>
          <w:sz w:val="24"/>
          <w:szCs w:val="24"/>
          <w:lang w:val="tg-Cyrl-TJ"/>
        </w:rPr>
        <w:t xml:space="preserve"> гирифта шаванд.</w:t>
      </w:r>
    </w:p>
    <w:p w14:paraId="5912DCE8" w14:textId="7E7609A7" w:rsidR="00DF6908" w:rsidRPr="00FA5921" w:rsidRDefault="0022523C" w:rsidP="00DF6908">
      <w:pPr>
        <w:spacing w:line="240" w:lineRule="auto"/>
        <w:rPr>
          <w:rFonts w:ascii="Palatino Linotype" w:hAnsi="Palatino Linotype" w:cs="Times New Roman"/>
          <w:bCs/>
          <w:i/>
          <w:sz w:val="24"/>
          <w:szCs w:val="24"/>
          <w:lang w:val="tg-Cyrl-TJ"/>
        </w:rPr>
      </w:pPr>
      <w:r w:rsidRPr="00FA5921">
        <w:rPr>
          <w:rFonts w:ascii="Palatino Linotype" w:hAnsi="Palatino Linotype" w:cs="Times New Roman"/>
          <w:bCs/>
          <w:i/>
          <w:sz w:val="24"/>
          <w:szCs w:val="24"/>
          <w:lang w:val="tg-Cyrl-TJ"/>
        </w:rPr>
        <w:t>1</w:t>
      </w:r>
      <w:r w:rsidR="00DF6908" w:rsidRPr="00FA5921">
        <w:rPr>
          <w:rFonts w:ascii="Palatino Linotype" w:hAnsi="Palatino Linotype" w:cs="Times New Roman"/>
          <w:bCs/>
          <w:i/>
          <w:sz w:val="24"/>
          <w:szCs w:val="24"/>
          <w:lang w:val="tg-Cyrl-TJ"/>
        </w:rPr>
        <w:t>.2</w:t>
      </w:r>
      <w:r w:rsidR="00DF6908" w:rsidRPr="00FA5921">
        <w:rPr>
          <w:rFonts w:ascii="Palatino Linotype" w:hAnsi="Palatino Linotype" w:cs="Times New Roman"/>
          <w:bCs/>
          <w:i/>
          <w:sz w:val="24"/>
          <w:szCs w:val="24"/>
          <w:lang w:val="tg-Cyrl-TJ"/>
        </w:rPr>
        <w:tab/>
        <w:t>Ҳолати фавти кӯ</w:t>
      </w:r>
      <w:r w:rsidR="002D0243" w:rsidRPr="00FA5921">
        <w:rPr>
          <w:rFonts w:ascii="Palatino Linotype" w:hAnsi="Palatino Linotype" w:cs="Times New Roman"/>
          <w:bCs/>
          <w:i/>
          <w:sz w:val="24"/>
          <w:szCs w:val="24"/>
          <w:lang w:val="tg-Cyrl-TJ"/>
        </w:rPr>
        <w:t>дакон бо</w:t>
      </w:r>
      <w:r w:rsidR="00DF6908" w:rsidRPr="00FA5921">
        <w:rPr>
          <w:rFonts w:ascii="Palatino Linotype" w:hAnsi="Palatino Linotype" w:cs="Times New Roman"/>
          <w:bCs/>
          <w:i/>
          <w:sz w:val="24"/>
          <w:szCs w:val="24"/>
          <w:lang w:val="tg-Cyrl-TJ"/>
        </w:rPr>
        <w:t xml:space="preserve"> сабаби касалиҳои сироятӣ</w:t>
      </w:r>
      <w:r w:rsidRPr="00FA5921">
        <w:rPr>
          <w:rFonts w:ascii="Palatino Linotype" w:hAnsi="Palatino Linotype" w:cs="Times New Roman"/>
          <w:bCs/>
          <w:i/>
          <w:sz w:val="24"/>
          <w:szCs w:val="24"/>
          <w:lang w:val="tg-Cyrl-TJ"/>
        </w:rPr>
        <w:t xml:space="preserve"> ба қайд гирифта </w:t>
      </w:r>
      <w:r w:rsidR="002D0243" w:rsidRPr="00FA5921">
        <w:rPr>
          <w:rFonts w:ascii="Palatino Linotype" w:hAnsi="Palatino Linotype" w:cs="Times New Roman"/>
          <w:bCs/>
          <w:i/>
          <w:sz w:val="24"/>
          <w:szCs w:val="24"/>
          <w:lang w:val="tg-Cyrl-TJ"/>
        </w:rPr>
        <w:t>нашудааст</w:t>
      </w:r>
      <w:r w:rsidR="00B94D53">
        <w:rPr>
          <w:rFonts w:ascii="Palatino Linotype" w:hAnsi="Palatino Linotype" w:cs="Times New Roman"/>
          <w:bCs/>
          <w:i/>
          <w:sz w:val="24"/>
          <w:szCs w:val="24"/>
          <w:lang w:val="tg-Cyrl-TJ"/>
        </w:rPr>
        <w:t>.</w:t>
      </w:r>
    </w:p>
    <w:p w14:paraId="43B1A5C5" w14:textId="77777777" w:rsidR="00DF6908" w:rsidRPr="00FA5921" w:rsidRDefault="0022523C" w:rsidP="00DF6908">
      <w:pPr>
        <w:spacing w:line="240" w:lineRule="auto"/>
        <w:rPr>
          <w:rFonts w:ascii="Palatino Linotype" w:hAnsi="Palatino Linotype"/>
          <w:i/>
          <w:sz w:val="24"/>
          <w:szCs w:val="24"/>
          <w:lang w:val="tg-Cyrl-TJ"/>
        </w:rPr>
      </w:pPr>
      <w:r w:rsidRPr="00FA5921">
        <w:rPr>
          <w:rFonts w:ascii="Palatino Linotype" w:hAnsi="Palatino Linotype" w:cs="Times New Roman"/>
          <w:bCs/>
          <w:i/>
          <w:sz w:val="24"/>
          <w:szCs w:val="24"/>
          <w:lang w:val="tg-Cyrl-TJ"/>
        </w:rPr>
        <w:t>1.3</w:t>
      </w:r>
      <w:r w:rsidR="00DF6908" w:rsidRPr="00FA5921">
        <w:rPr>
          <w:rFonts w:ascii="Palatino Linotype" w:hAnsi="Palatino Linotype" w:cs="Times New Roman"/>
          <w:bCs/>
          <w:i/>
          <w:sz w:val="24"/>
          <w:szCs w:val="24"/>
          <w:lang w:val="tg-Cyrl-TJ"/>
        </w:rPr>
        <w:tab/>
      </w:r>
      <w:r w:rsidR="00DF6908" w:rsidRPr="00FA5921">
        <w:rPr>
          <w:rFonts w:ascii="Palatino Linotype" w:hAnsi="Palatino Linotype"/>
          <w:i/>
          <w:sz w:val="24"/>
          <w:szCs w:val="24"/>
          <w:lang w:val="tg-Cyrl-TJ"/>
        </w:rPr>
        <w:t>Самтҳои асосии хароҷоти оилаи миёнаҳолро дар маҳал т</w:t>
      </w:r>
      <w:r w:rsidR="00945C73" w:rsidRPr="00FA5921">
        <w:rPr>
          <w:rFonts w:ascii="Palatino Linotype" w:hAnsi="Palatino Linotype"/>
          <w:i/>
          <w:sz w:val="24"/>
          <w:szCs w:val="24"/>
          <w:lang w:val="tg-Cyrl-TJ"/>
        </w:rPr>
        <w:t>аҳ</w:t>
      </w:r>
      <w:r w:rsidR="00D945B2" w:rsidRPr="00FA5921">
        <w:rPr>
          <w:rFonts w:ascii="Palatino Linotype" w:hAnsi="Palatino Linotype"/>
          <w:i/>
          <w:sz w:val="24"/>
          <w:szCs w:val="24"/>
          <w:lang w:val="tg-Cyrl-TJ"/>
        </w:rPr>
        <w:t>лил карда муайян кардем, ки 44,5</w:t>
      </w:r>
      <w:r w:rsidR="00DF6908" w:rsidRPr="00FA5921">
        <w:rPr>
          <w:rFonts w:ascii="Palatino Linotype" w:hAnsi="Palatino Linotype"/>
          <w:i/>
          <w:sz w:val="24"/>
          <w:szCs w:val="24"/>
          <w:lang w:val="tg-Cyrl-TJ"/>
        </w:rPr>
        <w:t>%-и даромадҳои хо</w:t>
      </w:r>
      <w:r w:rsidR="006B4401" w:rsidRPr="00FA5921">
        <w:rPr>
          <w:rFonts w:ascii="Palatino Linotype" w:hAnsi="Palatino Linotype"/>
          <w:i/>
          <w:sz w:val="24"/>
          <w:szCs w:val="24"/>
          <w:lang w:val="tg-Cyrl-TJ"/>
        </w:rPr>
        <w:t>на</w:t>
      </w:r>
      <w:r w:rsidR="00945C73" w:rsidRPr="00FA5921">
        <w:rPr>
          <w:rFonts w:ascii="Palatino Linotype" w:hAnsi="Palatino Linotype"/>
          <w:i/>
          <w:sz w:val="24"/>
          <w:szCs w:val="24"/>
          <w:lang w:val="tg-Cyrl-TJ"/>
        </w:rPr>
        <w:t>вода барои таъмини озуқа ва 22,2</w:t>
      </w:r>
      <w:r w:rsidR="006B4401" w:rsidRPr="00FA5921">
        <w:rPr>
          <w:rFonts w:ascii="Palatino Linotype" w:hAnsi="Palatino Linotype"/>
          <w:i/>
          <w:sz w:val="24"/>
          <w:szCs w:val="24"/>
          <w:lang w:val="tg-Cyrl-TJ"/>
        </w:rPr>
        <w:t xml:space="preserve"> </w:t>
      </w:r>
      <w:r w:rsidR="00DF6908" w:rsidRPr="00FA5921">
        <w:rPr>
          <w:rFonts w:ascii="Palatino Linotype" w:hAnsi="Palatino Linotype"/>
          <w:i/>
          <w:sz w:val="24"/>
          <w:szCs w:val="24"/>
          <w:lang w:val="tg-Cyrl-TJ"/>
        </w:rPr>
        <w:t>% барои хариди либоса ҳарҷ карда мешавад.</w:t>
      </w:r>
    </w:p>
    <w:p w14:paraId="11314937" w14:textId="77777777" w:rsidR="00DF6908" w:rsidRPr="00FA5921" w:rsidRDefault="0022523C" w:rsidP="00DF6908">
      <w:pPr>
        <w:spacing w:line="240" w:lineRule="auto"/>
        <w:rPr>
          <w:rFonts w:ascii="Palatino Linotype" w:hAnsi="Palatino Linotype"/>
          <w:i/>
          <w:sz w:val="24"/>
          <w:szCs w:val="24"/>
          <w:lang w:val="tg-Cyrl-TJ"/>
        </w:rPr>
      </w:pPr>
      <w:r w:rsidRPr="00FA5921">
        <w:rPr>
          <w:rFonts w:ascii="Palatino Linotype" w:hAnsi="Palatino Linotype"/>
          <w:i/>
          <w:sz w:val="24"/>
          <w:szCs w:val="24"/>
          <w:lang w:val="tg-Cyrl-TJ"/>
        </w:rPr>
        <w:t>1</w:t>
      </w:r>
      <w:r w:rsidR="00DF6908" w:rsidRPr="00FA5921">
        <w:rPr>
          <w:rFonts w:ascii="Palatino Linotype" w:hAnsi="Palatino Linotype"/>
          <w:i/>
          <w:sz w:val="24"/>
          <w:szCs w:val="24"/>
          <w:lang w:val="tg-Cyrl-TJ"/>
        </w:rPr>
        <w:t>.</w:t>
      </w:r>
      <w:r w:rsidRPr="00FA5921">
        <w:rPr>
          <w:rFonts w:ascii="Palatino Linotype" w:hAnsi="Palatino Linotype"/>
          <w:i/>
          <w:sz w:val="24"/>
          <w:szCs w:val="24"/>
          <w:lang w:val="tg-Cyrl-TJ"/>
        </w:rPr>
        <w:t>4</w:t>
      </w:r>
      <w:r w:rsidR="00DF6908" w:rsidRPr="00FA5921">
        <w:rPr>
          <w:sz w:val="24"/>
          <w:szCs w:val="24"/>
          <w:lang w:val="tg-Cyrl-TJ"/>
        </w:rPr>
        <w:tab/>
      </w:r>
      <w:r w:rsidR="00DF6908" w:rsidRPr="00FA5921">
        <w:rPr>
          <w:rFonts w:ascii="Palatino Linotype" w:hAnsi="Palatino Linotype"/>
          <w:i/>
          <w:sz w:val="24"/>
          <w:szCs w:val="24"/>
          <w:lang w:val="tg-Cyrl-TJ"/>
        </w:rPr>
        <w:t>Шуғл, манбаъҳо ва сатҳи даромади аҳолӣ. Аз нишондод ва таҳлили диагра</w:t>
      </w:r>
      <w:r w:rsidR="006B4401" w:rsidRPr="00FA5921">
        <w:rPr>
          <w:rFonts w:ascii="Palatino Linotype" w:hAnsi="Palatino Linotype"/>
          <w:i/>
          <w:sz w:val="24"/>
          <w:szCs w:val="24"/>
          <w:lang w:val="tg-Cyrl-TJ"/>
        </w:rPr>
        <w:t xml:space="preserve"> </w:t>
      </w:r>
      <w:r w:rsidR="00DF6908" w:rsidRPr="00FA5921">
        <w:rPr>
          <w:rFonts w:ascii="Palatino Linotype" w:hAnsi="Palatino Linotype"/>
          <w:i/>
          <w:sz w:val="24"/>
          <w:szCs w:val="24"/>
          <w:lang w:val="tg-Cyrl-TJ"/>
        </w:rPr>
        <w:t>м</w:t>
      </w:r>
      <w:r w:rsidR="006B4401" w:rsidRPr="00FA5921">
        <w:rPr>
          <w:rFonts w:ascii="Palatino Linotype" w:hAnsi="Palatino Linotype"/>
          <w:i/>
          <w:sz w:val="24"/>
          <w:szCs w:val="24"/>
          <w:lang w:val="tg-Cyrl-TJ"/>
        </w:rPr>
        <w:t>анб</w:t>
      </w:r>
      <w:r w:rsidR="00DF6908" w:rsidRPr="00FA5921">
        <w:rPr>
          <w:rFonts w:ascii="Palatino Linotype" w:hAnsi="Palatino Linotype"/>
          <w:i/>
          <w:sz w:val="24"/>
          <w:szCs w:val="24"/>
          <w:lang w:val="tg-Cyrl-TJ"/>
        </w:rPr>
        <w:t>аи</w:t>
      </w:r>
      <w:r w:rsidR="005A0934" w:rsidRPr="00FA5921">
        <w:rPr>
          <w:rFonts w:ascii="Palatino Linotype" w:hAnsi="Palatino Linotype"/>
          <w:i/>
          <w:sz w:val="24"/>
          <w:szCs w:val="24"/>
          <w:lang w:val="tg-Cyrl-TJ"/>
        </w:rPr>
        <w:t xml:space="preserve"> шӯғл маълум мешавад, ки 38</w:t>
      </w:r>
      <w:r w:rsidR="00DF6908" w:rsidRPr="00FA5921">
        <w:rPr>
          <w:rFonts w:ascii="Palatino Linotype" w:hAnsi="Palatino Linotype"/>
          <w:i/>
          <w:sz w:val="24"/>
          <w:szCs w:val="24"/>
          <w:lang w:val="tg-Cyrl-TJ"/>
        </w:rPr>
        <w:t>%-и қувваҳои қоб</w:t>
      </w:r>
      <w:r w:rsidR="005D750A" w:rsidRPr="00FA5921">
        <w:rPr>
          <w:rFonts w:ascii="Palatino Linotype" w:hAnsi="Palatino Linotype"/>
          <w:i/>
          <w:sz w:val="24"/>
          <w:szCs w:val="24"/>
          <w:lang w:val="tg-Cyrl-TJ"/>
        </w:rPr>
        <w:t>или меҳнат ба кишоварз</w:t>
      </w:r>
      <w:r w:rsidR="005D750A" w:rsidRPr="00FA5921">
        <w:rPr>
          <w:rFonts w:ascii="Times New Roman Tj" w:hAnsi="Times New Roman Tj"/>
          <w:i/>
          <w:sz w:val="24"/>
          <w:szCs w:val="24"/>
          <w:lang w:val="tg-Cyrl-TJ"/>
        </w:rPr>
        <w:t>ї</w:t>
      </w:r>
      <w:r w:rsidR="005A0934" w:rsidRPr="00FA5921">
        <w:rPr>
          <w:rFonts w:ascii="Palatino Linotype" w:hAnsi="Palatino Linotype"/>
          <w:i/>
          <w:sz w:val="24"/>
          <w:szCs w:val="24"/>
          <w:lang w:val="tg-Cyrl-TJ"/>
        </w:rPr>
        <w:t>, 6</w:t>
      </w:r>
      <w:r w:rsidR="005D750A" w:rsidRPr="00FA5921">
        <w:rPr>
          <w:rFonts w:ascii="Palatino Linotype" w:hAnsi="Palatino Linotype"/>
          <w:i/>
          <w:sz w:val="24"/>
          <w:szCs w:val="24"/>
          <w:lang w:val="tg-Cyrl-TJ"/>
        </w:rPr>
        <w:t>%  ба бахши расм</w:t>
      </w:r>
      <w:r w:rsidR="005D750A" w:rsidRPr="00FA5921">
        <w:rPr>
          <w:rFonts w:ascii="Times New Roman Tj" w:hAnsi="Times New Roman Tj"/>
          <w:i/>
          <w:sz w:val="24"/>
          <w:szCs w:val="24"/>
          <w:lang w:val="tg-Cyrl-TJ"/>
        </w:rPr>
        <w:t>ї</w:t>
      </w:r>
      <w:r w:rsidR="005A0934" w:rsidRPr="00FA5921">
        <w:rPr>
          <w:rFonts w:ascii="Palatino Linotype" w:hAnsi="Palatino Linotype"/>
          <w:i/>
          <w:sz w:val="24"/>
          <w:szCs w:val="24"/>
          <w:lang w:val="tg-Cyrl-TJ"/>
        </w:rPr>
        <w:t>, 6</w:t>
      </w:r>
      <w:r w:rsidR="005D750A" w:rsidRPr="00FA5921">
        <w:rPr>
          <w:rFonts w:ascii="Palatino Linotype" w:hAnsi="Palatino Linotype"/>
          <w:i/>
          <w:sz w:val="24"/>
          <w:szCs w:val="24"/>
          <w:lang w:val="tg-Cyrl-TJ"/>
        </w:rPr>
        <w:t>% со</w:t>
      </w:r>
      <w:r w:rsidR="005D750A" w:rsidRPr="00FA5921">
        <w:rPr>
          <w:rFonts w:ascii="Times New Roman Tj" w:hAnsi="Times New Roman Tj"/>
          <w:i/>
          <w:sz w:val="24"/>
          <w:szCs w:val="24"/>
          <w:lang w:val="tg-Cyrl-TJ"/>
        </w:rPr>
        <w:t>њ</w:t>
      </w:r>
      <w:r w:rsidR="005D750A" w:rsidRPr="00FA5921">
        <w:rPr>
          <w:rFonts w:ascii="Palatino Linotype" w:hAnsi="Palatino Linotype"/>
          <w:i/>
          <w:sz w:val="24"/>
          <w:szCs w:val="24"/>
          <w:lang w:val="tg-Cyrl-TJ"/>
        </w:rPr>
        <w:t>ибкор</w:t>
      </w:r>
      <w:r w:rsidR="005D750A" w:rsidRPr="00FA5921">
        <w:rPr>
          <w:rFonts w:ascii="Times New Roman Tj" w:hAnsi="Times New Roman Tj"/>
          <w:i/>
          <w:sz w:val="24"/>
          <w:szCs w:val="24"/>
          <w:lang w:val="tg-Cyrl-TJ"/>
        </w:rPr>
        <w:t>ї</w:t>
      </w:r>
      <w:r w:rsidR="005A0934" w:rsidRPr="00FA5921">
        <w:rPr>
          <w:rFonts w:ascii="Palatino Linotype" w:hAnsi="Palatino Linotype"/>
          <w:i/>
          <w:sz w:val="24"/>
          <w:szCs w:val="24"/>
          <w:lang w:val="tg-Cyrl-TJ"/>
        </w:rPr>
        <w:t xml:space="preserve"> ,19</w:t>
      </w:r>
      <w:r w:rsidR="005D750A" w:rsidRPr="00FA5921">
        <w:rPr>
          <w:rFonts w:ascii="Palatino Linotype" w:hAnsi="Palatino Linotype"/>
          <w:i/>
          <w:sz w:val="24"/>
          <w:szCs w:val="24"/>
          <w:lang w:val="tg-Cyrl-TJ"/>
        </w:rPr>
        <w:t>% кироякорон( му</w:t>
      </w:r>
      <w:r w:rsidR="005D750A" w:rsidRPr="00FA5921">
        <w:rPr>
          <w:rFonts w:ascii="Times New Roman Tj" w:hAnsi="Times New Roman Tj"/>
          <w:i/>
          <w:sz w:val="24"/>
          <w:szCs w:val="24"/>
          <w:lang w:val="tg-Cyrl-TJ"/>
        </w:rPr>
        <w:t>њ</w:t>
      </w:r>
      <w:r w:rsidR="005D750A" w:rsidRPr="00FA5921">
        <w:rPr>
          <w:rFonts w:ascii="Palatino Linotype" w:hAnsi="Palatino Linotype"/>
          <w:i/>
          <w:sz w:val="24"/>
          <w:szCs w:val="24"/>
          <w:lang w:val="tg-Cyrl-TJ"/>
        </w:rPr>
        <w:t>о</w:t>
      </w:r>
      <w:r w:rsidR="005D750A" w:rsidRPr="00FA5921">
        <w:rPr>
          <w:rFonts w:ascii="Times New Roman Tj" w:hAnsi="Times New Roman Tj"/>
          <w:i/>
          <w:sz w:val="24"/>
          <w:szCs w:val="24"/>
          <w:lang w:val="tg-Cyrl-TJ"/>
        </w:rPr>
        <w:t>љ</w:t>
      </w:r>
      <w:r w:rsidR="005D750A" w:rsidRPr="00FA5921">
        <w:rPr>
          <w:rFonts w:ascii="Palatino Linotype" w:hAnsi="Palatino Linotype"/>
          <w:i/>
          <w:sz w:val="24"/>
          <w:szCs w:val="24"/>
          <w:lang w:val="tg-Cyrl-TJ"/>
        </w:rPr>
        <w:t>ират ва дигар</w:t>
      </w:r>
      <w:r w:rsidR="005D750A" w:rsidRPr="00FA5921">
        <w:rPr>
          <w:rFonts w:ascii="Times New Roman Tj" w:hAnsi="Times New Roman Tj"/>
          <w:i/>
          <w:sz w:val="24"/>
          <w:szCs w:val="24"/>
          <w:lang w:val="tg-Cyrl-TJ"/>
        </w:rPr>
        <w:t>њ</w:t>
      </w:r>
      <w:r w:rsidR="005A0934" w:rsidRPr="00FA5921">
        <w:rPr>
          <w:rFonts w:ascii="Palatino Linotype" w:hAnsi="Palatino Linotype"/>
          <w:i/>
          <w:sz w:val="24"/>
          <w:szCs w:val="24"/>
          <w:lang w:val="tg-Cyrl-TJ"/>
        </w:rPr>
        <w:t>о) ва 22</w:t>
      </w:r>
      <w:r w:rsidR="005D750A" w:rsidRPr="00FA5921">
        <w:rPr>
          <w:rFonts w:ascii="Palatino Linotype" w:hAnsi="Palatino Linotype"/>
          <w:i/>
          <w:sz w:val="24"/>
          <w:szCs w:val="24"/>
          <w:lang w:val="tg-Cyrl-TJ"/>
        </w:rPr>
        <w:t xml:space="preserve"> </w:t>
      </w:r>
      <w:r w:rsidR="00DF6908" w:rsidRPr="00FA5921">
        <w:rPr>
          <w:rFonts w:ascii="Palatino Linotype" w:hAnsi="Palatino Linotype"/>
          <w:i/>
          <w:sz w:val="24"/>
          <w:szCs w:val="24"/>
          <w:lang w:val="tg-Cyrl-TJ"/>
        </w:rPr>
        <w:t>%</w:t>
      </w:r>
      <w:r w:rsidR="005D750A" w:rsidRPr="00FA5921">
        <w:rPr>
          <w:rFonts w:ascii="Palatino Linotype" w:hAnsi="Palatino Linotype"/>
          <w:i/>
          <w:sz w:val="24"/>
          <w:szCs w:val="24"/>
          <w:lang w:val="tg-Cyrl-TJ"/>
        </w:rPr>
        <w:t>-ро нафа</w:t>
      </w:r>
      <w:r w:rsidR="005D750A" w:rsidRPr="00FA5921">
        <w:rPr>
          <w:rFonts w:ascii="Times New Roman Tj" w:hAnsi="Times New Roman Tj"/>
          <w:i/>
          <w:sz w:val="24"/>
          <w:szCs w:val="24"/>
          <w:lang w:val="tg-Cyrl-TJ"/>
        </w:rPr>
        <w:t>ќ</w:t>
      </w:r>
      <w:r w:rsidR="005D750A" w:rsidRPr="00FA5921">
        <w:rPr>
          <w:rFonts w:ascii="Palatino Linotype" w:hAnsi="Palatino Linotype"/>
          <w:i/>
          <w:sz w:val="24"/>
          <w:szCs w:val="24"/>
          <w:lang w:val="tg-Cyrl-TJ"/>
        </w:rPr>
        <w:t>ахурон ташкил меди</w:t>
      </w:r>
      <w:r w:rsidR="005D750A" w:rsidRPr="00FA5921">
        <w:rPr>
          <w:rFonts w:ascii="Times New Roman Tj" w:hAnsi="Times New Roman Tj"/>
          <w:i/>
          <w:sz w:val="24"/>
          <w:szCs w:val="24"/>
          <w:lang w:val="tg-Cyrl-TJ"/>
        </w:rPr>
        <w:t>њ</w:t>
      </w:r>
      <w:r w:rsidR="005D750A" w:rsidRPr="00FA5921">
        <w:rPr>
          <w:rFonts w:ascii="Palatino Linotype" w:hAnsi="Palatino Linotype"/>
          <w:i/>
          <w:sz w:val="24"/>
          <w:szCs w:val="24"/>
          <w:lang w:val="tg-Cyrl-TJ"/>
        </w:rPr>
        <w:t>анд</w:t>
      </w:r>
      <w:r w:rsidR="00DF6908" w:rsidRPr="00FA5921">
        <w:rPr>
          <w:rFonts w:ascii="Palatino Linotype" w:hAnsi="Palatino Linotype"/>
          <w:i/>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7D1F36" w:rsidRPr="00FA5921">
        <w:rPr>
          <w:rFonts w:ascii="Palatino Linotype" w:hAnsi="Palatino Linotype"/>
          <w:i/>
          <w:sz w:val="24"/>
          <w:szCs w:val="24"/>
          <w:lang w:val="tg-Cyrl-TJ"/>
        </w:rPr>
        <w:t>ру</w:t>
      </w:r>
      <w:r w:rsidR="005A0934" w:rsidRPr="00FA5921">
        <w:rPr>
          <w:rFonts w:ascii="Palatino Linotype" w:hAnsi="Palatino Linotype"/>
          <w:i/>
          <w:sz w:val="24"/>
          <w:szCs w:val="24"/>
          <w:lang w:val="tg-Cyrl-TJ"/>
        </w:rPr>
        <w:t>и шуғл:  муҳоҷирони меҳнати 2650</w:t>
      </w:r>
      <w:r w:rsidR="00BB3FDC" w:rsidRPr="00FA5921">
        <w:rPr>
          <w:rFonts w:ascii="Palatino Linotype" w:hAnsi="Palatino Linotype"/>
          <w:i/>
          <w:sz w:val="24"/>
          <w:szCs w:val="24"/>
          <w:lang w:val="tg-Cyrl-TJ"/>
        </w:rPr>
        <w:t xml:space="preserve"> сомонӣ, ки</w:t>
      </w:r>
      <w:r w:rsidR="005A0934" w:rsidRPr="00FA5921">
        <w:rPr>
          <w:rFonts w:ascii="Palatino Linotype" w:hAnsi="Palatino Linotype"/>
          <w:i/>
          <w:sz w:val="24"/>
          <w:szCs w:val="24"/>
          <w:lang w:val="tg-Cyrl-TJ"/>
        </w:rPr>
        <w:t>роякорҳо 1520 сомонӣ, зиёиён 785</w:t>
      </w:r>
      <w:r w:rsidR="006B4401" w:rsidRPr="00FA5921">
        <w:rPr>
          <w:rFonts w:ascii="Palatino Linotype" w:hAnsi="Palatino Linotype"/>
          <w:i/>
          <w:sz w:val="24"/>
          <w:szCs w:val="24"/>
          <w:lang w:val="tg-Cyrl-TJ"/>
        </w:rPr>
        <w:t xml:space="preserve"> ва ки</w:t>
      </w:r>
      <w:r w:rsidR="005A0934" w:rsidRPr="00FA5921">
        <w:rPr>
          <w:rFonts w:ascii="Palatino Linotype" w:hAnsi="Palatino Linotype"/>
          <w:i/>
          <w:sz w:val="24"/>
          <w:szCs w:val="24"/>
          <w:lang w:val="tg-Cyrl-TJ"/>
        </w:rPr>
        <w:t>шоварзон 590</w:t>
      </w:r>
      <w:r w:rsidR="00DF6908" w:rsidRPr="00FA5921">
        <w:rPr>
          <w:rFonts w:ascii="Palatino Linotype" w:hAnsi="Palatino Linotype"/>
          <w:i/>
          <w:sz w:val="24"/>
          <w:szCs w:val="24"/>
          <w:lang w:val="tg-Cyrl-TJ"/>
        </w:rPr>
        <w:t xml:space="preserve"> сомониро дар  моҳ ташкил медиҳад. </w:t>
      </w:r>
    </w:p>
    <w:p w14:paraId="2AD283DF" w14:textId="77777777" w:rsidR="00DF6908" w:rsidRPr="00FA5921" w:rsidRDefault="0022523C" w:rsidP="00DF6908">
      <w:pPr>
        <w:pStyle w:val="a5"/>
        <w:spacing w:line="240" w:lineRule="auto"/>
        <w:jc w:val="both"/>
        <w:rPr>
          <w:rFonts w:ascii="Palatino Linotype" w:hAnsi="Palatino Linotype"/>
          <w:sz w:val="24"/>
          <w:szCs w:val="24"/>
          <w:lang w:val="tg-Cyrl-TJ"/>
        </w:rPr>
      </w:pPr>
      <w:r w:rsidRPr="00FA5921">
        <w:rPr>
          <w:rFonts w:ascii="Palatino Linotype" w:hAnsi="Palatino Linotype"/>
          <w:i/>
          <w:sz w:val="24"/>
          <w:szCs w:val="24"/>
          <w:lang w:val="tg-Cyrl-TJ"/>
        </w:rPr>
        <w:t>1</w:t>
      </w:r>
      <w:r w:rsidR="00DF6908" w:rsidRPr="00FA5921">
        <w:rPr>
          <w:rFonts w:ascii="Palatino Linotype" w:hAnsi="Palatino Linotype"/>
          <w:i/>
          <w:sz w:val="24"/>
          <w:szCs w:val="24"/>
          <w:lang w:val="tg-Cyrl-TJ"/>
        </w:rPr>
        <w:t>.</w:t>
      </w:r>
      <w:r w:rsidRPr="00FA5921">
        <w:rPr>
          <w:rFonts w:ascii="Palatino Linotype" w:hAnsi="Palatino Linotype"/>
          <w:i/>
          <w:sz w:val="24"/>
          <w:szCs w:val="24"/>
          <w:lang w:val="tg-Cyrl-TJ"/>
        </w:rPr>
        <w:t>5</w:t>
      </w:r>
      <w:r w:rsidR="00DF6908" w:rsidRPr="00FA5921">
        <w:rPr>
          <w:rFonts w:ascii="Palatino Linotype" w:hAnsi="Palatino Linotype"/>
          <w:sz w:val="24"/>
          <w:szCs w:val="24"/>
          <w:lang w:val="tg-Cyrl-TJ"/>
        </w:rPr>
        <w:tab/>
      </w:r>
      <w:r w:rsidR="00DF6908" w:rsidRPr="00FA5921">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FA6E25" w:rsidRPr="00FA5921">
        <w:rPr>
          <w:rFonts w:ascii="Times New Roman Tj" w:hAnsi="Times New Roman Tj"/>
          <w:i/>
          <w:sz w:val="24"/>
          <w:szCs w:val="24"/>
          <w:lang w:val="tg-Cyrl-TJ"/>
        </w:rPr>
        <w:t>њ</w:t>
      </w:r>
      <w:r w:rsidR="00FA6E25" w:rsidRPr="00FA5921">
        <w:rPr>
          <w:rFonts w:ascii="Palatino Linotype" w:hAnsi="Palatino Linotype"/>
          <w:i/>
          <w:sz w:val="24"/>
          <w:szCs w:val="24"/>
          <w:lang w:val="tg-Cyrl-TJ"/>
        </w:rPr>
        <w:t>ои кам кардани сат</w:t>
      </w:r>
      <w:r w:rsidR="00FA6E25" w:rsidRPr="00FA5921">
        <w:rPr>
          <w:rFonts w:ascii="Times New Roman Tj" w:hAnsi="Times New Roman Tj"/>
          <w:i/>
          <w:sz w:val="24"/>
          <w:szCs w:val="24"/>
          <w:lang w:val="tg-Cyrl-TJ"/>
        </w:rPr>
        <w:t>њ</w:t>
      </w:r>
      <w:r w:rsidR="00FA6E25" w:rsidRPr="00FA5921">
        <w:rPr>
          <w:rFonts w:ascii="Palatino Linotype" w:hAnsi="Palatino Linotype"/>
          <w:i/>
          <w:sz w:val="24"/>
          <w:szCs w:val="24"/>
          <w:lang w:val="tg-Cyrl-TJ"/>
        </w:rPr>
        <w:t xml:space="preserve">и </w:t>
      </w:r>
      <w:r w:rsidR="00DF6908" w:rsidRPr="00FA5921">
        <w:rPr>
          <w:rFonts w:ascii="Palatino Linotype" w:hAnsi="Palatino Linotype"/>
          <w:i/>
          <w:sz w:val="24"/>
          <w:szCs w:val="24"/>
          <w:lang w:val="tg-Cyrl-TJ"/>
        </w:rPr>
        <w:t xml:space="preserve"> бекорӣ </w:t>
      </w:r>
      <w:r w:rsidR="00FA6E25" w:rsidRPr="00FA5921">
        <w:rPr>
          <w:rFonts w:ascii="Palatino Linotype" w:hAnsi="Palatino Linotype"/>
          <w:i/>
          <w:sz w:val="24"/>
          <w:szCs w:val="24"/>
          <w:lang w:val="tg-Cyrl-TJ"/>
        </w:rPr>
        <w:t xml:space="preserve"> ба ҳисоб мераван</w:t>
      </w:r>
      <w:r w:rsidR="00DF6908" w:rsidRPr="00FA5921">
        <w:rPr>
          <w:rFonts w:ascii="Palatino Linotype" w:hAnsi="Palatino Linotype"/>
          <w:i/>
          <w:sz w:val="24"/>
          <w:szCs w:val="24"/>
          <w:lang w:val="tg-Cyrl-TJ"/>
        </w:rPr>
        <w:t>д.</w:t>
      </w:r>
    </w:p>
    <w:p w14:paraId="6919C106" w14:textId="77777777" w:rsidR="00421D23" w:rsidRPr="00FA5921" w:rsidRDefault="0022523C" w:rsidP="0022523C">
      <w:pPr>
        <w:pStyle w:val="a5"/>
        <w:spacing w:after="240" w:line="240" w:lineRule="auto"/>
        <w:jc w:val="both"/>
        <w:rPr>
          <w:rFonts w:ascii="Palatino Linotype" w:hAnsi="Palatino Linotype"/>
          <w:i/>
          <w:sz w:val="24"/>
          <w:szCs w:val="24"/>
        </w:rPr>
      </w:pPr>
      <w:r w:rsidRPr="00FA5921">
        <w:rPr>
          <w:rFonts w:ascii="Palatino Linotype" w:hAnsi="Palatino Linotype"/>
          <w:sz w:val="24"/>
          <w:szCs w:val="24"/>
        </w:rPr>
        <w:t>1.7</w:t>
      </w:r>
      <w:r w:rsidR="00DF6908" w:rsidRPr="00FA5921">
        <w:rPr>
          <w:rFonts w:ascii="Palatino Linotype" w:hAnsi="Palatino Linotype"/>
          <w:sz w:val="24"/>
          <w:szCs w:val="24"/>
        </w:rPr>
        <w:tab/>
      </w:r>
      <w:proofErr w:type="spellStart"/>
      <w:r w:rsidR="00DF6908" w:rsidRPr="00FA5921">
        <w:rPr>
          <w:rFonts w:ascii="Palatino Linotype" w:hAnsi="Palatino Linotype"/>
          <w:i/>
          <w:sz w:val="24"/>
          <w:szCs w:val="24"/>
        </w:rPr>
        <w:t>Гурӯҳбандии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сокинони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деҳа</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ва</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нишондиҳандаҳои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камбизоатӣ</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Маълумоти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диограмаи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гурӯҳбандии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сокинони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деҳа</w:t>
      </w:r>
      <w:proofErr w:type="spellEnd"/>
      <w:r w:rsidR="00DF6908" w:rsidRPr="00FA5921">
        <w:rPr>
          <w:rFonts w:ascii="Palatino Linotype" w:hAnsi="Palatino Linotype"/>
          <w:i/>
          <w:sz w:val="24"/>
          <w:szCs w:val="24"/>
        </w:rPr>
        <w:t xml:space="preserve"> аз </w:t>
      </w:r>
      <w:proofErr w:type="spellStart"/>
      <w:r w:rsidR="00DF6908" w:rsidRPr="00FA5921">
        <w:rPr>
          <w:rFonts w:ascii="Palatino Linotype" w:hAnsi="Palatino Linotype"/>
          <w:i/>
          <w:sz w:val="24"/>
          <w:szCs w:val="24"/>
        </w:rPr>
        <w:t>руи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сатҳи</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зиндагӣ</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нишон</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медиҳад</w:t>
      </w:r>
      <w:proofErr w:type="spellEnd"/>
      <w:r w:rsidR="00DF6908" w:rsidRPr="00FA5921">
        <w:rPr>
          <w:rFonts w:ascii="Palatino Linotype" w:hAnsi="Palatino Linotype"/>
          <w:i/>
          <w:sz w:val="24"/>
          <w:szCs w:val="24"/>
        </w:rPr>
        <w:t xml:space="preserve">, </w:t>
      </w:r>
      <w:proofErr w:type="spellStart"/>
      <w:r w:rsidR="00DF6908" w:rsidRPr="00FA5921">
        <w:rPr>
          <w:rFonts w:ascii="Palatino Linotype" w:hAnsi="Palatino Linotype"/>
          <w:i/>
          <w:sz w:val="24"/>
          <w:szCs w:val="24"/>
        </w:rPr>
        <w:t>ки</w:t>
      </w:r>
      <w:proofErr w:type="spellEnd"/>
      <w:r w:rsidR="00DF6908" w:rsidRPr="00FA5921">
        <w:rPr>
          <w:rFonts w:ascii="Palatino Linotype" w:hAnsi="Palatino Linotype"/>
          <w:i/>
          <w:sz w:val="24"/>
          <w:szCs w:val="24"/>
        </w:rPr>
        <w:t xml:space="preserve"> </w:t>
      </w:r>
      <w:r w:rsidR="008F3CE8" w:rsidRPr="00FA5921">
        <w:rPr>
          <w:rFonts w:ascii="Palatino Linotype" w:hAnsi="Palatino Linotype"/>
          <w:i/>
          <w:sz w:val="24"/>
          <w:szCs w:val="24"/>
        </w:rPr>
        <w:t>34</w:t>
      </w:r>
      <w:r w:rsidR="00DF6908" w:rsidRPr="00FA5921">
        <w:rPr>
          <w:rFonts w:ascii="Palatino Linotype" w:hAnsi="Palatino Linotype"/>
          <w:i/>
          <w:sz w:val="24"/>
          <w:szCs w:val="24"/>
        </w:rPr>
        <w:t>%</w:t>
      </w:r>
      <w:r w:rsidR="00DF6908" w:rsidRPr="00FA5921">
        <w:rPr>
          <w:rFonts w:ascii="Palatino Linotype" w:hAnsi="Palatino Linotype"/>
          <w:i/>
          <w:sz w:val="24"/>
          <w:szCs w:val="24"/>
          <w:lang w:val="tg-Cyrl-TJ"/>
        </w:rPr>
        <w:t xml:space="preserve">-и </w:t>
      </w:r>
      <w:r w:rsidR="00FA6E25" w:rsidRPr="00FA5921">
        <w:rPr>
          <w:rFonts w:ascii="Palatino Linotype" w:hAnsi="Palatino Linotype"/>
          <w:i/>
          <w:sz w:val="24"/>
          <w:szCs w:val="24"/>
          <w:lang w:val="tg-Cyrl-TJ"/>
        </w:rPr>
        <w:t>сокинони деҳа оила</w:t>
      </w:r>
      <w:r w:rsidR="00FA6E25" w:rsidRPr="00FA5921">
        <w:rPr>
          <w:rFonts w:ascii="Times New Roman Tj" w:hAnsi="Times New Roman Tj"/>
          <w:i/>
          <w:sz w:val="24"/>
          <w:szCs w:val="24"/>
          <w:lang w:val="tg-Cyrl-TJ"/>
        </w:rPr>
        <w:t>њ</w:t>
      </w:r>
      <w:r w:rsidR="008F3CE8" w:rsidRPr="00FA5921">
        <w:rPr>
          <w:rFonts w:ascii="Palatino Linotype" w:hAnsi="Palatino Linotype"/>
          <w:i/>
          <w:sz w:val="24"/>
          <w:szCs w:val="24"/>
          <w:lang w:val="tg-Cyrl-TJ"/>
        </w:rPr>
        <w:t>ои серфарзанд, 15</w:t>
      </w:r>
      <w:r w:rsidR="00FA6E25" w:rsidRPr="00FA5921">
        <w:rPr>
          <w:rFonts w:ascii="Palatino Linotype" w:hAnsi="Palatino Linotype"/>
          <w:i/>
          <w:sz w:val="24"/>
          <w:szCs w:val="24"/>
        </w:rPr>
        <w:t>% -</w:t>
      </w:r>
      <w:proofErr w:type="spellStart"/>
      <w:r w:rsidR="00FA6E25" w:rsidRPr="00FA5921">
        <w:rPr>
          <w:rFonts w:ascii="Palatino Linotype" w:hAnsi="Palatino Linotype"/>
          <w:i/>
          <w:sz w:val="24"/>
          <w:szCs w:val="24"/>
        </w:rPr>
        <w:t>оила</w:t>
      </w:r>
      <w:r w:rsidR="00FA6E25" w:rsidRPr="00FA5921">
        <w:rPr>
          <w:rFonts w:ascii="Times New Roman Tj" w:hAnsi="Times New Roman Tj"/>
          <w:i/>
          <w:sz w:val="24"/>
          <w:szCs w:val="24"/>
        </w:rPr>
        <w:t>њ</w:t>
      </w:r>
      <w:r w:rsidR="008F3CE8" w:rsidRPr="00FA5921">
        <w:rPr>
          <w:rFonts w:ascii="Palatino Linotype" w:hAnsi="Palatino Linotype"/>
          <w:i/>
          <w:sz w:val="24"/>
          <w:szCs w:val="24"/>
        </w:rPr>
        <w:t>ои</w:t>
      </w:r>
      <w:proofErr w:type="spellEnd"/>
      <w:r w:rsidR="008F3CE8" w:rsidRPr="00FA5921">
        <w:rPr>
          <w:rFonts w:ascii="Palatino Linotype" w:hAnsi="Palatino Linotype"/>
          <w:i/>
          <w:sz w:val="24"/>
          <w:szCs w:val="24"/>
        </w:rPr>
        <w:t xml:space="preserve"> </w:t>
      </w:r>
      <w:proofErr w:type="spellStart"/>
      <w:r w:rsidR="008F3CE8" w:rsidRPr="00FA5921">
        <w:rPr>
          <w:rFonts w:ascii="Palatino Linotype" w:hAnsi="Palatino Linotype"/>
          <w:i/>
          <w:sz w:val="24"/>
          <w:szCs w:val="24"/>
        </w:rPr>
        <w:t>осебпазир</w:t>
      </w:r>
      <w:proofErr w:type="spellEnd"/>
      <w:r w:rsidR="008F3CE8" w:rsidRPr="00FA5921">
        <w:rPr>
          <w:rFonts w:ascii="Palatino Linotype" w:hAnsi="Palatino Linotype"/>
          <w:i/>
          <w:sz w:val="24"/>
          <w:szCs w:val="24"/>
        </w:rPr>
        <w:t xml:space="preserve">, </w:t>
      </w:r>
      <w:proofErr w:type="spellStart"/>
      <w:r w:rsidR="008F3CE8" w:rsidRPr="00FA5921">
        <w:rPr>
          <w:rFonts w:ascii="Palatino Linotype" w:hAnsi="Palatino Linotype"/>
          <w:i/>
          <w:sz w:val="24"/>
          <w:szCs w:val="24"/>
        </w:rPr>
        <w:t>ва</w:t>
      </w:r>
      <w:proofErr w:type="spellEnd"/>
      <w:r w:rsidR="008F3CE8" w:rsidRPr="00FA5921">
        <w:rPr>
          <w:rFonts w:ascii="Palatino Linotype" w:hAnsi="Palatino Linotype"/>
          <w:i/>
          <w:sz w:val="24"/>
          <w:szCs w:val="24"/>
        </w:rPr>
        <w:t xml:space="preserve"> 51</w:t>
      </w:r>
      <w:r w:rsidR="00DF6908" w:rsidRPr="00FA5921">
        <w:rPr>
          <w:rFonts w:ascii="Palatino Linotype" w:hAnsi="Palatino Linotype"/>
          <w:i/>
          <w:sz w:val="24"/>
          <w:szCs w:val="24"/>
        </w:rPr>
        <w:t xml:space="preserve">% </w:t>
      </w:r>
      <w:r w:rsidR="00DF6908" w:rsidRPr="00FA5921">
        <w:rPr>
          <w:rFonts w:ascii="Palatino Linotype" w:hAnsi="Palatino Linotype"/>
          <w:i/>
          <w:sz w:val="24"/>
          <w:szCs w:val="24"/>
          <w:lang w:val="tg-Cyrl-TJ"/>
        </w:rPr>
        <w:t xml:space="preserve">ба </w:t>
      </w:r>
      <w:proofErr w:type="spellStart"/>
      <w:r w:rsidR="00DF6908" w:rsidRPr="00FA5921">
        <w:rPr>
          <w:rFonts w:ascii="Palatino Linotype" w:hAnsi="Palatino Linotype"/>
          <w:i/>
          <w:sz w:val="24"/>
          <w:szCs w:val="24"/>
        </w:rPr>
        <w:t>гурӯҳи</w:t>
      </w:r>
      <w:proofErr w:type="spellEnd"/>
      <w:r w:rsidR="00DF6908" w:rsidRPr="00FA5921">
        <w:rPr>
          <w:rFonts w:ascii="Palatino Linotype" w:hAnsi="Palatino Linotype"/>
          <w:i/>
          <w:sz w:val="24"/>
          <w:szCs w:val="24"/>
        </w:rPr>
        <w:t xml:space="preserve"> </w:t>
      </w:r>
      <w:proofErr w:type="spellStart"/>
      <w:proofErr w:type="gramStart"/>
      <w:r w:rsidR="00FA6E25" w:rsidRPr="00FA5921">
        <w:rPr>
          <w:rFonts w:ascii="Palatino Linotype" w:hAnsi="Palatino Linotype"/>
          <w:i/>
          <w:sz w:val="24"/>
          <w:szCs w:val="24"/>
        </w:rPr>
        <w:t>бекорон</w:t>
      </w:r>
      <w:proofErr w:type="spellEnd"/>
      <w:r w:rsidR="00FA6E25" w:rsidRPr="00FA5921">
        <w:rPr>
          <w:rFonts w:ascii="Palatino Linotype" w:hAnsi="Palatino Linotype"/>
          <w:i/>
          <w:sz w:val="24"/>
          <w:szCs w:val="24"/>
        </w:rPr>
        <w:t xml:space="preserve"> </w:t>
      </w:r>
      <w:r w:rsidR="00DF6908" w:rsidRPr="00FA5921">
        <w:rPr>
          <w:rFonts w:ascii="Palatino Linotype" w:hAnsi="Palatino Linotype"/>
          <w:i/>
          <w:sz w:val="24"/>
          <w:szCs w:val="24"/>
        </w:rPr>
        <w:t xml:space="preserve"> </w:t>
      </w:r>
      <w:r w:rsidR="00DF6908" w:rsidRPr="00FA5921">
        <w:rPr>
          <w:rFonts w:ascii="Palatino Linotype" w:hAnsi="Palatino Linotype"/>
          <w:i/>
          <w:sz w:val="24"/>
          <w:szCs w:val="24"/>
          <w:lang w:val="tg-Cyrl-TJ"/>
        </w:rPr>
        <w:t>шомиланд</w:t>
      </w:r>
      <w:proofErr w:type="gramEnd"/>
      <w:r w:rsidR="00DF6908" w:rsidRPr="00FA5921">
        <w:rPr>
          <w:rFonts w:ascii="Palatino Linotype" w:hAnsi="Palatino Linotype"/>
          <w:i/>
          <w:sz w:val="24"/>
          <w:szCs w:val="24"/>
        </w:rPr>
        <w:t>.</w:t>
      </w:r>
    </w:p>
    <w:p w14:paraId="1C0EFA2B" w14:textId="77777777"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lastRenderedPageBreak/>
        <w:t>XII.Тавсияҳо барои идома додани кор бо ин ҷомеа.</w:t>
      </w:r>
    </w:p>
    <w:p w14:paraId="05A0082F" w14:textId="77777777" w:rsidR="004D7C75" w:rsidRPr="00C55966"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C55966">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187D30">
        <w:rPr>
          <w:rFonts w:ascii="Palatino Linotype" w:hAnsi="Palatino Linotype" w:cs="Times New Roman"/>
          <w:bCs/>
          <w:i/>
          <w:color w:val="auto"/>
          <w:sz w:val="24"/>
          <w:szCs w:val="24"/>
          <w:lang w:val="tg-Cyrl-TJ"/>
        </w:rPr>
        <w:t xml:space="preserve"> деҳаи Т</w:t>
      </w:r>
      <w:r w:rsidR="00EA6E1D">
        <w:rPr>
          <w:rFonts w:ascii="Palatino Linotype" w:hAnsi="Palatino Linotype" w:cs="Times New Roman"/>
          <w:bCs/>
          <w:i/>
          <w:color w:val="auto"/>
          <w:sz w:val="24"/>
          <w:szCs w:val="24"/>
          <w:lang w:val="tg-Cyrl-TJ"/>
        </w:rPr>
        <w:t>оҷикистон-2</w:t>
      </w:r>
      <w:r w:rsidRPr="00C55966">
        <w:rPr>
          <w:rFonts w:ascii="Palatino Linotype" w:hAnsi="Palatino Linotype" w:cs="Times New Roman"/>
          <w:bCs/>
          <w:i/>
          <w:color w:val="auto"/>
          <w:sz w:val="24"/>
          <w:szCs w:val="24"/>
          <w:lang w:val="tg-Cyrl-TJ"/>
        </w:rPr>
        <w:t xml:space="preserve"> гузаронида шуда, тавсияи татқиқотчиён о</w:t>
      </w:r>
      <w:r w:rsidR="00453457" w:rsidRPr="00C55966">
        <w:rPr>
          <w:rFonts w:ascii="Palatino Linotype" w:hAnsi="Palatino Linotype" w:cs="Times New Roman"/>
          <w:bCs/>
          <w:i/>
          <w:color w:val="auto"/>
          <w:sz w:val="24"/>
          <w:szCs w:val="24"/>
          <w:lang w:val="tg-Cyrl-TJ"/>
        </w:rPr>
        <w:t xml:space="preserve">ид ба идома додани кор бо </w:t>
      </w:r>
      <w:r w:rsidR="00EA6E1D">
        <w:rPr>
          <w:rFonts w:ascii="Palatino Linotype" w:hAnsi="Palatino Linotype" w:cs="Times New Roman"/>
          <w:bCs/>
          <w:i/>
          <w:color w:val="auto"/>
          <w:sz w:val="24"/>
          <w:szCs w:val="24"/>
          <w:lang w:val="tg-Cyrl-TJ"/>
        </w:rPr>
        <w:t xml:space="preserve"> деҳаи Тоҷикистон-2</w:t>
      </w:r>
      <w:r w:rsidRPr="00C55966">
        <w:rPr>
          <w:rFonts w:ascii="Palatino Linotype" w:hAnsi="Palatino Linotype" w:cs="Times New Roman"/>
          <w:bCs/>
          <w:i/>
          <w:color w:val="auto"/>
          <w:sz w:val="24"/>
          <w:szCs w:val="24"/>
          <w:lang w:val="tg-Cyrl-TJ"/>
        </w:rPr>
        <w:t xml:space="preserve"> чунин аст:</w:t>
      </w:r>
    </w:p>
    <w:p w14:paraId="6766AE44" w14:textId="77777777" w:rsidR="004D7C75" w:rsidRPr="00C55966"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C55966">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C55966">
        <w:rPr>
          <w:rFonts w:ascii="Palatino Linotype" w:hAnsi="Palatino Linotype" w:cs="Times New Roman"/>
          <w:bCs/>
          <w:i/>
          <w:color w:val="auto"/>
          <w:sz w:val="24"/>
          <w:szCs w:val="24"/>
          <w:lang w:val="tg-Cyrl-TJ"/>
        </w:rPr>
        <w:t>и беруна (шарикони рушд</w:t>
      </w:r>
      <w:r w:rsidRPr="00C55966">
        <w:rPr>
          <w:rFonts w:ascii="Palatino Linotype" w:hAnsi="Palatino Linotype" w:cs="Times New Roman"/>
          <w:bCs/>
          <w:i/>
          <w:color w:val="auto"/>
          <w:sz w:val="24"/>
          <w:szCs w:val="24"/>
          <w:lang w:val="tg-Cyrl-TJ"/>
        </w:rPr>
        <w:t>) зарур аст;</w:t>
      </w:r>
    </w:p>
    <w:p w14:paraId="69385392" w14:textId="77777777" w:rsidR="00453457" w:rsidRPr="00C55966" w:rsidRDefault="00C55966" w:rsidP="004D7C75">
      <w:pPr>
        <w:pStyle w:val="a3"/>
        <w:numPr>
          <w:ilvl w:val="0"/>
          <w:numId w:val="17"/>
        </w:numPr>
        <w:rPr>
          <w:rFonts w:ascii="Palatino Linotype" w:hAnsi="Palatino Linotype"/>
          <w:i/>
          <w:sz w:val="24"/>
          <w:szCs w:val="24"/>
          <w:lang w:val="tg-Cyrl-TJ"/>
        </w:rPr>
      </w:pPr>
      <w:r w:rsidRPr="00C55966">
        <w:rPr>
          <w:rFonts w:ascii="Palatino Linotype" w:hAnsi="Palatino Linotype"/>
          <w:i/>
          <w:sz w:val="24"/>
          <w:szCs w:val="24"/>
          <w:lang w:val="tg-Cyrl-TJ"/>
        </w:rPr>
        <w:t>Захи</w:t>
      </w:r>
      <w:r w:rsidR="00EA6E1D">
        <w:rPr>
          <w:rFonts w:ascii="Palatino Linotype" w:hAnsi="Palatino Linotype"/>
          <w:i/>
          <w:sz w:val="24"/>
          <w:szCs w:val="24"/>
          <w:lang w:val="tg-Cyrl-TJ"/>
        </w:rPr>
        <w:t>раҳои  дохилии ҷомеаи Тоҷикистон-2</w:t>
      </w:r>
      <w:r w:rsidR="004D7C75" w:rsidRPr="00C55966">
        <w:rPr>
          <w:rFonts w:ascii="Palatino Linotype" w:hAnsi="Palatino Linotype"/>
          <w:i/>
          <w:sz w:val="24"/>
          <w:szCs w:val="24"/>
          <w:lang w:val="tg-Cyrl-TJ"/>
        </w:rPr>
        <w:t xml:space="preserve">  дар ҳалли мушкилиҳои ҷомеа нокифоя мебошанд.  </w:t>
      </w:r>
    </w:p>
    <w:p w14:paraId="30EB0552" w14:textId="77777777" w:rsidR="004D7C75" w:rsidRPr="00C55966" w:rsidRDefault="004D7C75" w:rsidP="004D7C75">
      <w:pPr>
        <w:pStyle w:val="a3"/>
        <w:numPr>
          <w:ilvl w:val="0"/>
          <w:numId w:val="17"/>
        </w:numPr>
        <w:rPr>
          <w:rFonts w:ascii="Palatino Linotype" w:hAnsi="Palatino Linotype"/>
          <w:i/>
          <w:sz w:val="24"/>
          <w:szCs w:val="24"/>
          <w:lang w:val="tg-Cyrl-TJ"/>
        </w:rPr>
      </w:pPr>
      <w:r w:rsidRPr="00C55966">
        <w:rPr>
          <w:rFonts w:ascii="Palatino Linotype" w:hAnsi="Palatino Linotype"/>
          <w:i/>
          <w:sz w:val="24"/>
          <w:szCs w:val="24"/>
          <w:lang w:val="tg-Cyrl-TJ"/>
        </w:rPr>
        <w:t>Ҷомеаи</w:t>
      </w:r>
      <w:r w:rsidR="00EA6E1D">
        <w:rPr>
          <w:rFonts w:ascii="Palatino Linotype" w:hAnsi="Palatino Linotype"/>
          <w:i/>
          <w:sz w:val="24"/>
          <w:szCs w:val="24"/>
          <w:lang w:val="tg-Cyrl-TJ"/>
        </w:rPr>
        <w:t xml:space="preserve"> деҳаи Тоҷикистон-2</w:t>
      </w:r>
      <w:r w:rsidRPr="00C55966">
        <w:rPr>
          <w:rFonts w:ascii="Palatino Linotype" w:hAnsi="Palatino Linotype"/>
          <w:i/>
          <w:sz w:val="24"/>
          <w:szCs w:val="24"/>
          <w:lang w:val="tg-Cyrl-TJ"/>
        </w:rPr>
        <w:t xml:space="preserve">  бо захираҳои дохилии худ имкон дорад мушкилиҳои каммасраф</w:t>
      </w:r>
      <w:r w:rsidR="00453457" w:rsidRPr="00C55966">
        <w:rPr>
          <w:rFonts w:ascii="Palatino Linotype" w:hAnsi="Palatino Linotype"/>
          <w:i/>
          <w:sz w:val="24"/>
          <w:szCs w:val="24"/>
          <w:lang w:val="tg-Cyrl-TJ"/>
        </w:rPr>
        <w:t>ро нақшагирӣ ва иҷро намояд (</w:t>
      </w:r>
      <w:r w:rsidRPr="00C55966">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C55966">
        <w:rPr>
          <w:rFonts w:ascii="Palatino Linotype" w:hAnsi="Palatino Linotype"/>
          <w:i/>
          <w:sz w:val="24"/>
          <w:szCs w:val="24"/>
          <w:lang w:val="tg-Cyrl-TJ"/>
        </w:rPr>
        <w:t xml:space="preserve">, саҳмгузорӣ дар таъмири  </w:t>
      </w:r>
      <w:r w:rsidR="00453457" w:rsidRPr="00C55966">
        <w:rPr>
          <w:rFonts w:ascii="Times New Roman Tj" w:hAnsi="Times New Roman Tj"/>
          <w:i/>
          <w:sz w:val="24"/>
          <w:szCs w:val="24"/>
          <w:lang w:val="tg-Cyrl-TJ"/>
        </w:rPr>
        <w:t>љ</w:t>
      </w:r>
      <w:r w:rsidR="00453457" w:rsidRPr="00C55966">
        <w:rPr>
          <w:rFonts w:ascii="Palatino Linotype" w:hAnsi="Palatino Linotype"/>
          <w:i/>
          <w:sz w:val="24"/>
          <w:szCs w:val="24"/>
          <w:lang w:val="tg-Cyrl-TJ"/>
        </w:rPr>
        <w:t>ори</w:t>
      </w:r>
      <w:r w:rsidRPr="00C55966">
        <w:rPr>
          <w:rFonts w:ascii="Palatino Linotype" w:hAnsi="Palatino Linotype"/>
          <w:i/>
          <w:sz w:val="24"/>
          <w:szCs w:val="24"/>
          <w:lang w:val="tg-Cyrl-TJ"/>
        </w:rPr>
        <w:t>и синфхонаҳои мактаб ва ғайраҳо);</w:t>
      </w:r>
    </w:p>
    <w:p w14:paraId="4337E93D" w14:textId="77777777" w:rsidR="00007D50" w:rsidRPr="00C55966" w:rsidRDefault="00C55966" w:rsidP="00453457">
      <w:pPr>
        <w:pStyle w:val="a3"/>
        <w:numPr>
          <w:ilvl w:val="0"/>
          <w:numId w:val="17"/>
        </w:numPr>
        <w:rPr>
          <w:rFonts w:ascii="Palatino Linotype" w:hAnsi="Palatino Linotype"/>
          <w:i/>
          <w:sz w:val="24"/>
          <w:szCs w:val="24"/>
          <w:lang w:val="tg-Cyrl-TJ"/>
        </w:rPr>
      </w:pPr>
      <w:r w:rsidRPr="00C55966">
        <w:rPr>
          <w:rFonts w:ascii="Palatino Linotype" w:hAnsi="Palatino Linotype"/>
          <w:i/>
          <w:sz w:val="24"/>
          <w:szCs w:val="24"/>
          <w:lang w:val="tg-Cyrl-TJ"/>
        </w:rPr>
        <w:t>Эҳт</w:t>
      </w:r>
      <w:r w:rsidR="00EA6E1D">
        <w:rPr>
          <w:rFonts w:ascii="Palatino Linotype" w:hAnsi="Palatino Linotype"/>
          <w:i/>
          <w:sz w:val="24"/>
          <w:szCs w:val="24"/>
          <w:lang w:val="tg-Cyrl-TJ"/>
        </w:rPr>
        <w:t>иёҷоти сокинони деҳаи Тоҷикистон-2</w:t>
      </w:r>
      <w:r w:rsidRPr="00C55966">
        <w:rPr>
          <w:rFonts w:ascii="Palatino Linotype" w:hAnsi="Palatino Linotype"/>
          <w:i/>
          <w:sz w:val="24"/>
          <w:szCs w:val="24"/>
          <w:lang w:val="tg-Cyrl-TJ"/>
        </w:rPr>
        <w:t xml:space="preserve"> ҷамоати  Хуросон</w:t>
      </w:r>
      <w:r w:rsidR="004D7C75" w:rsidRPr="00C55966">
        <w:rPr>
          <w:rFonts w:ascii="Palatino Linotype" w:hAnsi="Palatino Linotype"/>
          <w:i/>
          <w:sz w:val="24"/>
          <w:szCs w:val="24"/>
          <w:lang w:val="tg-Cyrl-TJ"/>
        </w:rPr>
        <w:t xml:space="preserve"> ба инобат гирифта, идома додани кори лоиҳаро бо ин ҷомеа зарур мешуморем. </w:t>
      </w:r>
    </w:p>
    <w:p w14:paraId="52FBA9D1"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1BAE9CE8"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14C62BED"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118FED0E" w14:textId="77777777" w:rsidR="002B7227" w:rsidRPr="002B7227" w:rsidRDefault="002B7227" w:rsidP="002B7227"/>
    <w:p w14:paraId="5985F046" w14:textId="77777777" w:rsidR="00007D50" w:rsidRPr="0021271E" w:rsidRDefault="00007D50" w:rsidP="00007D50">
      <w:pPr>
        <w:rPr>
          <w:rFonts w:ascii="Times New Roman" w:hAnsi="Times New Roman" w:cs="Times New Roman"/>
          <w:sz w:val="24"/>
          <w:szCs w:val="24"/>
        </w:rPr>
      </w:pPr>
      <w:proofErr w:type="gramStart"/>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proofErr w:type="gramEnd"/>
      <w:r w:rsidR="002B7227">
        <w:rPr>
          <w:rFonts w:ascii="Times New Roman" w:hAnsi="Times New Roman" w:cs="Times New Roman"/>
          <w:sz w:val="24"/>
          <w:szCs w:val="24"/>
          <w:lang w:val="tg-Cyrl-TJ"/>
        </w:rPr>
        <w:t xml:space="preserve">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025FA47F"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2A36414E" w14:textId="77777777"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 xml:space="preserve">ом </w:t>
      </w:r>
      <w:proofErr w:type="spellStart"/>
      <w:r w:rsidR="00F2075B" w:rsidRPr="00F2075B">
        <w:rPr>
          <w:rFonts w:ascii="Times New Roman" w:hAnsi="Times New Roman" w:cs="Times New Roman"/>
          <w:sz w:val="20"/>
          <w:szCs w:val="20"/>
        </w:rPr>
        <w:t>ва</w:t>
      </w:r>
      <w:proofErr w:type="spellEnd"/>
      <w:r w:rsidR="00F2075B" w:rsidRPr="00F2075B">
        <w:rPr>
          <w:rFonts w:ascii="Times New Roman" w:hAnsi="Times New Roman" w:cs="Times New Roman"/>
          <w:sz w:val="20"/>
          <w:szCs w:val="20"/>
        </w:rPr>
        <w:t xml:space="preserve"> </w:t>
      </w:r>
      <w:proofErr w:type="spellStart"/>
      <w:r w:rsidR="00F2075B" w:rsidRPr="00F2075B">
        <w:rPr>
          <w:rFonts w:ascii="Times New Roman" w:hAnsi="Times New Roman" w:cs="Times New Roman"/>
          <w:sz w:val="20"/>
          <w:szCs w:val="20"/>
        </w:rPr>
        <w:t>номи</w:t>
      </w:r>
      <w:proofErr w:type="spellEnd"/>
      <w:r w:rsidR="00F2075B" w:rsidRPr="00F2075B">
        <w:rPr>
          <w:rFonts w:ascii="Times New Roman" w:hAnsi="Times New Roman" w:cs="Times New Roman"/>
          <w:sz w:val="20"/>
          <w:szCs w:val="20"/>
        </w:rPr>
        <w:t xml:space="preserve"> </w:t>
      </w:r>
      <w:proofErr w:type="spellStart"/>
      <w:proofErr w:type="gramStart"/>
      <w:r w:rsidR="00F2075B" w:rsidRPr="00F2075B">
        <w:rPr>
          <w:rFonts w:ascii="Times New Roman" w:hAnsi="Times New Roman" w:cs="Times New Roman"/>
          <w:sz w:val="20"/>
          <w:szCs w:val="20"/>
        </w:rPr>
        <w:t>падар</w:t>
      </w:r>
      <w:proofErr w:type="spellEnd"/>
      <w:r>
        <w:rPr>
          <w:rFonts w:ascii="Times New Roman" w:hAnsi="Times New Roman" w:cs="Times New Roman"/>
          <w:sz w:val="20"/>
          <w:szCs w:val="20"/>
        </w:rPr>
        <w:t xml:space="preserve"> </w:t>
      </w:r>
      <w:r w:rsidR="00055A1D">
        <w:rPr>
          <w:rFonts w:ascii="Times New Roman" w:hAnsi="Times New Roman" w:cs="Times New Roman"/>
          <w:sz w:val="20"/>
          <w:szCs w:val="20"/>
        </w:rPr>
        <w:t>,</w:t>
      </w:r>
      <w:proofErr w:type="gram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r w:rsidR="00007D50" w:rsidRPr="00F2075B">
        <w:rPr>
          <w:rFonts w:ascii="Times New Roman" w:hAnsi="Times New Roman" w:cs="Times New Roman"/>
          <w:sz w:val="20"/>
          <w:szCs w:val="20"/>
        </w:rPr>
        <w:t xml:space="preserve">       </w:t>
      </w:r>
    </w:p>
    <w:p w14:paraId="7E740468" w14:textId="77777777"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BD7C3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5BA45" w14:textId="77777777" w:rsidR="00E00B79" w:rsidRDefault="00E00B79" w:rsidP="002C6D6B">
      <w:pPr>
        <w:spacing w:after="0" w:line="240" w:lineRule="auto"/>
      </w:pPr>
      <w:r>
        <w:separator/>
      </w:r>
    </w:p>
  </w:endnote>
  <w:endnote w:type="continuationSeparator" w:id="0">
    <w:p w14:paraId="6CCAFD54" w14:textId="77777777" w:rsidR="00E00B79" w:rsidRDefault="00E00B79"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Content>
      <w:p w14:paraId="29086C2C" w14:textId="77777777" w:rsidR="00FA5921" w:rsidRDefault="00FA5921">
        <w:pPr>
          <w:pStyle w:val="a9"/>
          <w:jc w:val="right"/>
        </w:pPr>
        <w:r>
          <w:fldChar w:fldCharType="begin"/>
        </w:r>
        <w:r>
          <w:instrText>PAGE   \* MERGEFORMAT</w:instrText>
        </w:r>
        <w:r>
          <w:fldChar w:fldCharType="separate"/>
        </w:r>
        <w:r>
          <w:rPr>
            <w:noProof/>
          </w:rPr>
          <w:t>7</w:t>
        </w:r>
        <w:r>
          <w:rPr>
            <w:noProof/>
          </w:rPr>
          <w:fldChar w:fldCharType="end"/>
        </w:r>
      </w:p>
    </w:sdtContent>
  </w:sdt>
  <w:p w14:paraId="432A9DCA" w14:textId="77777777" w:rsidR="00FA5921" w:rsidRDefault="00FA59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A674C" w14:textId="77777777" w:rsidR="00E00B79" w:rsidRDefault="00E00B79" w:rsidP="002C6D6B">
      <w:pPr>
        <w:spacing w:after="0" w:line="240" w:lineRule="auto"/>
      </w:pPr>
      <w:r>
        <w:separator/>
      </w:r>
    </w:p>
  </w:footnote>
  <w:footnote w:type="continuationSeparator" w:id="0">
    <w:p w14:paraId="5278AEE9" w14:textId="77777777" w:rsidR="00E00B79" w:rsidRDefault="00E00B79"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3260ECDE"/>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4F48D8"/>
    <w:multiLevelType w:val="hybridMultilevel"/>
    <w:tmpl w:val="A0DCA16C"/>
    <w:lvl w:ilvl="0" w:tplc="0419000B">
      <w:start w:val="1"/>
      <w:numFmt w:val="bullet"/>
      <w:lvlText w:val=""/>
      <w:lvlJc w:val="left"/>
      <w:pPr>
        <w:ind w:left="1384" w:hanging="360"/>
      </w:pPr>
      <w:rPr>
        <w:rFonts w:ascii="Wingdings" w:hAnsi="Wingdings"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56570C"/>
    <w:multiLevelType w:val="hybridMultilevel"/>
    <w:tmpl w:val="C6D42EEA"/>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4D6"/>
    <w:multiLevelType w:val="hybridMultilevel"/>
    <w:tmpl w:val="0D3E5A86"/>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62F68D5"/>
    <w:multiLevelType w:val="hybridMultilevel"/>
    <w:tmpl w:val="AE649D42"/>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21428D3"/>
    <w:multiLevelType w:val="hybridMultilevel"/>
    <w:tmpl w:val="ACCEE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921355"/>
    <w:multiLevelType w:val="hybridMultilevel"/>
    <w:tmpl w:val="34FAB900"/>
    <w:lvl w:ilvl="0" w:tplc="E826B1D8">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593511FC"/>
    <w:multiLevelType w:val="hybridMultilevel"/>
    <w:tmpl w:val="DF4883F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5C7B26B7"/>
    <w:multiLevelType w:val="hybridMultilevel"/>
    <w:tmpl w:val="B0BA6756"/>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43A4AC3"/>
    <w:multiLevelType w:val="hybridMultilevel"/>
    <w:tmpl w:val="CE345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807401"/>
    <w:multiLevelType w:val="hybridMultilevel"/>
    <w:tmpl w:val="A498DB1C"/>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2"/>
  </w:num>
  <w:num w:numId="4">
    <w:abstractNumId w:val="15"/>
  </w:num>
  <w:num w:numId="5">
    <w:abstractNumId w:val="14"/>
  </w:num>
  <w:num w:numId="6">
    <w:abstractNumId w:val="21"/>
  </w:num>
  <w:num w:numId="7">
    <w:abstractNumId w:val="0"/>
  </w:num>
  <w:num w:numId="8">
    <w:abstractNumId w:val="5"/>
  </w:num>
  <w:num w:numId="9">
    <w:abstractNumId w:val="10"/>
  </w:num>
  <w:num w:numId="10">
    <w:abstractNumId w:val="18"/>
  </w:num>
  <w:num w:numId="11">
    <w:abstractNumId w:val="17"/>
  </w:num>
  <w:num w:numId="12">
    <w:abstractNumId w:val="7"/>
  </w:num>
  <w:num w:numId="13">
    <w:abstractNumId w:val="16"/>
  </w:num>
  <w:num w:numId="14">
    <w:abstractNumId w:val="11"/>
  </w:num>
  <w:num w:numId="15">
    <w:abstractNumId w:val="6"/>
  </w:num>
  <w:num w:numId="16">
    <w:abstractNumId w:val="1"/>
  </w:num>
  <w:num w:numId="17">
    <w:abstractNumId w:val="20"/>
  </w:num>
  <w:num w:numId="18">
    <w:abstractNumId w:val="8"/>
  </w:num>
  <w:num w:numId="19">
    <w:abstractNumId w:val="4"/>
  </w:num>
  <w:num w:numId="20">
    <w:abstractNumId w:val="2"/>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2845"/>
    <w:rsid w:val="00005498"/>
    <w:rsid w:val="00007D50"/>
    <w:rsid w:val="00037F57"/>
    <w:rsid w:val="00050397"/>
    <w:rsid w:val="00052AB4"/>
    <w:rsid w:val="00055A1D"/>
    <w:rsid w:val="000740E6"/>
    <w:rsid w:val="0008632B"/>
    <w:rsid w:val="000A3363"/>
    <w:rsid w:val="000A77F2"/>
    <w:rsid w:val="000A7A7F"/>
    <w:rsid w:val="000A7E58"/>
    <w:rsid w:val="000B3A70"/>
    <w:rsid w:val="000B3FC2"/>
    <w:rsid w:val="000B5CF6"/>
    <w:rsid w:val="000C3498"/>
    <w:rsid w:val="000E4EC1"/>
    <w:rsid w:val="000E609B"/>
    <w:rsid w:val="000F18B2"/>
    <w:rsid w:val="00101CE2"/>
    <w:rsid w:val="00114FAD"/>
    <w:rsid w:val="00121C85"/>
    <w:rsid w:val="001229D0"/>
    <w:rsid w:val="00136A77"/>
    <w:rsid w:val="001559B2"/>
    <w:rsid w:val="00163709"/>
    <w:rsid w:val="00164F01"/>
    <w:rsid w:val="00177AE7"/>
    <w:rsid w:val="00184F36"/>
    <w:rsid w:val="00187D30"/>
    <w:rsid w:val="001A6E50"/>
    <w:rsid w:val="001C2BD0"/>
    <w:rsid w:val="001C2E63"/>
    <w:rsid w:val="001D03E4"/>
    <w:rsid w:val="001E172A"/>
    <w:rsid w:val="001E28CD"/>
    <w:rsid w:val="001E4847"/>
    <w:rsid w:val="001E64C5"/>
    <w:rsid w:val="001F16FE"/>
    <w:rsid w:val="001F7072"/>
    <w:rsid w:val="001F7AAE"/>
    <w:rsid w:val="002012DE"/>
    <w:rsid w:val="00211A7E"/>
    <w:rsid w:val="0021271E"/>
    <w:rsid w:val="00215AE2"/>
    <w:rsid w:val="0022523C"/>
    <w:rsid w:val="00233605"/>
    <w:rsid w:val="00237357"/>
    <w:rsid w:val="00242E8A"/>
    <w:rsid w:val="00245741"/>
    <w:rsid w:val="00252A79"/>
    <w:rsid w:val="00254D50"/>
    <w:rsid w:val="00262261"/>
    <w:rsid w:val="002657B8"/>
    <w:rsid w:val="002B39CA"/>
    <w:rsid w:val="002B4979"/>
    <w:rsid w:val="002B7227"/>
    <w:rsid w:val="002C6D6B"/>
    <w:rsid w:val="002D0243"/>
    <w:rsid w:val="002E221C"/>
    <w:rsid w:val="002F005D"/>
    <w:rsid w:val="002F06E8"/>
    <w:rsid w:val="002F3274"/>
    <w:rsid w:val="00302B8F"/>
    <w:rsid w:val="003174BB"/>
    <w:rsid w:val="003220F7"/>
    <w:rsid w:val="00326361"/>
    <w:rsid w:val="003347A9"/>
    <w:rsid w:val="003523CA"/>
    <w:rsid w:val="003650B8"/>
    <w:rsid w:val="00367C4D"/>
    <w:rsid w:val="0038732C"/>
    <w:rsid w:val="00393DD9"/>
    <w:rsid w:val="003A7F17"/>
    <w:rsid w:val="003D503E"/>
    <w:rsid w:val="003D57C8"/>
    <w:rsid w:val="003F3C78"/>
    <w:rsid w:val="00401025"/>
    <w:rsid w:val="004012BF"/>
    <w:rsid w:val="00421D23"/>
    <w:rsid w:val="00426100"/>
    <w:rsid w:val="0042698B"/>
    <w:rsid w:val="00432633"/>
    <w:rsid w:val="00432C86"/>
    <w:rsid w:val="0045260F"/>
    <w:rsid w:val="00453457"/>
    <w:rsid w:val="00472D50"/>
    <w:rsid w:val="004B3698"/>
    <w:rsid w:val="004B5452"/>
    <w:rsid w:val="004C6B29"/>
    <w:rsid w:val="004D7C75"/>
    <w:rsid w:val="004E4F4A"/>
    <w:rsid w:val="004E519A"/>
    <w:rsid w:val="004E729A"/>
    <w:rsid w:val="004F7880"/>
    <w:rsid w:val="005130FE"/>
    <w:rsid w:val="00517EA8"/>
    <w:rsid w:val="005207D9"/>
    <w:rsid w:val="00523349"/>
    <w:rsid w:val="00532922"/>
    <w:rsid w:val="0054567D"/>
    <w:rsid w:val="0055452F"/>
    <w:rsid w:val="00560777"/>
    <w:rsid w:val="0056523D"/>
    <w:rsid w:val="00566AF2"/>
    <w:rsid w:val="00582035"/>
    <w:rsid w:val="005A0934"/>
    <w:rsid w:val="005A2704"/>
    <w:rsid w:val="005D11EE"/>
    <w:rsid w:val="005D1C00"/>
    <w:rsid w:val="005D750A"/>
    <w:rsid w:val="005D7D9D"/>
    <w:rsid w:val="0060159C"/>
    <w:rsid w:val="006066B9"/>
    <w:rsid w:val="006275B0"/>
    <w:rsid w:val="00636ED5"/>
    <w:rsid w:val="0063709F"/>
    <w:rsid w:val="00650718"/>
    <w:rsid w:val="006515EE"/>
    <w:rsid w:val="006876AB"/>
    <w:rsid w:val="0069217C"/>
    <w:rsid w:val="00696388"/>
    <w:rsid w:val="006A53BC"/>
    <w:rsid w:val="006B1DCD"/>
    <w:rsid w:val="006B4401"/>
    <w:rsid w:val="006D63AB"/>
    <w:rsid w:val="006E2EB6"/>
    <w:rsid w:val="006E688C"/>
    <w:rsid w:val="006E6E7A"/>
    <w:rsid w:val="006E7DC3"/>
    <w:rsid w:val="006F0876"/>
    <w:rsid w:val="006F123A"/>
    <w:rsid w:val="007054ED"/>
    <w:rsid w:val="0073435C"/>
    <w:rsid w:val="00736E99"/>
    <w:rsid w:val="0074767A"/>
    <w:rsid w:val="007542C8"/>
    <w:rsid w:val="00763068"/>
    <w:rsid w:val="007734F0"/>
    <w:rsid w:val="007A3B0F"/>
    <w:rsid w:val="007B295A"/>
    <w:rsid w:val="007C0AA2"/>
    <w:rsid w:val="007C22B4"/>
    <w:rsid w:val="007C5CC4"/>
    <w:rsid w:val="007C5FBB"/>
    <w:rsid w:val="007D1F36"/>
    <w:rsid w:val="007E247C"/>
    <w:rsid w:val="007E540C"/>
    <w:rsid w:val="007E6FCA"/>
    <w:rsid w:val="007F34C0"/>
    <w:rsid w:val="00800285"/>
    <w:rsid w:val="008017E6"/>
    <w:rsid w:val="008142CC"/>
    <w:rsid w:val="0081574E"/>
    <w:rsid w:val="00832564"/>
    <w:rsid w:val="008369A1"/>
    <w:rsid w:val="00845293"/>
    <w:rsid w:val="00850452"/>
    <w:rsid w:val="00854D80"/>
    <w:rsid w:val="008735E6"/>
    <w:rsid w:val="00877376"/>
    <w:rsid w:val="008801C7"/>
    <w:rsid w:val="00880358"/>
    <w:rsid w:val="00880FC4"/>
    <w:rsid w:val="008936D7"/>
    <w:rsid w:val="008A00F7"/>
    <w:rsid w:val="008A12D1"/>
    <w:rsid w:val="008C5B8C"/>
    <w:rsid w:val="008D3078"/>
    <w:rsid w:val="008D4855"/>
    <w:rsid w:val="008E1847"/>
    <w:rsid w:val="008F3CE8"/>
    <w:rsid w:val="008F6D4B"/>
    <w:rsid w:val="00910B73"/>
    <w:rsid w:val="00945C73"/>
    <w:rsid w:val="00953232"/>
    <w:rsid w:val="00954C8B"/>
    <w:rsid w:val="0096060E"/>
    <w:rsid w:val="009707FD"/>
    <w:rsid w:val="00972BF5"/>
    <w:rsid w:val="00986987"/>
    <w:rsid w:val="009A1C5A"/>
    <w:rsid w:val="009A6809"/>
    <w:rsid w:val="009B2F65"/>
    <w:rsid w:val="009C0D14"/>
    <w:rsid w:val="009C3A33"/>
    <w:rsid w:val="009C3C46"/>
    <w:rsid w:val="009C58CF"/>
    <w:rsid w:val="009E16E5"/>
    <w:rsid w:val="009F1A87"/>
    <w:rsid w:val="00A03DC5"/>
    <w:rsid w:val="00A14085"/>
    <w:rsid w:val="00A34C6F"/>
    <w:rsid w:val="00A50062"/>
    <w:rsid w:val="00A549DF"/>
    <w:rsid w:val="00A72589"/>
    <w:rsid w:val="00A971FE"/>
    <w:rsid w:val="00AA73EC"/>
    <w:rsid w:val="00AB2A15"/>
    <w:rsid w:val="00AC2AAC"/>
    <w:rsid w:val="00AC41B7"/>
    <w:rsid w:val="00B07E16"/>
    <w:rsid w:val="00B2784B"/>
    <w:rsid w:val="00B316C2"/>
    <w:rsid w:val="00B33D37"/>
    <w:rsid w:val="00B45F54"/>
    <w:rsid w:val="00B504AD"/>
    <w:rsid w:val="00B507B0"/>
    <w:rsid w:val="00B627BB"/>
    <w:rsid w:val="00B754D1"/>
    <w:rsid w:val="00B77F95"/>
    <w:rsid w:val="00B9366D"/>
    <w:rsid w:val="00B94D53"/>
    <w:rsid w:val="00BA4B2C"/>
    <w:rsid w:val="00BA603D"/>
    <w:rsid w:val="00BB3F5E"/>
    <w:rsid w:val="00BB3FDC"/>
    <w:rsid w:val="00BB6E9B"/>
    <w:rsid w:val="00BB7D84"/>
    <w:rsid w:val="00BD0968"/>
    <w:rsid w:val="00BD4C7B"/>
    <w:rsid w:val="00BD648C"/>
    <w:rsid w:val="00BD7C36"/>
    <w:rsid w:val="00BE4FCB"/>
    <w:rsid w:val="00BE58DE"/>
    <w:rsid w:val="00BF3978"/>
    <w:rsid w:val="00C1271C"/>
    <w:rsid w:val="00C156F6"/>
    <w:rsid w:val="00C16A11"/>
    <w:rsid w:val="00C22893"/>
    <w:rsid w:val="00C34DF3"/>
    <w:rsid w:val="00C4478F"/>
    <w:rsid w:val="00C47F45"/>
    <w:rsid w:val="00C55386"/>
    <w:rsid w:val="00C55966"/>
    <w:rsid w:val="00C77C77"/>
    <w:rsid w:val="00C80532"/>
    <w:rsid w:val="00C81AF2"/>
    <w:rsid w:val="00C932C3"/>
    <w:rsid w:val="00CA3E43"/>
    <w:rsid w:val="00CB37FF"/>
    <w:rsid w:val="00CE7601"/>
    <w:rsid w:val="00CF158E"/>
    <w:rsid w:val="00CF2C8D"/>
    <w:rsid w:val="00CF6550"/>
    <w:rsid w:val="00CF7E18"/>
    <w:rsid w:val="00D049CE"/>
    <w:rsid w:val="00D162B6"/>
    <w:rsid w:val="00D36504"/>
    <w:rsid w:val="00D365E9"/>
    <w:rsid w:val="00D373F1"/>
    <w:rsid w:val="00D6324D"/>
    <w:rsid w:val="00D64EA5"/>
    <w:rsid w:val="00D83FB5"/>
    <w:rsid w:val="00D9336A"/>
    <w:rsid w:val="00D945B2"/>
    <w:rsid w:val="00D97C84"/>
    <w:rsid w:val="00DA167B"/>
    <w:rsid w:val="00DC0D1F"/>
    <w:rsid w:val="00DD2472"/>
    <w:rsid w:val="00DE0164"/>
    <w:rsid w:val="00DE7042"/>
    <w:rsid w:val="00DF03AE"/>
    <w:rsid w:val="00DF6908"/>
    <w:rsid w:val="00E00B79"/>
    <w:rsid w:val="00E12FD1"/>
    <w:rsid w:val="00E15B4E"/>
    <w:rsid w:val="00E15E0D"/>
    <w:rsid w:val="00E240D8"/>
    <w:rsid w:val="00E2744E"/>
    <w:rsid w:val="00E33B32"/>
    <w:rsid w:val="00E44DC9"/>
    <w:rsid w:val="00E55C8F"/>
    <w:rsid w:val="00E66F3C"/>
    <w:rsid w:val="00E870D3"/>
    <w:rsid w:val="00EA1F80"/>
    <w:rsid w:val="00EA6E1D"/>
    <w:rsid w:val="00ED07FE"/>
    <w:rsid w:val="00ED0EB8"/>
    <w:rsid w:val="00ED13EC"/>
    <w:rsid w:val="00EF3238"/>
    <w:rsid w:val="00EF5C51"/>
    <w:rsid w:val="00EF7C46"/>
    <w:rsid w:val="00F03241"/>
    <w:rsid w:val="00F14A98"/>
    <w:rsid w:val="00F2075B"/>
    <w:rsid w:val="00F218B6"/>
    <w:rsid w:val="00F40A42"/>
    <w:rsid w:val="00F44BAE"/>
    <w:rsid w:val="00F5184E"/>
    <w:rsid w:val="00F67003"/>
    <w:rsid w:val="00F7554D"/>
    <w:rsid w:val="00F7717D"/>
    <w:rsid w:val="00F81FED"/>
    <w:rsid w:val="00F925C7"/>
    <w:rsid w:val="00F93F84"/>
    <w:rsid w:val="00F9478B"/>
    <w:rsid w:val="00FA5921"/>
    <w:rsid w:val="00FA6E25"/>
    <w:rsid w:val="00FB0EBE"/>
    <w:rsid w:val="00FD1426"/>
    <w:rsid w:val="00FD41E4"/>
    <w:rsid w:val="00FD5677"/>
    <w:rsid w:val="00FE4300"/>
    <w:rsid w:val="00FE5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5020C06D"/>
  <w15:docId w15:val="{4A938C33-75C4-481B-89C5-7403F116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Маълумот дар бораи сатҳи шуғул</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155</c:v>
                </c:pt>
                <c:pt idx="1">
                  <c:v>913</c:v>
                </c:pt>
                <c:pt idx="2">
                  <c:v>465</c:v>
                </c:pt>
                <c:pt idx="3">
                  <c:v>223</c:v>
                </c:pt>
                <c:pt idx="4">
                  <c:v>544</c:v>
                </c:pt>
                <c:pt idx="5">
                  <c:v>142</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785</c:v>
                </c:pt>
                <c:pt idx="1">
                  <c:v>590</c:v>
                </c:pt>
                <c:pt idx="2">
                  <c:v>1520</c:v>
                </c:pt>
                <c:pt idx="3">
                  <c:v>2650</c:v>
                </c:pt>
                <c:pt idx="4">
                  <c:v>285</c:v>
                </c:pt>
                <c:pt idx="5">
                  <c:v>1800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9420</c:v>
                </c:pt>
                <c:pt idx="1">
                  <c:v>7080</c:v>
                </c:pt>
                <c:pt idx="2">
                  <c:v>18240</c:v>
                </c:pt>
                <c:pt idx="3">
                  <c:v>31800</c:v>
                </c:pt>
                <c:pt idx="4">
                  <c:v>3420</c:v>
                </c:pt>
                <c:pt idx="5">
                  <c:v>21600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Сатҳи маълумотнокии аъзоёни ҷомеа</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820</c:v>
                </c:pt>
                <c:pt idx="1">
                  <c:v>1452</c:v>
                </c:pt>
                <c:pt idx="2">
                  <c:v>795</c:v>
                </c:pt>
                <c:pt idx="3">
                  <c:v>490</c:v>
                </c:pt>
                <c:pt idx="4">
                  <c:v>196</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1"/>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Нишондиҳандаҳои камбизоати ва гуруҳбандии аҳолии ҷомеа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143</c:v>
                </c:pt>
                <c:pt idx="1">
                  <c:v>96</c:v>
                </c:pt>
                <c:pt idx="2">
                  <c:v>41</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ED92-1081-4D4E-B180-203033C6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4325</TotalTime>
  <Pages>12</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133</cp:revision>
  <cp:lastPrinted>2022-03-13T14:59:00Z</cp:lastPrinted>
  <dcterms:created xsi:type="dcterms:W3CDTF">2022-02-10T14:38:00Z</dcterms:created>
  <dcterms:modified xsi:type="dcterms:W3CDTF">2022-05-05T02:54:00Z</dcterms:modified>
</cp:coreProperties>
</file>